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5761"/>
      </w:tblGrid>
      <w:tr w:rsidR="007264FE" w:rsidRPr="001D0EEF" w14:paraId="364461D1" w14:textId="77777777" w:rsidTr="002B22EE">
        <w:trPr>
          <w:trHeight w:val="1258"/>
        </w:trPr>
        <w:tc>
          <w:tcPr>
            <w:tcW w:w="4395" w:type="dxa"/>
            <w:tcBorders>
              <w:top w:val="nil"/>
              <w:left w:val="nil"/>
              <w:bottom w:val="nil"/>
              <w:right w:val="nil"/>
            </w:tcBorders>
          </w:tcPr>
          <w:p w14:paraId="761171D0" w14:textId="77777777" w:rsidR="007264FE" w:rsidRPr="00000918" w:rsidRDefault="00865CF8" w:rsidP="002B22EE">
            <w:pPr>
              <w:pStyle w:val="Heading5"/>
              <w:keepNext w:val="0"/>
              <w:widowControl w:val="0"/>
              <w:spacing w:line="288" w:lineRule="auto"/>
              <w:rPr>
                <w:rFonts w:ascii="Times New Roman" w:hAnsi="Times New Roman"/>
                <w:b w:val="0"/>
                <w:lang w:val="nl-NL"/>
              </w:rPr>
            </w:pPr>
            <w:r>
              <w:rPr>
                <w:rFonts w:ascii="Times New Roman" w:hAnsi="Times New Roman"/>
                <w:b w:val="0"/>
                <w:lang w:val="nl-NL"/>
              </w:rPr>
              <w:t xml:space="preserve">        </w:t>
            </w:r>
            <w:r w:rsidR="007264FE" w:rsidRPr="00000918">
              <w:rPr>
                <w:rFonts w:ascii="Times New Roman" w:hAnsi="Times New Roman"/>
                <w:b w:val="0"/>
                <w:lang w:val="nl-NL"/>
              </w:rPr>
              <w:t xml:space="preserve">PHÒNG </w:t>
            </w:r>
            <w:r w:rsidR="006B7D6C">
              <w:rPr>
                <w:rFonts w:ascii="Times New Roman" w:hAnsi="Times New Roman"/>
                <w:b w:val="0"/>
                <w:lang w:val="nl-NL"/>
              </w:rPr>
              <w:t>GDĐT HẢI HẬU</w:t>
            </w:r>
          </w:p>
          <w:p w14:paraId="164821FD" w14:textId="77777777" w:rsidR="007264FE" w:rsidRPr="006C0761" w:rsidRDefault="00681D14" w:rsidP="002B22EE">
            <w:pPr>
              <w:widowControl w:val="0"/>
              <w:rPr>
                <w:rFonts w:ascii="Times New Roman" w:hAnsi="Times New Roman"/>
                <w:b/>
                <w:lang w:val="nl-NL"/>
              </w:rPr>
            </w:pPr>
            <w:r>
              <w:rPr>
                <w:noProof/>
              </w:rPr>
              <mc:AlternateContent>
                <mc:Choice Requires="wps">
                  <w:drawing>
                    <wp:anchor distT="4294967294" distB="4294967294" distL="114300" distR="114300" simplePos="0" relativeHeight="251657216" behindDoc="0" locked="0" layoutInCell="1" allowOverlap="1" wp14:anchorId="35DFA69F" wp14:editId="6007F827">
                      <wp:simplePos x="0" y="0"/>
                      <wp:positionH relativeFrom="column">
                        <wp:posOffset>951865</wp:posOffset>
                      </wp:positionH>
                      <wp:positionV relativeFrom="paragraph">
                        <wp:posOffset>213995</wp:posOffset>
                      </wp:positionV>
                      <wp:extent cx="600075" cy="0"/>
                      <wp:effectExtent l="0" t="0" r="2857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878CF4" id="Straight Connector 3"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95pt,16.85pt" to="122.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"/>
                  </w:pict>
                </mc:Fallback>
              </mc:AlternateContent>
            </w:r>
            <w:r w:rsidR="00865CF8">
              <w:rPr>
                <w:rFonts w:ascii="Times New Roman" w:hAnsi="Times New Roman"/>
                <w:b/>
                <w:lang w:val="nl-NL"/>
              </w:rPr>
              <w:t xml:space="preserve">        </w:t>
            </w:r>
            <w:r w:rsidR="007264FE" w:rsidRPr="00F97A54">
              <w:rPr>
                <w:rFonts w:ascii="Times New Roman" w:hAnsi="Times New Roman"/>
                <w:b/>
                <w:lang w:val="nl-NL"/>
              </w:rPr>
              <w:t>TRƯỜNG TIỂU HỌC</w:t>
            </w:r>
            <w:r w:rsidR="00154E5C">
              <w:rPr>
                <w:rFonts w:ascii="Times New Roman" w:hAnsi="Times New Roman"/>
                <w:b/>
                <w:lang w:val="nl-NL"/>
              </w:rPr>
              <w:t xml:space="preserve"> HẢI HÒA</w:t>
            </w:r>
          </w:p>
          <w:p w14:paraId="684CB043" w14:textId="13CAB11D" w:rsidR="007264FE" w:rsidRPr="009175B9" w:rsidRDefault="007264FE" w:rsidP="002B22EE">
            <w:pPr>
              <w:widowControl w:val="0"/>
              <w:spacing w:after="0" w:line="288" w:lineRule="auto"/>
              <w:jc w:val="center"/>
              <w:rPr>
                <w:rFonts w:ascii="Times New Roman" w:hAnsi="Times New Roman"/>
                <w:lang w:val="nl-NL"/>
              </w:rPr>
            </w:pPr>
            <w:r w:rsidRPr="009175B9">
              <w:rPr>
                <w:rFonts w:ascii="Times New Roman" w:hAnsi="Times New Roman"/>
                <w:lang w:val="nl-NL"/>
              </w:rPr>
              <w:t>Số</w:t>
            </w:r>
            <w:r w:rsidR="00452E5E" w:rsidRPr="009175B9">
              <w:rPr>
                <w:rFonts w:ascii="Times New Roman" w:hAnsi="Times New Roman"/>
                <w:lang w:val="nl-NL"/>
              </w:rPr>
              <w:t>:</w:t>
            </w:r>
            <w:r w:rsidR="00585808" w:rsidRPr="009175B9">
              <w:rPr>
                <w:rFonts w:ascii="Times New Roman" w:hAnsi="Times New Roman"/>
                <w:lang w:val="nl-NL"/>
              </w:rPr>
              <w:t xml:space="preserve"> </w:t>
            </w:r>
            <w:r w:rsidR="00042AC3">
              <w:rPr>
                <w:rFonts w:ascii="Times New Roman" w:hAnsi="Times New Roman"/>
                <w:lang w:val="nl-NL"/>
              </w:rPr>
              <w:t>0</w:t>
            </w:r>
            <w:r w:rsidR="005E6A5E">
              <w:rPr>
                <w:rFonts w:ascii="Times New Roman" w:hAnsi="Times New Roman"/>
                <w:lang w:val="nl-NL"/>
              </w:rPr>
              <w:t>5</w:t>
            </w:r>
            <w:r w:rsidR="000A4D20" w:rsidRPr="009175B9">
              <w:rPr>
                <w:rFonts w:ascii="Times New Roman" w:hAnsi="Times New Roman"/>
                <w:lang w:val="nl-NL"/>
              </w:rPr>
              <w:t>/</w:t>
            </w:r>
            <w:r w:rsidR="00452E5E" w:rsidRPr="009175B9">
              <w:rPr>
                <w:rFonts w:ascii="Times New Roman" w:hAnsi="Times New Roman"/>
                <w:lang w:val="nl-NL"/>
              </w:rPr>
              <w:t>BC-TH</w:t>
            </w:r>
            <w:r w:rsidR="00154E5C">
              <w:rPr>
                <w:rFonts w:ascii="Times New Roman" w:hAnsi="Times New Roman"/>
                <w:lang w:val="nl-NL"/>
              </w:rPr>
              <w:t>HHOA</w:t>
            </w:r>
          </w:p>
          <w:p w14:paraId="6112F3DF" w14:textId="76BFAD5B" w:rsidR="006C0761" w:rsidRDefault="007264FE" w:rsidP="002B22EE">
            <w:pPr>
              <w:widowControl w:val="0"/>
              <w:spacing w:after="0" w:line="240" w:lineRule="auto"/>
              <w:ind w:firstLine="34"/>
              <w:jc w:val="center"/>
              <w:rPr>
                <w:rFonts w:ascii="Times New Roman" w:hAnsi="Times New Roman"/>
                <w:lang w:val="nl-NL"/>
              </w:rPr>
            </w:pPr>
            <w:r w:rsidRPr="009175B9">
              <w:rPr>
                <w:rFonts w:ascii="Times New Roman" w:hAnsi="Times New Roman"/>
                <w:lang w:val="nl-NL"/>
              </w:rPr>
              <w:t xml:space="preserve">V/v Báo cáo thực </w:t>
            </w:r>
            <w:r w:rsidR="00585808" w:rsidRPr="009175B9">
              <w:rPr>
                <w:rFonts w:ascii="Times New Roman" w:hAnsi="Times New Roman"/>
                <w:lang w:val="nl-NL"/>
              </w:rPr>
              <w:t>hiện nhiệm vụ học kỳ I</w:t>
            </w:r>
          </w:p>
          <w:p w14:paraId="2F22A3AE" w14:textId="43341BFF" w:rsidR="007264FE" w:rsidRPr="0038288A" w:rsidRDefault="00585808" w:rsidP="002B22EE">
            <w:pPr>
              <w:widowControl w:val="0"/>
              <w:spacing w:after="0" w:line="240" w:lineRule="auto"/>
              <w:ind w:firstLine="34"/>
              <w:jc w:val="center"/>
              <w:rPr>
                <w:rFonts w:ascii="Times New Roman" w:hAnsi="Times New Roman"/>
                <w:sz w:val="28"/>
                <w:szCs w:val="28"/>
                <w:lang w:val="nl-NL"/>
              </w:rPr>
            </w:pPr>
            <w:r w:rsidRPr="009175B9">
              <w:rPr>
                <w:rFonts w:ascii="Times New Roman" w:hAnsi="Times New Roman"/>
                <w:lang w:val="nl-NL"/>
              </w:rPr>
              <w:t>năm học 202</w:t>
            </w:r>
            <w:r w:rsidR="005E6A5E">
              <w:rPr>
                <w:rFonts w:ascii="Times New Roman" w:hAnsi="Times New Roman"/>
                <w:lang w:val="nl-NL"/>
              </w:rPr>
              <w:t>3</w:t>
            </w:r>
            <w:r w:rsidRPr="009175B9">
              <w:rPr>
                <w:rFonts w:ascii="Times New Roman" w:hAnsi="Times New Roman"/>
                <w:lang w:val="nl-NL"/>
              </w:rPr>
              <w:t>-202</w:t>
            </w:r>
            <w:r w:rsidR="005E6A5E">
              <w:rPr>
                <w:rFonts w:ascii="Times New Roman" w:hAnsi="Times New Roman"/>
                <w:lang w:val="nl-NL"/>
              </w:rPr>
              <w:t>4</w:t>
            </w:r>
          </w:p>
        </w:tc>
        <w:tc>
          <w:tcPr>
            <w:tcW w:w="5761" w:type="dxa"/>
            <w:tcBorders>
              <w:top w:val="nil"/>
              <w:left w:val="nil"/>
              <w:bottom w:val="nil"/>
              <w:right w:val="nil"/>
            </w:tcBorders>
          </w:tcPr>
          <w:p w14:paraId="5EEE12BD" w14:textId="77777777" w:rsidR="007264FE" w:rsidRPr="00154E5C" w:rsidRDefault="007264FE" w:rsidP="00FA0DD1">
            <w:pPr>
              <w:pStyle w:val="Heading1"/>
              <w:keepNext w:val="0"/>
              <w:widowControl w:val="0"/>
              <w:spacing w:line="288" w:lineRule="auto"/>
              <w:rPr>
                <w:rFonts w:ascii="Times New Roman" w:hAnsi="Times New Roman"/>
                <w:sz w:val="26"/>
                <w:lang w:val="nl-NL"/>
              </w:rPr>
            </w:pPr>
            <w:r w:rsidRPr="00154E5C">
              <w:rPr>
                <w:rFonts w:ascii="Times New Roman" w:hAnsi="Times New Roman"/>
                <w:sz w:val="26"/>
                <w:lang w:val="nl-NL"/>
              </w:rPr>
              <w:t>CỘNG HÒA XÃ HỘI CHỦ NGHĨA VIỆT NAM</w:t>
            </w:r>
          </w:p>
          <w:p w14:paraId="6E51D644" w14:textId="77777777" w:rsidR="007264FE" w:rsidRPr="00F97A54" w:rsidRDefault="00681D14" w:rsidP="00FA0DD1">
            <w:pPr>
              <w:widowControl w:val="0"/>
              <w:spacing w:after="0" w:line="288" w:lineRule="auto"/>
              <w:jc w:val="center"/>
              <w:rPr>
                <w:rFonts w:ascii="Times New Roman" w:hAnsi="Times New Roman"/>
                <w:b/>
                <w:bCs/>
                <w:sz w:val="26"/>
                <w:szCs w:val="28"/>
                <w:lang w:val="nl-NL"/>
              </w:rPr>
            </w:pPr>
            <w:r>
              <w:rPr>
                <w:noProof/>
              </w:rPr>
              <mc:AlternateContent>
                <mc:Choice Requires="wps">
                  <w:drawing>
                    <wp:anchor distT="4294967294" distB="4294967294" distL="114300" distR="114300" simplePos="0" relativeHeight="251658240" behindDoc="0" locked="0" layoutInCell="1" allowOverlap="1" wp14:anchorId="2CC7DA91" wp14:editId="0A18C3D2">
                      <wp:simplePos x="0" y="0"/>
                      <wp:positionH relativeFrom="column">
                        <wp:posOffset>807085</wp:posOffset>
                      </wp:positionH>
                      <wp:positionV relativeFrom="paragraph">
                        <wp:posOffset>215264</wp:posOffset>
                      </wp:positionV>
                      <wp:extent cx="1933575" cy="0"/>
                      <wp:effectExtent l="0" t="0" r="952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5F90E8"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16.95pt" to="215.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R4P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"/>
                  </w:pict>
                </mc:Fallback>
              </mc:AlternateContent>
            </w:r>
            <w:r w:rsidR="007264FE" w:rsidRPr="00F97A54">
              <w:rPr>
                <w:rFonts w:ascii="Times New Roman" w:hAnsi="Times New Roman"/>
                <w:b/>
                <w:bCs/>
                <w:sz w:val="26"/>
                <w:szCs w:val="28"/>
                <w:lang w:val="nl-NL"/>
              </w:rPr>
              <w:t>Độc lập - Tự do - Hạnh phúc</w:t>
            </w:r>
          </w:p>
          <w:p w14:paraId="5495E756" w14:textId="77777777" w:rsidR="007264FE" w:rsidRPr="00F97A54" w:rsidRDefault="007264FE" w:rsidP="00FA0DD1">
            <w:pPr>
              <w:widowControl w:val="0"/>
              <w:spacing w:after="0" w:line="288" w:lineRule="auto"/>
              <w:jc w:val="center"/>
              <w:rPr>
                <w:rFonts w:ascii="Times New Roman" w:hAnsi="Times New Roman"/>
                <w:i/>
                <w:iCs/>
                <w:sz w:val="28"/>
                <w:szCs w:val="28"/>
                <w:lang w:val="nl-NL"/>
              </w:rPr>
            </w:pPr>
          </w:p>
          <w:p w14:paraId="15D8B92B" w14:textId="13F3DE93" w:rsidR="007264FE" w:rsidRPr="00404553" w:rsidRDefault="00154E5C" w:rsidP="00E72E75">
            <w:pPr>
              <w:widowControl w:val="0"/>
              <w:spacing w:after="0" w:line="288" w:lineRule="auto"/>
              <w:jc w:val="center"/>
              <w:rPr>
                <w:rFonts w:ascii="Times New Roman" w:hAnsi="Times New Roman"/>
                <w:i/>
                <w:iCs/>
                <w:sz w:val="26"/>
                <w:szCs w:val="26"/>
                <w:lang w:val="nl-NL"/>
              </w:rPr>
            </w:pPr>
            <w:r>
              <w:rPr>
                <w:rFonts w:ascii="Times New Roman" w:hAnsi="Times New Roman"/>
                <w:i/>
                <w:iCs/>
                <w:sz w:val="26"/>
                <w:szCs w:val="26"/>
                <w:lang w:val="nl-NL"/>
              </w:rPr>
              <w:t>Hải Hòa</w:t>
            </w:r>
            <w:r w:rsidR="007264FE" w:rsidRPr="00404553">
              <w:rPr>
                <w:rFonts w:ascii="Times New Roman" w:hAnsi="Times New Roman"/>
                <w:i/>
                <w:iCs/>
                <w:sz w:val="26"/>
                <w:szCs w:val="26"/>
                <w:lang w:val="nl-NL"/>
              </w:rPr>
              <w:t xml:space="preserve">, ngày </w:t>
            </w:r>
            <w:r w:rsidR="00E72E75">
              <w:rPr>
                <w:rFonts w:ascii="Times New Roman" w:hAnsi="Times New Roman"/>
                <w:i/>
                <w:iCs/>
                <w:sz w:val="26"/>
                <w:szCs w:val="26"/>
                <w:lang w:val="nl-NL"/>
              </w:rPr>
              <w:t>1</w:t>
            </w:r>
            <w:r w:rsidR="005E6A5E">
              <w:rPr>
                <w:rFonts w:ascii="Times New Roman" w:hAnsi="Times New Roman"/>
                <w:i/>
                <w:iCs/>
                <w:sz w:val="26"/>
                <w:szCs w:val="26"/>
                <w:lang w:val="nl-NL"/>
              </w:rPr>
              <w:t>1</w:t>
            </w:r>
            <w:r w:rsidR="001B6BE5" w:rsidRPr="00404553">
              <w:rPr>
                <w:rFonts w:ascii="Times New Roman" w:hAnsi="Times New Roman"/>
                <w:i/>
                <w:iCs/>
                <w:sz w:val="26"/>
                <w:szCs w:val="26"/>
                <w:lang w:val="nl-NL"/>
              </w:rPr>
              <w:t xml:space="preserve"> </w:t>
            </w:r>
            <w:r w:rsidR="007264FE" w:rsidRPr="00404553">
              <w:rPr>
                <w:rFonts w:ascii="Times New Roman" w:hAnsi="Times New Roman"/>
                <w:i/>
                <w:iCs/>
                <w:sz w:val="26"/>
                <w:szCs w:val="26"/>
                <w:lang w:val="nl-NL"/>
              </w:rPr>
              <w:t xml:space="preserve"> tháng </w:t>
            </w:r>
            <w:r w:rsidR="00E72E75">
              <w:rPr>
                <w:rFonts w:ascii="Times New Roman" w:hAnsi="Times New Roman"/>
                <w:i/>
                <w:iCs/>
                <w:sz w:val="26"/>
                <w:szCs w:val="26"/>
                <w:lang w:val="nl-NL"/>
              </w:rPr>
              <w:t>01</w:t>
            </w:r>
            <w:r w:rsidR="007264FE" w:rsidRPr="00404553">
              <w:rPr>
                <w:rFonts w:ascii="Times New Roman" w:hAnsi="Times New Roman"/>
                <w:i/>
                <w:iCs/>
                <w:sz w:val="26"/>
                <w:szCs w:val="26"/>
                <w:lang w:val="nl-NL"/>
              </w:rPr>
              <w:t xml:space="preserve"> năm 202</w:t>
            </w:r>
            <w:r w:rsidR="005E6A5E">
              <w:rPr>
                <w:rFonts w:ascii="Times New Roman" w:hAnsi="Times New Roman"/>
                <w:i/>
                <w:iCs/>
                <w:sz w:val="26"/>
                <w:szCs w:val="26"/>
                <w:lang w:val="nl-NL"/>
              </w:rPr>
              <w:t>4</w:t>
            </w:r>
          </w:p>
        </w:tc>
      </w:tr>
    </w:tbl>
    <w:p w14:paraId="7869556E" w14:textId="77777777" w:rsidR="00111586" w:rsidRPr="00BD69EE" w:rsidRDefault="00111586" w:rsidP="00FA0DD1">
      <w:pPr>
        <w:pStyle w:val="NormalWeb"/>
        <w:widowControl w:val="0"/>
        <w:spacing w:before="0" w:beforeAutospacing="0" w:after="0" w:afterAutospacing="0" w:line="276" w:lineRule="auto"/>
        <w:ind w:firstLine="720"/>
        <w:jc w:val="both"/>
        <w:rPr>
          <w:sz w:val="26"/>
          <w:lang w:val="nl-NL"/>
        </w:rPr>
      </w:pPr>
    </w:p>
    <w:p w14:paraId="7BFF5A3D" w14:textId="77777777" w:rsidR="007264FE" w:rsidRPr="00111586" w:rsidRDefault="007264FE" w:rsidP="00FA0DD1">
      <w:pPr>
        <w:pStyle w:val="NormalWeb"/>
        <w:widowControl w:val="0"/>
        <w:spacing w:before="0" w:beforeAutospacing="0" w:after="0" w:afterAutospacing="0" w:line="276" w:lineRule="auto"/>
        <w:ind w:firstLine="720"/>
        <w:jc w:val="center"/>
        <w:rPr>
          <w:b/>
          <w:sz w:val="32"/>
          <w:szCs w:val="32"/>
          <w:lang w:val="nl-NL"/>
        </w:rPr>
      </w:pPr>
      <w:r w:rsidRPr="00111586">
        <w:rPr>
          <w:b/>
          <w:sz w:val="32"/>
          <w:szCs w:val="32"/>
          <w:lang w:val="nl-NL"/>
        </w:rPr>
        <w:t>BÁO CÁO</w:t>
      </w:r>
    </w:p>
    <w:p w14:paraId="0E35CAFA" w14:textId="77777777" w:rsidR="007264FE" w:rsidRPr="00BD69EE" w:rsidRDefault="007264FE" w:rsidP="00FA0DD1">
      <w:pPr>
        <w:pStyle w:val="NormalWeb"/>
        <w:widowControl w:val="0"/>
        <w:spacing w:before="0" w:beforeAutospacing="0" w:after="0" w:afterAutospacing="0" w:line="276" w:lineRule="auto"/>
        <w:ind w:firstLine="720"/>
        <w:jc w:val="center"/>
        <w:rPr>
          <w:b/>
          <w:sz w:val="28"/>
          <w:szCs w:val="28"/>
          <w:lang w:val="nl-NL"/>
        </w:rPr>
      </w:pPr>
      <w:r w:rsidRPr="00BD69EE">
        <w:rPr>
          <w:b/>
          <w:sz w:val="28"/>
          <w:szCs w:val="28"/>
          <w:lang w:val="nl-NL"/>
        </w:rPr>
        <w:t xml:space="preserve">VIỆC </w:t>
      </w:r>
      <w:r w:rsidR="00585808">
        <w:rPr>
          <w:b/>
          <w:sz w:val="28"/>
          <w:szCs w:val="28"/>
          <w:lang w:val="nl-NL"/>
        </w:rPr>
        <w:t xml:space="preserve">THỰC HIỆN NHIỆM VỤ HỌC KỲ I </w:t>
      </w:r>
    </w:p>
    <w:p w14:paraId="40B89331" w14:textId="5FFF5A39" w:rsidR="007264FE" w:rsidRDefault="00585808" w:rsidP="00FA0DD1">
      <w:pPr>
        <w:pStyle w:val="NormalWeb"/>
        <w:widowControl w:val="0"/>
        <w:spacing w:before="0" w:beforeAutospacing="0" w:after="0" w:afterAutospacing="0" w:line="276" w:lineRule="auto"/>
        <w:ind w:firstLine="720"/>
        <w:jc w:val="center"/>
        <w:rPr>
          <w:b/>
          <w:sz w:val="28"/>
          <w:szCs w:val="28"/>
          <w:lang w:val="nl-NL"/>
        </w:rPr>
      </w:pPr>
      <w:r>
        <w:rPr>
          <w:b/>
          <w:sz w:val="28"/>
          <w:szCs w:val="28"/>
          <w:lang w:val="nl-NL"/>
        </w:rPr>
        <w:t>NĂM HỌC 202</w:t>
      </w:r>
      <w:r w:rsidR="005E6A5E">
        <w:rPr>
          <w:b/>
          <w:sz w:val="28"/>
          <w:szCs w:val="28"/>
          <w:lang w:val="nl-NL"/>
        </w:rPr>
        <w:t>3</w:t>
      </w:r>
      <w:r>
        <w:rPr>
          <w:b/>
          <w:sz w:val="28"/>
          <w:szCs w:val="28"/>
          <w:lang w:val="nl-NL"/>
        </w:rPr>
        <w:t>-202</w:t>
      </w:r>
      <w:r w:rsidR="005E6A5E">
        <w:rPr>
          <w:b/>
          <w:sz w:val="28"/>
          <w:szCs w:val="28"/>
          <w:lang w:val="nl-NL"/>
        </w:rPr>
        <w:t>4</w:t>
      </w:r>
    </w:p>
    <w:p w14:paraId="03F38563" w14:textId="77777777" w:rsidR="00404553" w:rsidRDefault="00404553" w:rsidP="00D33172">
      <w:pPr>
        <w:pStyle w:val="NormalWeb"/>
        <w:widowControl w:val="0"/>
        <w:spacing w:before="0" w:beforeAutospacing="0" w:after="120" w:afterAutospacing="0" w:line="276" w:lineRule="auto"/>
        <w:ind w:firstLine="720"/>
        <w:jc w:val="center"/>
        <w:rPr>
          <w:b/>
          <w:sz w:val="28"/>
          <w:szCs w:val="28"/>
          <w:lang w:val="nl-NL"/>
        </w:rPr>
      </w:pPr>
      <w:r>
        <w:rPr>
          <w:b/>
          <w:sz w:val="28"/>
          <w:szCs w:val="28"/>
          <w:lang w:val="nl-NL"/>
        </w:rPr>
        <w:t xml:space="preserve">TRƯỜNG </w:t>
      </w:r>
      <w:r w:rsidR="00154E5C">
        <w:rPr>
          <w:b/>
          <w:sz w:val="28"/>
          <w:szCs w:val="28"/>
          <w:lang w:val="nl-NL"/>
        </w:rPr>
        <w:t>TIỂU HỌC HẢI HÒA</w:t>
      </w:r>
    </w:p>
    <w:p w14:paraId="3050DE7D" w14:textId="0BCA6BD9" w:rsidR="00D33172" w:rsidRPr="00D33172" w:rsidRDefault="00D33172" w:rsidP="00D33172">
      <w:pPr>
        <w:ind w:left="1" w:firstLine="719"/>
        <w:jc w:val="both"/>
        <w:rPr>
          <w:rFonts w:ascii="Times New Roman" w:hAnsi="Times New Roman"/>
          <w:sz w:val="28"/>
          <w:szCs w:val="28"/>
        </w:rPr>
      </w:pPr>
      <w:r w:rsidRPr="00D33172">
        <w:rPr>
          <w:rFonts w:ascii="Times New Roman" w:hAnsi="Times New Roman"/>
          <w:sz w:val="28"/>
          <w:szCs w:val="28"/>
        </w:rPr>
        <w:t>Năm học 202</w:t>
      </w:r>
      <w:r w:rsidR="005E6A5E">
        <w:rPr>
          <w:rFonts w:ascii="Times New Roman" w:hAnsi="Times New Roman"/>
          <w:sz w:val="28"/>
          <w:szCs w:val="28"/>
        </w:rPr>
        <w:t>3</w:t>
      </w:r>
      <w:r w:rsidRPr="00D33172">
        <w:rPr>
          <w:rFonts w:ascii="Times New Roman" w:hAnsi="Times New Roman"/>
          <w:sz w:val="28"/>
          <w:szCs w:val="28"/>
        </w:rPr>
        <w:t>-202</w:t>
      </w:r>
      <w:r w:rsidR="005E6A5E">
        <w:rPr>
          <w:rFonts w:ascii="Times New Roman" w:hAnsi="Times New Roman"/>
          <w:sz w:val="28"/>
          <w:szCs w:val="28"/>
        </w:rPr>
        <w:t>4</w:t>
      </w:r>
      <w:r w:rsidRPr="00D33172">
        <w:rPr>
          <w:rFonts w:ascii="Times New Roman" w:hAnsi="Times New Roman"/>
          <w:sz w:val="28"/>
          <w:szCs w:val="28"/>
        </w:rPr>
        <w:t xml:space="preserve">, ngành Giáo dục </w:t>
      </w:r>
      <w:r>
        <w:rPr>
          <w:rFonts w:ascii="Times New Roman" w:hAnsi="Times New Roman"/>
          <w:sz w:val="28"/>
          <w:szCs w:val="28"/>
        </w:rPr>
        <w:t xml:space="preserve">nói chung và trường Tiểu học Hải Hòa nói riêng </w:t>
      </w:r>
      <w:r w:rsidRPr="00D33172">
        <w:rPr>
          <w:rFonts w:ascii="Times New Roman" w:hAnsi="Times New Roman"/>
          <w:sz w:val="28"/>
          <w:szCs w:val="28"/>
        </w:rPr>
        <w:t>tiếp tục tăng cường quán triệt thực hiện các chủ trương, đường lối của Đảng, pháp luật của Nhà nước về đổi mới giáo dục tiểu học và tiếp tục thực hiện đảm bảo an toàn trường học</w:t>
      </w:r>
      <w:r w:rsidRPr="00AD1667">
        <w:rPr>
          <w:rFonts w:ascii="Times New Roman" w:hAnsi="Times New Roman"/>
          <w:sz w:val="28"/>
          <w:szCs w:val="28"/>
        </w:rPr>
        <w:t xml:space="preserve">, </w:t>
      </w:r>
      <w:r w:rsidR="00AD1667" w:rsidRPr="00AD1667">
        <w:rPr>
          <w:rFonts w:ascii="Times New Roman" w:hAnsi="Times New Roman"/>
          <w:color w:val="000000"/>
          <w:sz w:val="26"/>
          <w:szCs w:val="26"/>
          <w:lang w:val="de-DE"/>
        </w:rPr>
        <w:t xml:space="preserve">thực hiện tốt chủ đề năm học 2023-2024 của Bộ Giáo dục và Đào tạo: </w:t>
      </w:r>
      <w:r w:rsidR="00AD1667" w:rsidRPr="00AD1667">
        <w:rPr>
          <w:rFonts w:ascii="Times New Roman" w:hAnsi="Times New Roman"/>
          <w:b/>
          <w:bCs/>
          <w:i/>
          <w:iCs/>
          <w:color w:val="000000"/>
          <w:sz w:val="26"/>
          <w:szCs w:val="26"/>
          <w:lang w:val="de-DE"/>
        </w:rPr>
        <w:t>“Đoàn kết, kỷ cương, sáng tạo tiếp tục đổi mới theo chiều sâu, nâng cao chất lượng giáo dục và đào tạo”</w:t>
      </w:r>
      <w:r w:rsidRPr="00AD1667">
        <w:rPr>
          <w:rFonts w:ascii="Times New Roman" w:hAnsi="Times New Roman"/>
          <w:sz w:val="28"/>
          <w:szCs w:val="28"/>
        </w:rPr>
        <w:t>.</w:t>
      </w:r>
      <w:r w:rsidRPr="00D33172">
        <w:rPr>
          <w:rFonts w:ascii="Times New Roman" w:hAnsi="Times New Roman"/>
          <w:sz w:val="28"/>
          <w:szCs w:val="28"/>
        </w:rPr>
        <w:t xml:space="preserve"> </w:t>
      </w:r>
      <w:r>
        <w:rPr>
          <w:rFonts w:ascii="Times New Roman" w:hAnsi="Times New Roman"/>
          <w:sz w:val="28"/>
          <w:szCs w:val="28"/>
        </w:rPr>
        <w:t>Nhà trường</w:t>
      </w:r>
      <w:r w:rsidRPr="00D33172">
        <w:rPr>
          <w:rFonts w:ascii="Times New Roman" w:hAnsi="Times New Roman"/>
          <w:sz w:val="28"/>
          <w:szCs w:val="28"/>
        </w:rPr>
        <w:t xml:space="preserve"> báo cáo kết quả thực hiện nhiệm vụ học kỳ I và triển khai nhiệm vụ học kỳ II năm học 202</w:t>
      </w:r>
      <w:r w:rsidR="005E6A5E">
        <w:rPr>
          <w:rFonts w:ascii="Times New Roman" w:hAnsi="Times New Roman"/>
          <w:sz w:val="28"/>
          <w:szCs w:val="28"/>
        </w:rPr>
        <w:t>3</w:t>
      </w:r>
      <w:r w:rsidRPr="00D33172">
        <w:rPr>
          <w:rFonts w:ascii="Times New Roman" w:hAnsi="Times New Roman"/>
          <w:sz w:val="28"/>
          <w:szCs w:val="28"/>
        </w:rPr>
        <w:t>-202</w:t>
      </w:r>
      <w:r w:rsidR="005E6A5E">
        <w:rPr>
          <w:rFonts w:ascii="Times New Roman" w:hAnsi="Times New Roman"/>
          <w:sz w:val="28"/>
          <w:szCs w:val="28"/>
        </w:rPr>
        <w:t>4</w:t>
      </w:r>
      <w:r w:rsidRPr="00D33172">
        <w:rPr>
          <w:rFonts w:ascii="Times New Roman" w:hAnsi="Times New Roman"/>
          <w:sz w:val="28"/>
          <w:szCs w:val="28"/>
        </w:rPr>
        <w:t xml:space="preserve"> đối với </w:t>
      </w:r>
      <w:r>
        <w:rPr>
          <w:rFonts w:ascii="Times New Roman" w:hAnsi="Times New Roman"/>
          <w:sz w:val="28"/>
          <w:szCs w:val="28"/>
        </w:rPr>
        <w:t>nhà trường</w:t>
      </w:r>
      <w:r w:rsidRPr="00D33172">
        <w:rPr>
          <w:rFonts w:ascii="Times New Roman" w:hAnsi="Times New Roman"/>
          <w:sz w:val="28"/>
          <w:szCs w:val="28"/>
        </w:rPr>
        <w:t xml:space="preserve"> như sau:</w:t>
      </w:r>
    </w:p>
    <w:p w14:paraId="29742BBE" w14:textId="77777777" w:rsidR="00D33172" w:rsidRPr="00D33172" w:rsidRDefault="00D33172" w:rsidP="004B7A07">
      <w:pPr>
        <w:spacing w:after="0"/>
        <w:ind w:left="6" w:hanging="6"/>
        <w:jc w:val="center"/>
        <w:rPr>
          <w:rFonts w:ascii="Times New Roman" w:hAnsi="Times New Roman"/>
          <w:b/>
          <w:sz w:val="28"/>
          <w:szCs w:val="28"/>
          <w:lang w:val="nl-NL"/>
        </w:rPr>
      </w:pPr>
      <w:r w:rsidRPr="00D33172">
        <w:rPr>
          <w:rFonts w:ascii="Times New Roman" w:hAnsi="Times New Roman"/>
          <w:b/>
          <w:sz w:val="28"/>
          <w:szCs w:val="28"/>
          <w:lang w:val="nl-NL"/>
        </w:rPr>
        <w:t>PHẦN I</w:t>
      </w:r>
    </w:p>
    <w:p w14:paraId="68BED2B1" w14:textId="3DBA36A7" w:rsidR="00D33172" w:rsidRPr="00D33172" w:rsidRDefault="00D33172" w:rsidP="0099783A">
      <w:pPr>
        <w:spacing w:after="120"/>
        <w:ind w:left="6" w:hanging="6"/>
        <w:jc w:val="center"/>
        <w:rPr>
          <w:rFonts w:ascii="Times New Roman" w:hAnsi="Times New Roman"/>
          <w:b/>
          <w:sz w:val="28"/>
          <w:szCs w:val="28"/>
          <w:lang w:val="nl-NL"/>
        </w:rPr>
      </w:pPr>
      <w:r w:rsidRPr="00D33172">
        <w:rPr>
          <w:rFonts w:ascii="Times New Roman" w:hAnsi="Times New Roman"/>
          <w:b/>
          <w:sz w:val="28"/>
          <w:szCs w:val="28"/>
          <w:lang w:val="nl-NL"/>
        </w:rPr>
        <w:t>KẾT QUẢ THỰC HIỆN NHIỆM VỤ HỌC KỲ I NĂM HỌC 202</w:t>
      </w:r>
      <w:r w:rsidR="00B87403">
        <w:rPr>
          <w:rFonts w:ascii="Times New Roman" w:hAnsi="Times New Roman"/>
          <w:b/>
          <w:sz w:val="28"/>
          <w:szCs w:val="28"/>
          <w:lang w:val="nl-NL"/>
        </w:rPr>
        <w:t>3</w:t>
      </w:r>
      <w:r w:rsidRPr="00D33172">
        <w:rPr>
          <w:rFonts w:ascii="Times New Roman" w:hAnsi="Times New Roman"/>
          <w:b/>
          <w:sz w:val="28"/>
          <w:szCs w:val="28"/>
          <w:lang w:val="nl-NL"/>
        </w:rPr>
        <w:t xml:space="preserve"> - 202</w:t>
      </w:r>
      <w:r w:rsidR="00B87403">
        <w:rPr>
          <w:rFonts w:ascii="Times New Roman" w:hAnsi="Times New Roman"/>
          <w:b/>
          <w:sz w:val="28"/>
          <w:szCs w:val="28"/>
          <w:lang w:val="nl-NL"/>
        </w:rPr>
        <w:t>4</w:t>
      </w:r>
    </w:p>
    <w:p w14:paraId="7BA5B2C1" w14:textId="77777777" w:rsidR="00D33172" w:rsidRPr="00D33172" w:rsidRDefault="00D33172" w:rsidP="0099783A">
      <w:pPr>
        <w:pBdr>
          <w:top w:val="nil"/>
          <w:left w:val="nil"/>
          <w:bottom w:val="nil"/>
          <w:right w:val="nil"/>
          <w:between w:val="nil"/>
        </w:pBdr>
        <w:spacing w:after="120"/>
        <w:rPr>
          <w:rFonts w:ascii="Times New Roman" w:hAnsi="Times New Roman"/>
          <w:sz w:val="28"/>
          <w:szCs w:val="28"/>
        </w:rPr>
      </w:pPr>
      <w:r w:rsidRPr="00D33172">
        <w:rPr>
          <w:rFonts w:ascii="Times New Roman" w:hAnsi="Times New Roman"/>
          <w:b/>
          <w:sz w:val="28"/>
          <w:szCs w:val="28"/>
        </w:rPr>
        <w:t>I. Thuận lợi, khó khăn</w:t>
      </w:r>
    </w:p>
    <w:p w14:paraId="1EC789E1" w14:textId="77777777" w:rsidR="00D33172" w:rsidRPr="00D33172" w:rsidRDefault="00D33172" w:rsidP="0099783A">
      <w:pPr>
        <w:pBdr>
          <w:top w:val="nil"/>
          <w:left w:val="nil"/>
          <w:bottom w:val="nil"/>
          <w:right w:val="nil"/>
          <w:between w:val="nil"/>
        </w:pBdr>
        <w:spacing w:after="120"/>
        <w:ind w:left="1" w:firstLine="566"/>
        <w:rPr>
          <w:rFonts w:ascii="Times New Roman" w:hAnsi="Times New Roman"/>
          <w:sz w:val="28"/>
          <w:szCs w:val="28"/>
        </w:rPr>
      </w:pPr>
      <w:r w:rsidRPr="00D33172">
        <w:rPr>
          <w:rFonts w:ascii="Times New Roman" w:hAnsi="Times New Roman"/>
          <w:b/>
          <w:sz w:val="28"/>
          <w:szCs w:val="28"/>
        </w:rPr>
        <w:t>* Thuận lợi</w:t>
      </w:r>
    </w:p>
    <w:p w14:paraId="4D13EC25" w14:textId="77777777" w:rsidR="00B87403" w:rsidRPr="00B87403" w:rsidRDefault="00B87403" w:rsidP="00B87403">
      <w:pPr>
        <w:spacing w:after="120"/>
        <w:ind w:firstLine="720"/>
        <w:jc w:val="both"/>
        <w:rPr>
          <w:rFonts w:ascii="Times New Roman" w:hAnsi="Times New Roman"/>
          <w:sz w:val="28"/>
          <w:szCs w:val="28"/>
          <w:lang w:val="nb-NO"/>
        </w:rPr>
      </w:pPr>
      <w:r w:rsidRPr="00B87403">
        <w:rPr>
          <w:rFonts w:ascii="Times New Roman" w:hAnsi="Times New Roman"/>
          <w:sz w:val="28"/>
          <w:szCs w:val="28"/>
          <w:lang w:val="nb-NO"/>
        </w:rPr>
        <w:t>- Nhà trường luôn nhận được sự quan tâm của Đảng, chính quyền, Phòng GD&amp;ĐT, sự kết hợp chặt chẽ của các ban ngành đoàn thể trong xã đã tạo mọi điều kiện thuận lợi nhất cho nhà trường hoạt động có hiệu quả.</w:t>
      </w:r>
    </w:p>
    <w:p w14:paraId="10571525" w14:textId="409D61BF" w:rsidR="00B87403" w:rsidRPr="00B87403" w:rsidRDefault="00B87403" w:rsidP="00B87403">
      <w:pPr>
        <w:spacing w:after="120"/>
        <w:ind w:firstLine="720"/>
        <w:jc w:val="both"/>
        <w:rPr>
          <w:rFonts w:ascii="Times New Roman" w:hAnsi="Times New Roman"/>
          <w:sz w:val="28"/>
          <w:szCs w:val="28"/>
          <w:lang w:val="nl-NL"/>
        </w:rPr>
      </w:pPr>
      <w:r w:rsidRPr="00B87403">
        <w:rPr>
          <w:rFonts w:ascii="Times New Roman" w:hAnsi="Times New Roman"/>
          <w:sz w:val="28"/>
          <w:szCs w:val="28"/>
          <w:lang w:val="nb-NO"/>
        </w:rPr>
        <w:t xml:space="preserve">- Nhà trường </w:t>
      </w:r>
      <w:r w:rsidRPr="00B87403">
        <w:rPr>
          <w:rFonts w:ascii="Times New Roman" w:hAnsi="Times New Roman"/>
          <w:sz w:val="28"/>
          <w:szCs w:val="28"/>
          <w:lang w:val="nl-NL"/>
        </w:rPr>
        <w:t>đã giữ vững và duy trì các tiêu chí của trường chuẩn Quốc gia mức độ II, trường “Xanh - Sạch - Đẹp - An toàn”, Kiểm định chất lượng Giáo dục cấp độ 3</w:t>
      </w:r>
      <w:r w:rsidR="00602A66">
        <w:rPr>
          <w:rFonts w:ascii="Times New Roman" w:hAnsi="Times New Roman"/>
          <w:sz w:val="28"/>
          <w:szCs w:val="28"/>
          <w:lang w:val="nl-NL"/>
        </w:rPr>
        <w:t xml:space="preserve">, </w:t>
      </w:r>
      <w:r w:rsidRPr="00B87403">
        <w:rPr>
          <w:rFonts w:ascii="Times New Roman" w:hAnsi="Times New Roman"/>
          <w:sz w:val="28"/>
          <w:szCs w:val="28"/>
          <w:lang w:val="nl-NL"/>
        </w:rPr>
        <w:t>Thư viện nhà trường được công nhận Thư viện Tiên tiến</w:t>
      </w:r>
      <w:r w:rsidR="00602A66">
        <w:rPr>
          <w:rFonts w:ascii="Times New Roman" w:hAnsi="Times New Roman"/>
          <w:sz w:val="28"/>
          <w:szCs w:val="28"/>
          <w:lang w:val="nl-NL"/>
        </w:rPr>
        <w:t>,</w:t>
      </w:r>
      <w:r w:rsidRPr="00B87403">
        <w:rPr>
          <w:rFonts w:ascii="Times New Roman" w:hAnsi="Times New Roman"/>
          <w:sz w:val="28"/>
          <w:szCs w:val="28"/>
          <w:lang w:val="nl-NL"/>
        </w:rPr>
        <w:t xml:space="preserve"> thân thiện.  </w:t>
      </w:r>
    </w:p>
    <w:p w14:paraId="77D2EDC7" w14:textId="2FF85CC1" w:rsidR="00B87403" w:rsidRPr="00B87403" w:rsidRDefault="00B87403" w:rsidP="00B87403">
      <w:pPr>
        <w:spacing w:after="120"/>
        <w:ind w:firstLine="720"/>
        <w:jc w:val="both"/>
        <w:rPr>
          <w:rFonts w:ascii="Times New Roman" w:hAnsi="Times New Roman"/>
          <w:sz w:val="28"/>
          <w:szCs w:val="28"/>
          <w:lang w:val="nb-NO"/>
        </w:rPr>
      </w:pPr>
      <w:r w:rsidRPr="00B87403">
        <w:rPr>
          <w:rFonts w:ascii="Times New Roman" w:hAnsi="Times New Roman"/>
          <w:sz w:val="28"/>
          <w:szCs w:val="28"/>
          <w:lang w:val="nb-NO"/>
        </w:rPr>
        <w:t>- Đội ngũ GV nhiệt tình, có tinh thần trách nhiệm với 2</w:t>
      </w:r>
      <w:r w:rsidR="0001111F">
        <w:rPr>
          <w:rFonts w:ascii="Times New Roman" w:hAnsi="Times New Roman"/>
          <w:sz w:val="28"/>
          <w:szCs w:val="28"/>
          <w:lang w:val="nb-NO"/>
        </w:rPr>
        <w:t>7</w:t>
      </w:r>
      <w:r w:rsidRPr="00B87403">
        <w:rPr>
          <w:rFonts w:ascii="Times New Roman" w:hAnsi="Times New Roman"/>
          <w:sz w:val="28"/>
          <w:szCs w:val="28"/>
          <w:lang w:val="nb-NO"/>
        </w:rPr>
        <w:t>/2</w:t>
      </w:r>
      <w:r w:rsidR="0001111F">
        <w:rPr>
          <w:rFonts w:ascii="Times New Roman" w:hAnsi="Times New Roman"/>
          <w:sz w:val="28"/>
          <w:szCs w:val="28"/>
          <w:lang w:val="nb-NO"/>
        </w:rPr>
        <w:t>9</w:t>
      </w:r>
      <w:r w:rsidRPr="00B87403">
        <w:rPr>
          <w:rFonts w:ascii="Times New Roman" w:hAnsi="Times New Roman"/>
          <w:sz w:val="28"/>
          <w:szCs w:val="28"/>
          <w:lang w:val="nb-NO"/>
        </w:rPr>
        <w:t xml:space="preserve"> = 89,28% trong tổng số GV đã đạt chuẩn theo Luật Giáo dục 2019, chỉ còn </w:t>
      </w:r>
      <w:r w:rsidR="0001111F">
        <w:rPr>
          <w:rFonts w:ascii="Times New Roman" w:hAnsi="Times New Roman"/>
          <w:sz w:val="28"/>
          <w:szCs w:val="28"/>
          <w:lang w:val="nb-NO"/>
        </w:rPr>
        <w:t>0</w:t>
      </w:r>
      <w:r w:rsidR="0001111F">
        <w:rPr>
          <w:rFonts w:ascii="Times New Roman" w:hAnsi="Times New Roman"/>
          <w:sz w:val="28"/>
          <w:szCs w:val="28"/>
          <w:lang w:val="nl-NL"/>
        </w:rPr>
        <w:t>2</w:t>
      </w:r>
      <w:r w:rsidRPr="00B87403">
        <w:rPr>
          <w:rFonts w:ascii="Times New Roman" w:hAnsi="Times New Roman"/>
          <w:sz w:val="28"/>
          <w:szCs w:val="28"/>
          <w:lang w:val="nl-NL"/>
        </w:rPr>
        <w:t>/2</w:t>
      </w:r>
      <w:r w:rsidR="0001111F">
        <w:rPr>
          <w:rFonts w:ascii="Times New Roman" w:hAnsi="Times New Roman"/>
          <w:sz w:val="28"/>
          <w:szCs w:val="28"/>
          <w:lang w:val="nl-NL"/>
        </w:rPr>
        <w:t>9</w:t>
      </w:r>
      <w:r w:rsidRPr="00B87403">
        <w:rPr>
          <w:rFonts w:ascii="Times New Roman" w:hAnsi="Times New Roman"/>
          <w:sz w:val="28"/>
          <w:szCs w:val="28"/>
          <w:lang w:val="nl-NL"/>
        </w:rPr>
        <w:t xml:space="preserve"> = </w:t>
      </w:r>
      <w:r w:rsidR="0001111F">
        <w:rPr>
          <w:rFonts w:ascii="Times New Roman" w:hAnsi="Times New Roman"/>
          <w:sz w:val="28"/>
          <w:szCs w:val="28"/>
          <w:lang w:val="nb-NO"/>
        </w:rPr>
        <w:t>6,9</w:t>
      </w:r>
      <w:r w:rsidRPr="00B87403">
        <w:rPr>
          <w:rFonts w:ascii="Times New Roman" w:hAnsi="Times New Roman"/>
          <w:sz w:val="28"/>
          <w:szCs w:val="28"/>
          <w:lang w:val="nb-NO"/>
        </w:rPr>
        <w:t xml:space="preserve">% GV </w:t>
      </w:r>
      <w:r w:rsidRPr="00B87403">
        <w:rPr>
          <w:rFonts w:ascii="Times New Roman" w:hAnsi="Times New Roman"/>
          <w:sz w:val="28"/>
          <w:szCs w:val="28"/>
          <w:lang w:val="nl-NL"/>
        </w:rPr>
        <w:t xml:space="preserve">chưa đạt chuẩn </w:t>
      </w:r>
      <w:r w:rsidRPr="00B87403">
        <w:rPr>
          <w:rFonts w:ascii="Times New Roman" w:hAnsi="Times New Roman"/>
          <w:sz w:val="28"/>
          <w:szCs w:val="28"/>
          <w:lang w:val="nb-NO"/>
        </w:rPr>
        <w:t>(02 GV còn dưới 1</w:t>
      </w:r>
      <w:r w:rsidR="0001111F">
        <w:rPr>
          <w:rFonts w:ascii="Times New Roman" w:hAnsi="Times New Roman"/>
          <w:sz w:val="28"/>
          <w:szCs w:val="28"/>
          <w:lang w:val="nb-NO"/>
        </w:rPr>
        <w:t>2</w:t>
      </w:r>
      <w:r w:rsidRPr="00B87403">
        <w:rPr>
          <w:rFonts w:ascii="Times New Roman" w:hAnsi="Times New Roman"/>
          <w:sz w:val="28"/>
          <w:szCs w:val="28"/>
          <w:lang w:val="nb-NO"/>
        </w:rPr>
        <w:t xml:space="preserve"> tháng đến tuổi nghỉ hưu).</w:t>
      </w:r>
    </w:p>
    <w:p w14:paraId="71F8D41D" w14:textId="77777777" w:rsidR="00B87403" w:rsidRPr="00B87403" w:rsidRDefault="00B87403" w:rsidP="00B87403">
      <w:pPr>
        <w:spacing w:after="120"/>
        <w:ind w:firstLine="680"/>
        <w:jc w:val="both"/>
        <w:rPr>
          <w:rFonts w:ascii="Times New Roman" w:hAnsi="Times New Roman"/>
          <w:sz w:val="28"/>
          <w:szCs w:val="28"/>
          <w:lang w:val="nl-NL"/>
        </w:rPr>
      </w:pPr>
      <w:r w:rsidRPr="00B87403">
        <w:rPr>
          <w:rFonts w:ascii="Times New Roman" w:hAnsi="Times New Roman"/>
          <w:sz w:val="28"/>
          <w:szCs w:val="28"/>
          <w:lang w:val="nl-NL"/>
        </w:rPr>
        <w:t>- Học sinh ngoan, lễ phép; có kĩ năng giao tiếp, kĩ năng quản lý và tham gia các hoạt động của lớp, của trường. Giàu lòng nhân ái, tích cực tham gia các hoạt động và phong trào thi đua của nhà trường.</w:t>
      </w:r>
    </w:p>
    <w:p w14:paraId="71EE613B" w14:textId="77777777" w:rsidR="00B87403" w:rsidRPr="00B87403" w:rsidRDefault="00B87403" w:rsidP="00B87403">
      <w:pPr>
        <w:spacing w:after="120"/>
        <w:ind w:firstLine="720"/>
        <w:jc w:val="both"/>
        <w:rPr>
          <w:rFonts w:ascii="Times New Roman" w:hAnsi="Times New Roman"/>
          <w:sz w:val="28"/>
          <w:szCs w:val="28"/>
          <w:lang w:val="nb-NO"/>
        </w:rPr>
      </w:pPr>
      <w:r w:rsidRPr="00B87403">
        <w:rPr>
          <w:rFonts w:ascii="Times New Roman" w:hAnsi="Times New Roman"/>
          <w:sz w:val="28"/>
          <w:szCs w:val="28"/>
          <w:lang w:val="nb-NO"/>
        </w:rPr>
        <w:t>- Công tác XHHGD được nhà trường quan tâm và có tác dụng tích cực trong việc giáo dục học sinh và xây dựng môi trường giáo dục lành mạnh.</w:t>
      </w:r>
    </w:p>
    <w:p w14:paraId="3EE50EE5" w14:textId="77777777" w:rsidR="00D33172" w:rsidRPr="00D33172" w:rsidRDefault="00D33172" w:rsidP="0099783A">
      <w:pPr>
        <w:pBdr>
          <w:top w:val="nil"/>
          <w:left w:val="nil"/>
          <w:bottom w:val="nil"/>
          <w:right w:val="nil"/>
          <w:between w:val="nil"/>
        </w:pBdr>
        <w:ind w:left="1" w:firstLine="566"/>
        <w:rPr>
          <w:rFonts w:ascii="Times New Roman" w:hAnsi="Times New Roman"/>
          <w:sz w:val="28"/>
          <w:szCs w:val="28"/>
        </w:rPr>
      </w:pPr>
      <w:r w:rsidRPr="00D33172">
        <w:rPr>
          <w:rFonts w:ascii="Times New Roman" w:hAnsi="Times New Roman"/>
          <w:b/>
          <w:sz w:val="28"/>
          <w:szCs w:val="28"/>
        </w:rPr>
        <w:t>* Khó khăn</w:t>
      </w:r>
    </w:p>
    <w:p w14:paraId="1011E021" w14:textId="519A3460" w:rsidR="0001111F" w:rsidRPr="003C0253" w:rsidRDefault="0001111F" w:rsidP="0001111F">
      <w:pPr>
        <w:tabs>
          <w:tab w:val="left" w:pos="5820"/>
        </w:tabs>
        <w:spacing w:after="120"/>
        <w:jc w:val="both"/>
        <w:rPr>
          <w:rFonts w:ascii="Times New Roman" w:hAnsi="Times New Roman"/>
          <w:sz w:val="28"/>
          <w:szCs w:val="28"/>
          <w:lang w:val="nb-NO"/>
        </w:rPr>
      </w:pPr>
      <w:r>
        <w:rPr>
          <w:rFonts w:ascii="Times New Roman" w:hAnsi="Times New Roman"/>
          <w:sz w:val="26"/>
          <w:szCs w:val="26"/>
          <w:lang w:val="nb-NO"/>
        </w:rPr>
        <w:t xml:space="preserve">           </w:t>
      </w:r>
      <w:r w:rsidRPr="003C0253">
        <w:rPr>
          <w:rFonts w:ascii="Times New Roman" w:hAnsi="Times New Roman"/>
          <w:sz w:val="28"/>
          <w:szCs w:val="28"/>
          <w:lang w:val="nb-NO"/>
        </w:rPr>
        <w:t>- Về cơ sở vật chất:</w:t>
      </w:r>
    </w:p>
    <w:p w14:paraId="18D00218" w14:textId="77777777" w:rsidR="0001111F" w:rsidRPr="003C0253" w:rsidRDefault="0001111F" w:rsidP="0001111F">
      <w:pPr>
        <w:spacing w:after="120"/>
        <w:jc w:val="both"/>
        <w:rPr>
          <w:rFonts w:ascii="Times New Roman" w:hAnsi="Times New Roman"/>
          <w:sz w:val="28"/>
          <w:szCs w:val="28"/>
          <w:lang w:val="nb-NO"/>
        </w:rPr>
      </w:pPr>
      <w:r w:rsidRPr="003C0253">
        <w:rPr>
          <w:rFonts w:ascii="Times New Roman" w:hAnsi="Times New Roman"/>
          <w:sz w:val="28"/>
          <w:szCs w:val="28"/>
          <w:lang w:val="nb-NO"/>
        </w:rPr>
        <w:lastRenderedPageBreak/>
        <w:tab/>
        <w:t>+ Tuy nhà trường đã được công nhận chuẩn mức độ II, nhưng do số HS mỗi năm lại tăng lên năm sau cao hơn năm trước nên tỉ lệ học sinh/lớp cao, số lớp phát sinh thêm nên một số phòng chức năng phải lồng ghép ưu tiên cho lớp học; Do xây dựng đã lâu nên thiết kế của các phòng học, phòng chức năng không đủ diện tích so với quy định mới.</w:t>
      </w:r>
    </w:p>
    <w:p w14:paraId="699A153A" w14:textId="19158188" w:rsidR="0001111F" w:rsidRPr="003C0253" w:rsidRDefault="00855203" w:rsidP="0001111F">
      <w:pPr>
        <w:spacing w:after="120"/>
        <w:ind w:firstLine="720"/>
        <w:jc w:val="both"/>
        <w:rPr>
          <w:rFonts w:ascii="Times New Roman" w:hAnsi="Times New Roman"/>
          <w:sz w:val="28"/>
          <w:szCs w:val="28"/>
          <w:lang w:val="nb-NO"/>
        </w:rPr>
      </w:pPr>
      <w:r w:rsidRPr="003C0253">
        <w:rPr>
          <w:rFonts w:ascii="Times New Roman" w:hAnsi="Times New Roman"/>
          <w:sz w:val="28"/>
          <w:szCs w:val="28"/>
          <w:lang w:val="nb-NO"/>
        </w:rPr>
        <w:t xml:space="preserve">+ </w:t>
      </w:r>
      <w:r w:rsidR="0001111F" w:rsidRPr="003C0253">
        <w:rPr>
          <w:rFonts w:ascii="Times New Roman" w:hAnsi="Times New Roman"/>
          <w:sz w:val="28"/>
          <w:szCs w:val="28"/>
          <w:lang w:val="nb-NO"/>
        </w:rPr>
        <w:t>Trang thiết bị cho các phòng chức năng như phòng Thư viện, phòng Tin, Tiếng Anh</w:t>
      </w:r>
      <w:r w:rsidR="0001111F" w:rsidRPr="003C0253">
        <w:rPr>
          <w:rFonts w:ascii="Times New Roman" w:hAnsi="Times New Roman"/>
          <w:sz w:val="28"/>
          <w:szCs w:val="28"/>
          <w:lang w:val="vi-VN"/>
        </w:rPr>
        <w:t xml:space="preserve"> </w:t>
      </w:r>
      <w:r w:rsidR="0001111F" w:rsidRPr="003C0253">
        <w:rPr>
          <w:rFonts w:ascii="Times New Roman" w:hAnsi="Times New Roman"/>
          <w:sz w:val="28"/>
          <w:szCs w:val="28"/>
          <w:lang w:val="nb-NO"/>
        </w:rPr>
        <w:t>... còn thiếu.</w:t>
      </w:r>
    </w:p>
    <w:p w14:paraId="572D35CC" w14:textId="77777777" w:rsidR="0001111F" w:rsidRPr="003C0253" w:rsidRDefault="0001111F" w:rsidP="0001111F">
      <w:pPr>
        <w:spacing w:after="120"/>
        <w:ind w:firstLine="720"/>
        <w:jc w:val="both"/>
        <w:rPr>
          <w:rFonts w:ascii="Times New Roman" w:hAnsi="Times New Roman"/>
          <w:sz w:val="28"/>
          <w:szCs w:val="28"/>
          <w:lang w:val="nb-NO"/>
        </w:rPr>
      </w:pPr>
      <w:r w:rsidRPr="003C0253">
        <w:rPr>
          <w:rFonts w:ascii="Times New Roman" w:hAnsi="Times New Roman"/>
          <w:sz w:val="28"/>
          <w:szCs w:val="28"/>
          <w:lang w:val="nb-NO"/>
        </w:rPr>
        <w:t xml:space="preserve">- Về đội ngũ: </w:t>
      </w:r>
    </w:p>
    <w:p w14:paraId="006E28D6" w14:textId="77777777" w:rsidR="00855203" w:rsidRPr="003C0253" w:rsidRDefault="0001111F" w:rsidP="0001111F">
      <w:pPr>
        <w:spacing w:after="120"/>
        <w:ind w:firstLine="720"/>
        <w:jc w:val="both"/>
        <w:rPr>
          <w:rFonts w:ascii="Times New Roman" w:eastAsia="Calibri" w:hAnsi="Times New Roman"/>
          <w:sz w:val="28"/>
          <w:szCs w:val="28"/>
          <w:lang w:val="pt-BR"/>
        </w:rPr>
      </w:pPr>
      <w:r w:rsidRPr="003C0253">
        <w:rPr>
          <w:rFonts w:ascii="Times New Roman" w:hAnsi="Times New Roman"/>
          <w:sz w:val="28"/>
          <w:szCs w:val="28"/>
          <w:lang w:val="nb-NO"/>
        </w:rPr>
        <w:t xml:space="preserve">+ </w:t>
      </w:r>
      <w:r w:rsidR="00855203" w:rsidRPr="003C0253">
        <w:rPr>
          <w:rFonts w:ascii="Times New Roman" w:hAnsi="Times New Roman"/>
          <w:sz w:val="28"/>
          <w:szCs w:val="28"/>
          <w:lang w:val="nb-NO"/>
        </w:rPr>
        <w:t>H</w:t>
      </w:r>
      <w:r w:rsidRPr="003C0253">
        <w:rPr>
          <w:rFonts w:ascii="Times New Roman" w:hAnsi="Times New Roman"/>
          <w:sz w:val="28"/>
          <w:szCs w:val="28"/>
          <w:lang w:val="nb-NO"/>
        </w:rPr>
        <w:t>iện nhà trường có 01 GV Văn hóa và 01 GV Âm nhạc đi tăng cường, 0</w:t>
      </w:r>
      <w:r w:rsidR="00855203" w:rsidRPr="003C0253">
        <w:rPr>
          <w:rFonts w:ascii="Times New Roman" w:hAnsi="Times New Roman"/>
          <w:sz w:val="28"/>
          <w:szCs w:val="28"/>
          <w:lang w:val="nb-NO"/>
        </w:rPr>
        <w:t>1</w:t>
      </w:r>
      <w:r w:rsidRPr="003C0253">
        <w:rPr>
          <w:rFonts w:ascii="Times New Roman" w:hAnsi="Times New Roman"/>
          <w:sz w:val="28"/>
          <w:szCs w:val="28"/>
          <w:lang w:val="nb-NO"/>
        </w:rPr>
        <w:t xml:space="preserve"> GV văn hóa </w:t>
      </w:r>
      <w:r w:rsidR="00855203" w:rsidRPr="003C0253">
        <w:rPr>
          <w:rFonts w:ascii="Times New Roman" w:hAnsi="Times New Roman"/>
          <w:sz w:val="28"/>
          <w:szCs w:val="28"/>
          <w:lang w:val="nb-NO"/>
        </w:rPr>
        <w:t>nghỉ thai sản</w:t>
      </w:r>
      <w:r w:rsidRPr="003C0253">
        <w:rPr>
          <w:rFonts w:ascii="Times New Roman" w:eastAsia="Calibri" w:hAnsi="Times New Roman"/>
          <w:sz w:val="28"/>
          <w:szCs w:val="28"/>
          <w:lang w:val="pt-BR"/>
        </w:rPr>
        <w:t xml:space="preserve">; Số lượng nhân viên còn ít so với quy định trường hạng II, hiện tại nhà trường thiếu 01 nhân viên Thư viện - Thiết bị; </w:t>
      </w:r>
    </w:p>
    <w:p w14:paraId="7C75CA3E" w14:textId="096622C6" w:rsidR="0001111F" w:rsidRPr="003C0253" w:rsidRDefault="00855203" w:rsidP="0001111F">
      <w:pPr>
        <w:spacing w:after="120"/>
        <w:ind w:firstLine="720"/>
        <w:jc w:val="both"/>
        <w:rPr>
          <w:rFonts w:ascii="Times New Roman" w:eastAsia="Calibri" w:hAnsi="Times New Roman"/>
          <w:sz w:val="28"/>
          <w:szCs w:val="28"/>
          <w:lang w:val="pt-BR"/>
        </w:rPr>
      </w:pPr>
      <w:r w:rsidRPr="003C0253">
        <w:rPr>
          <w:rFonts w:ascii="Times New Roman" w:eastAsia="Calibri" w:hAnsi="Times New Roman"/>
          <w:sz w:val="28"/>
          <w:szCs w:val="28"/>
          <w:lang w:val="pt-BR"/>
        </w:rPr>
        <w:t xml:space="preserve">+ </w:t>
      </w:r>
      <w:r w:rsidR="0001111F" w:rsidRPr="003C0253">
        <w:rPr>
          <w:rFonts w:ascii="Times New Roman" w:eastAsia="Calibri" w:hAnsi="Times New Roman"/>
          <w:sz w:val="28"/>
          <w:szCs w:val="28"/>
          <w:lang w:val="pt-BR"/>
        </w:rPr>
        <w:t>M</w:t>
      </w:r>
      <w:r w:rsidR="0001111F" w:rsidRPr="003C0253">
        <w:rPr>
          <w:rFonts w:ascii="Times New Roman" w:hAnsi="Times New Roman"/>
          <w:bCs/>
          <w:noProof/>
          <w:spacing w:val="-4"/>
          <w:sz w:val="28"/>
          <w:szCs w:val="28"/>
          <w:lang w:val="de-DE"/>
        </w:rPr>
        <w:t>ột số ít giáo viên, nhân viên chưa đáp ứng được yêu cầu đổi mới giáo dục, nhất là khả năng ứng dụng công nghệ thông tin trong giảng dạy, trình độ ngoại ngữ và năng lực chủ động, sáng tạo trong công tác</w:t>
      </w:r>
      <w:r w:rsidR="0001111F" w:rsidRPr="003C0253">
        <w:rPr>
          <w:rFonts w:ascii="Times New Roman" w:hAnsi="Times New Roman"/>
          <w:sz w:val="28"/>
          <w:szCs w:val="28"/>
          <w:lang w:val="pt-BR"/>
        </w:rPr>
        <w:t xml:space="preserve"> giảng dạy cũng như công tác chủ nhiệm.</w:t>
      </w:r>
    </w:p>
    <w:p w14:paraId="4DDCA562" w14:textId="77777777" w:rsidR="0001111F" w:rsidRPr="003C0253" w:rsidRDefault="0001111F" w:rsidP="0001111F">
      <w:pPr>
        <w:spacing w:after="120"/>
        <w:ind w:firstLine="720"/>
        <w:jc w:val="both"/>
        <w:rPr>
          <w:rFonts w:ascii="Times New Roman" w:hAnsi="Times New Roman"/>
          <w:sz w:val="28"/>
          <w:szCs w:val="28"/>
          <w:lang w:val="nb-NO"/>
        </w:rPr>
      </w:pPr>
      <w:r w:rsidRPr="003C0253">
        <w:rPr>
          <w:rFonts w:ascii="Times New Roman" w:hAnsi="Times New Roman"/>
          <w:sz w:val="28"/>
          <w:szCs w:val="28"/>
          <w:lang w:val="nb-NO"/>
        </w:rPr>
        <w:t>+ Hơn 2/3 số CB, GV, CNV của trường Tiểu học Hải Hòa không phải là người địa phương, nhà ở xa trường nên ít nhiều ảnh hưởng tới việc tham gia các hoạt động, các phong trào của nhà trường.</w:t>
      </w:r>
    </w:p>
    <w:p w14:paraId="24C179FE" w14:textId="77777777" w:rsidR="0001111F" w:rsidRPr="003C0253" w:rsidRDefault="0001111F" w:rsidP="0001111F">
      <w:pPr>
        <w:spacing w:after="120"/>
        <w:ind w:firstLine="709"/>
        <w:jc w:val="both"/>
        <w:rPr>
          <w:rFonts w:ascii="Times New Roman" w:hAnsi="Times New Roman"/>
          <w:sz w:val="28"/>
          <w:szCs w:val="28"/>
          <w:lang w:val="nb-NO"/>
        </w:rPr>
      </w:pPr>
      <w:r w:rsidRPr="003C0253">
        <w:rPr>
          <w:rFonts w:ascii="Times New Roman" w:hAnsi="Times New Roman"/>
          <w:sz w:val="28"/>
          <w:szCs w:val="28"/>
          <w:lang w:val="nb-NO"/>
        </w:rPr>
        <w:t>- Về học sinh: Một số học sinh gia đình có hoàn cảnh khó khăn, bố mẹ đi làm ăn xa, ở với ông bà, một số học sinh khác do ảnh hưởng điều kiện chăm sóc hoặc sức khỏe không tốt hoặc khả năng tự lập, tự thích nghi kém, chậm tiếp thu kiến thức, khả năng vận dụng hạn chế ảnh hưởng trực tiếp đến kết quả giáo dục toàn diện của giáo viên và nhà trường.</w:t>
      </w:r>
    </w:p>
    <w:p w14:paraId="4C4CE305" w14:textId="509CAC99" w:rsidR="0099783A" w:rsidRDefault="004B7A07" w:rsidP="0099783A">
      <w:pPr>
        <w:shd w:val="clear" w:color="auto" w:fill="FFFFFF"/>
        <w:ind w:left="1"/>
        <w:jc w:val="both"/>
        <w:rPr>
          <w:rFonts w:ascii="Times New Roman" w:hAnsi="Times New Roman"/>
          <w:sz w:val="28"/>
          <w:szCs w:val="28"/>
        </w:rPr>
      </w:pPr>
      <w:r w:rsidRPr="004B7A07">
        <w:rPr>
          <w:rFonts w:ascii="Times New Roman" w:hAnsi="Times New Roman"/>
          <w:b/>
          <w:sz w:val="28"/>
          <w:szCs w:val="28"/>
        </w:rPr>
        <w:t>II.</w:t>
      </w:r>
      <w:r w:rsidR="0021584D">
        <w:rPr>
          <w:rFonts w:ascii="Times New Roman" w:hAnsi="Times New Roman"/>
          <w:b/>
          <w:sz w:val="28"/>
          <w:szCs w:val="28"/>
        </w:rPr>
        <w:t xml:space="preserve"> </w:t>
      </w:r>
      <w:r w:rsidRPr="004B7A07">
        <w:rPr>
          <w:rFonts w:ascii="Times New Roman" w:hAnsi="Times New Roman"/>
          <w:b/>
          <w:sz w:val="28"/>
          <w:szCs w:val="28"/>
          <w:lang w:val="de-DE"/>
        </w:rPr>
        <w:t xml:space="preserve">KẾT QUẢ THỰC HIỆN NHIỆM VỤ  HỌC KỲ I </w:t>
      </w:r>
      <w:r w:rsidRPr="004B7A07">
        <w:rPr>
          <w:rFonts w:ascii="Times New Roman" w:hAnsi="Times New Roman"/>
          <w:b/>
          <w:sz w:val="28"/>
          <w:szCs w:val="28"/>
        </w:rPr>
        <w:t>NĂM HỌC 202</w:t>
      </w:r>
      <w:r w:rsidR="005D4B24">
        <w:rPr>
          <w:rFonts w:ascii="Times New Roman" w:hAnsi="Times New Roman"/>
          <w:b/>
          <w:sz w:val="28"/>
          <w:szCs w:val="28"/>
        </w:rPr>
        <w:t>3</w:t>
      </w:r>
      <w:r w:rsidRPr="004B7A07">
        <w:rPr>
          <w:rFonts w:ascii="Times New Roman" w:hAnsi="Times New Roman"/>
          <w:b/>
          <w:sz w:val="28"/>
          <w:szCs w:val="28"/>
        </w:rPr>
        <w:t xml:space="preserve"> </w:t>
      </w:r>
      <w:r w:rsidR="0099783A">
        <w:rPr>
          <w:rFonts w:ascii="Times New Roman" w:hAnsi="Times New Roman"/>
          <w:b/>
          <w:sz w:val="28"/>
          <w:szCs w:val="28"/>
        </w:rPr>
        <w:t>-</w:t>
      </w:r>
      <w:r w:rsidRPr="004B7A07">
        <w:rPr>
          <w:rFonts w:ascii="Times New Roman" w:hAnsi="Times New Roman"/>
          <w:b/>
          <w:sz w:val="28"/>
          <w:szCs w:val="28"/>
        </w:rPr>
        <w:t xml:space="preserve"> 202</w:t>
      </w:r>
      <w:r w:rsidR="005D4B24">
        <w:rPr>
          <w:rFonts w:ascii="Times New Roman" w:hAnsi="Times New Roman"/>
          <w:b/>
          <w:sz w:val="28"/>
          <w:szCs w:val="28"/>
        </w:rPr>
        <w:t>4</w:t>
      </w:r>
      <w:r w:rsidR="0099783A">
        <w:rPr>
          <w:rFonts w:ascii="Times New Roman" w:hAnsi="Times New Roman"/>
          <w:b/>
          <w:sz w:val="28"/>
          <w:szCs w:val="28"/>
        </w:rPr>
        <w:t>.</w:t>
      </w:r>
    </w:p>
    <w:p w14:paraId="7FF68109" w14:textId="3CAE0498" w:rsidR="006C0761" w:rsidRPr="0099783A" w:rsidRDefault="00C505A6" w:rsidP="0099783A">
      <w:pPr>
        <w:shd w:val="clear" w:color="auto" w:fill="FFFFFF"/>
        <w:ind w:left="1" w:firstLine="566"/>
        <w:jc w:val="both"/>
        <w:rPr>
          <w:rFonts w:ascii="Times New Roman" w:hAnsi="Times New Roman"/>
          <w:sz w:val="28"/>
          <w:szCs w:val="28"/>
        </w:rPr>
      </w:pPr>
      <w:r w:rsidRPr="00F53544">
        <w:rPr>
          <w:rFonts w:ascii="Times New Roman" w:hAnsi="Times New Roman"/>
          <w:b/>
          <w:bCs/>
          <w:sz w:val="28"/>
          <w:szCs w:val="28"/>
          <w:lang w:val="pt-BR"/>
        </w:rPr>
        <w:t>1. Quy mô trường lớp</w:t>
      </w:r>
      <w:r w:rsidR="006424F0">
        <w:rPr>
          <w:rFonts w:ascii="Times New Roman" w:hAnsi="Times New Roman"/>
          <w:b/>
          <w:bCs/>
          <w:sz w:val="28"/>
          <w:szCs w:val="28"/>
          <w:lang w:val="pt-BR"/>
        </w:rPr>
        <w:t>, đội ngũ, c</w:t>
      </w:r>
      <w:r w:rsidR="006424F0" w:rsidRPr="007D691A">
        <w:rPr>
          <w:rFonts w:ascii="Times New Roman" w:hAnsi="Times New Roman"/>
          <w:b/>
          <w:bCs/>
          <w:sz w:val="28"/>
          <w:szCs w:val="28"/>
          <w:lang w:val="pt-BR"/>
        </w:rPr>
        <w:t>ơ sở vật chất</w:t>
      </w:r>
      <w:r w:rsidR="006C0761">
        <w:rPr>
          <w:bCs/>
          <w:sz w:val="28"/>
          <w:szCs w:val="28"/>
          <w:lang w:val="pt-BR"/>
        </w:rPr>
        <w:tab/>
      </w:r>
      <w:r w:rsidRPr="00404553">
        <w:rPr>
          <w:sz w:val="28"/>
          <w:szCs w:val="28"/>
        </w:rPr>
        <w:br/>
      </w:r>
      <w:r w:rsidR="006C0761" w:rsidRPr="00F53544">
        <w:rPr>
          <w:rFonts w:ascii="Times New Roman" w:hAnsi="Times New Roman"/>
          <w:sz w:val="28"/>
          <w:szCs w:val="28"/>
        </w:rPr>
        <w:t>1.</w:t>
      </w:r>
      <w:r w:rsidR="00F53544" w:rsidRPr="00F53544">
        <w:rPr>
          <w:rFonts w:ascii="Times New Roman" w:hAnsi="Times New Roman"/>
          <w:sz w:val="28"/>
          <w:szCs w:val="28"/>
        </w:rPr>
        <w:t>1.</w:t>
      </w:r>
      <w:r w:rsidR="006C0761" w:rsidRPr="00F53544">
        <w:rPr>
          <w:rFonts w:ascii="Times New Roman" w:hAnsi="Times New Roman"/>
          <w:sz w:val="28"/>
          <w:szCs w:val="28"/>
        </w:rPr>
        <w:t xml:space="preserve"> Học sinh</w:t>
      </w:r>
    </w:p>
    <w:p w14:paraId="2EC1381F" w14:textId="547029E8" w:rsidR="00E72E75" w:rsidRPr="00E72E75" w:rsidRDefault="00E72E75" w:rsidP="00EC2BF3">
      <w:pPr>
        <w:pStyle w:val="ListParagraph"/>
        <w:spacing w:after="0"/>
        <w:ind w:left="0" w:firstLine="567"/>
        <w:jc w:val="both"/>
        <w:rPr>
          <w:rFonts w:ascii="Times New Roman" w:eastAsia="Calibri" w:hAnsi="Times New Roman"/>
          <w:bCs/>
          <w:color w:val="000000"/>
          <w:sz w:val="28"/>
          <w:szCs w:val="28"/>
          <w:lang w:val="pt-BR"/>
        </w:rPr>
      </w:pPr>
      <w:r w:rsidRPr="00E72E75">
        <w:rPr>
          <w:rFonts w:ascii="Times New Roman" w:eastAsia="Calibri" w:hAnsi="Times New Roman"/>
          <w:bCs/>
          <w:sz w:val="28"/>
          <w:szCs w:val="28"/>
          <w:lang w:val="pt-BR"/>
        </w:rPr>
        <w:t>Năm học 202</w:t>
      </w:r>
      <w:r w:rsidR="005D4B24">
        <w:rPr>
          <w:rFonts w:ascii="Times New Roman" w:eastAsia="Calibri" w:hAnsi="Times New Roman"/>
          <w:bCs/>
          <w:sz w:val="28"/>
          <w:szCs w:val="28"/>
          <w:lang w:val="pt-BR"/>
        </w:rPr>
        <w:t>3</w:t>
      </w:r>
      <w:r w:rsidRPr="00E72E75">
        <w:rPr>
          <w:rFonts w:ascii="Times New Roman" w:eastAsia="Calibri" w:hAnsi="Times New Roman"/>
          <w:bCs/>
          <w:sz w:val="28"/>
          <w:szCs w:val="28"/>
          <w:lang w:val="pt-BR"/>
        </w:rPr>
        <w:t>-202</w:t>
      </w:r>
      <w:r w:rsidR="005D4B24">
        <w:rPr>
          <w:rFonts w:ascii="Times New Roman" w:eastAsia="Calibri" w:hAnsi="Times New Roman"/>
          <w:bCs/>
          <w:sz w:val="28"/>
          <w:szCs w:val="28"/>
          <w:lang w:val="pt-BR"/>
        </w:rPr>
        <w:t>4</w:t>
      </w:r>
      <w:r w:rsidRPr="00E72E75">
        <w:rPr>
          <w:rFonts w:ascii="Times New Roman" w:eastAsia="Calibri" w:hAnsi="Times New Roman"/>
          <w:bCs/>
          <w:sz w:val="28"/>
          <w:szCs w:val="28"/>
          <w:lang w:val="pt-BR"/>
        </w:rPr>
        <w:t xml:space="preserve">, </w:t>
      </w:r>
      <w:r w:rsidR="0021584D">
        <w:rPr>
          <w:rFonts w:ascii="Times New Roman" w:eastAsia="Calibri" w:hAnsi="Times New Roman"/>
          <w:bCs/>
          <w:sz w:val="28"/>
          <w:szCs w:val="28"/>
          <w:lang w:val="pt-BR"/>
        </w:rPr>
        <w:t xml:space="preserve">tính đến thời điểm hiện tại, </w:t>
      </w:r>
      <w:r w:rsidRPr="00E72E75">
        <w:rPr>
          <w:rFonts w:ascii="Times New Roman" w:eastAsia="Calibri" w:hAnsi="Times New Roman"/>
          <w:bCs/>
          <w:sz w:val="28"/>
          <w:szCs w:val="28"/>
          <w:lang w:val="pt-BR"/>
        </w:rPr>
        <w:t xml:space="preserve">trường Tiểu học Hải Hòa </w:t>
      </w:r>
      <w:r w:rsidRPr="00E72E75">
        <w:rPr>
          <w:rFonts w:ascii="Times New Roman" w:eastAsia="Calibri" w:hAnsi="Times New Roman"/>
          <w:bCs/>
          <w:color w:val="000000"/>
          <w:sz w:val="28"/>
          <w:szCs w:val="28"/>
          <w:lang w:val="pt-BR"/>
        </w:rPr>
        <w:t xml:space="preserve">có </w:t>
      </w:r>
      <w:r w:rsidRPr="00E72E75">
        <w:rPr>
          <w:rFonts w:ascii="Times New Roman" w:hAnsi="Times New Roman"/>
          <w:bCs/>
          <w:color w:val="000000"/>
          <w:sz w:val="28"/>
          <w:szCs w:val="28"/>
          <w:lang w:val="pt-BR"/>
        </w:rPr>
        <w:t>7</w:t>
      </w:r>
      <w:r w:rsidR="005D4B24">
        <w:rPr>
          <w:rFonts w:ascii="Times New Roman" w:hAnsi="Times New Roman"/>
          <w:bCs/>
          <w:color w:val="000000"/>
          <w:sz w:val="28"/>
          <w:szCs w:val="28"/>
          <w:lang w:val="pt-BR"/>
        </w:rPr>
        <w:t>4</w:t>
      </w:r>
      <w:r w:rsidR="0021584D">
        <w:rPr>
          <w:rFonts w:ascii="Times New Roman" w:hAnsi="Times New Roman"/>
          <w:bCs/>
          <w:color w:val="000000"/>
          <w:sz w:val="28"/>
          <w:szCs w:val="28"/>
          <w:lang w:val="pt-BR"/>
        </w:rPr>
        <w:t>9</w:t>
      </w:r>
      <w:r w:rsidRPr="00E72E75">
        <w:rPr>
          <w:rFonts w:ascii="Times New Roman" w:hAnsi="Times New Roman"/>
          <w:bCs/>
          <w:color w:val="000000"/>
          <w:sz w:val="28"/>
          <w:szCs w:val="28"/>
          <w:lang w:val="pt-BR"/>
        </w:rPr>
        <w:t xml:space="preserve"> </w:t>
      </w:r>
      <w:r w:rsidRPr="00E72E75">
        <w:rPr>
          <w:rFonts w:ascii="Times New Roman" w:eastAsia="Calibri" w:hAnsi="Times New Roman"/>
          <w:bCs/>
          <w:color w:val="000000"/>
          <w:sz w:val="28"/>
          <w:szCs w:val="28"/>
          <w:lang w:val="pt-BR"/>
        </w:rPr>
        <w:t>HS/2</w:t>
      </w:r>
      <w:r w:rsidR="005D4B24">
        <w:rPr>
          <w:rFonts w:ascii="Times New Roman" w:eastAsia="Calibri" w:hAnsi="Times New Roman"/>
          <w:bCs/>
          <w:color w:val="000000"/>
          <w:sz w:val="28"/>
          <w:szCs w:val="28"/>
          <w:lang w:val="pt-BR"/>
        </w:rPr>
        <w:t>0</w:t>
      </w:r>
      <w:r w:rsidRPr="00E72E75">
        <w:rPr>
          <w:rFonts w:ascii="Times New Roman" w:eastAsia="Calibri" w:hAnsi="Times New Roman"/>
          <w:bCs/>
          <w:color w:val="000000"/>
          <w:sz w:val="28"/>
          <w:szCs w:val="28"/>
          <w:lang w:val="pt-BR"/>
        </w:rPr>
        <w:t xml:space="preserve"> lớp đạt tỷ lệ 3</w:t>
      </w:r>
      <w:r w:rsidR="0021584D">
        <w:rPr>
          <w:rFonts w:ascii="Times New Roman" w:eastAsia="Calibri" w:hAnsi="Times New Roman"/>
          <w:bCs/>
          <w:color w:val="000000"/>
          <w:sz w:val="28"/>
          <w:szCs w:val="28"/>
          <w:lang w:val="pt-BR"/>
        </w:rPr>
        <w:t>7</w:t>
      </w:r>
      <w:r w:rsidRPr="00E72E75">
        <w:rPr>
          <w:rFonts w:ascii="Times New Roman" w:eastAsia="Calibri" w:hAnsi="Times New Roman"/>
          <w:bCs/>
          <w:color w:val="000000"/>
          <w:sz w:val="28"/>
          <w:szCs w:val="28"/>
          <w:lang w:val="pt-BR"/>
        </w:rPr>
        <w:t>,</w:t>
      </w:r>
      <w:r w:rsidR="005D4B24">
        <w:rPr>
          <w:rFonts w:ascii="Times New Roman" w:eastAsia="Calibri" w:hAnsi="Times New Roman"/>
          <w:bCs/>
          <w:color w:val="000000"/>
          <w:sz w:val="28"/>
          <w:szCs w:val="28"/>
          <w:lang w:val="pt-BR"/>
        </w:rPr>
        <w:t>45</w:t>
      </w:r>
      <w:r w:rsidRPr="00E72E75">
        <w:rPr>
          <w:rFonts w:ascii="Times New Roman" w:eastAsia="Calibri" w:hAnsi="Times New Roman"/>
          <w:bCs/>
          <w:color w:val="000000"/>
          <w:sz w:val="28"/>
          <w:szCs w:val="28"/>
          <w:lang w:val="pt-BR"/>
        </w:rPr>
        <w:t xml:space="preserve"> HS/lớp; trong đó có 0</w:t>
      </w:r>
      <w:r w:rsidR="005D4B24">
        <w:rPr>
          <w:rFonts w:ascii="Times New Roman" w:eastAsia="Calibri" w:hAnsi="Times New Roman"/>
          <w:bCs/>
          <w:color w:val="000000"/>
          <w:sz w:val="28"/>
          <w:szCs w:val="28"/>
          <w:lang w:val="pt-BR"/>
        </w:rPr>
        <w:t>6</w:t>
      </w:r>
      <w:r w:rsidRPr="00E72E75">
        <w:rPr>
          <w:rFonts w:ascii="Times New Roman" w:eastAsia="Calibri" w:hAnsi="Times New Roman"/>
          <w:bCs/>
          <w:color w:val="000000"/>
          <w:sz w:val="28"/>
          <w:szCs w:val="28"/>
          <w:lang w:val="pt-BR"/>
        </w:rPr>
        <w:t xml:space="preserve"> học sinh học hòa nhập.</w:t>
      </w:r>
    </w:p>
    <w:tbl>
      <w:tblPr>
        <w:tblpPr w:leftFromText="180" w:rightFromText="180" w:vertAnchor="text" w:horzAnchor="margin" w:tblpX="500" w:tblpY="480"/>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1060"/>
        <w:gridCol w:w="1120"/>
        <w:gridCol w:w="929"/>
        <w:gridCol w:w="1066"/>
        <w:gridCol w:w="917"/>
        <w:gridCol w:w="1055"/>
        <w:gridCol w:w="1055"/>
        <w:gridCol w:w="927"/>
      </w:tblGrid>
      <w:tr w:rsidR="004F3000" w:rsidRPr="00AC7FA0" w14:paraId="57C7389F" w14:textId="77777777" w:rsidTr="002B22EE">
        <w:trPr>
          <w:cantSplit/>
          <w:trHeight w:val="467"/>
        </w:trPr>
        <w:tc>
          <w:tcPr>
            <w:tcW w:w="809" w:type="dxa"/>
            <w:vMerge w:val="restart"/>
            <w:vAlign w:val="center"/>
          </w:tcPr>
          <w:p w14:paraId="03F41818" w14:textId="77777777" w:rsidR="004F3000" w:rsidRPr="00EC2BF3" w:rsidRDefault="004F3000" w:rsidP="002B22EE">
            <w:pPr>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Khối lớp</w:t>
            </w:r>
          </w:p>
        </w:tc>
        <w:tc>
          <w:tcPr>
            <w:tcW w:w="1060" w:type="dxa"/>
            <w:vMerge w:val="restart"/>
            <w:vAlign w:val="center"/>
          </w:tcPr>
          <w:p w14:paraId="464D1474" w14:textId="77777777" w:rsidR="004F3000" w:rsidRPr="00EC2BF3" w:rsidRDefault="004F3000" w:rsidP="002B22EE">
            <w:pPr>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Số lớp</w:t>
            </w:r>
          </w:p>
        </w:tc>
        <w:tc>
          <w:tcPr>
            <w:tcW w:w="2049" w:type="dxa"/>
            <w:gridSpan w:val="2"/>
            <w:vAlign w:val="center"/>
          </w:tcPr>
          <w:p w14:paraId="161687C6" w14:textId="77777777" w:rsidR="004F3000" w:rsidRPr="00EC2BF3" w:rsidRDefault="004F3000" w:rsidP="002B22EE">
            <w:pPr>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Số HS</w:t>
            </w:r>
          </w:p>
          <w:p w14:paraId="79638467" w14:textId="77777777" w:rsidR="004F3000" w:rsidRPr="00EC2BF3" w:rsidRDefault="004F3000" w:rsidP="002B22EE">
            <w:pPr>
              <w:pStyle w:val="Heading6"/>
              <w:ind w:left="-31" w:right="-108"/>
              <w:jc w:val="center"/>
              <w:rPr>
                <w:rFonts w:ascii="Times New Roman" w:hAnsi="Times New Roman" w:cs="Times New Roman"/>
                <w:color w:val="000000"/>
                <w:sz w:val="24"/>
                <w:szCs w:val="24"/>
                <w:lang w:val="nl-NL"/>
              </w:rPr>
            </w:pPr>
          </w:p>
        </w:tc>
        <w:tc>
          <w:tcPr>
            <w:tcW w:w="1066" w:type="dxa"/>
            <w:vMerge w:val="restart"/>
            <w:vAlign w:val="center"/>
          </w:tcPr>
          <w:p w14:paraId="79DB5C93" w14:textId="77777777" w:rsidR="004F3000" w:rsidRPr="00EC2BF3" w:rsidRDefault="004F3000" w:rsidP="002B22EE">
            <w:pPr>
              <w:jc w:val="center"/>
              <w:rPr>
                <w:rFonts w:ascii="Times New Roman" w:hAnsi="Times New Roman"/>
                <w:b/>
                <w:color w:val="000000"/>
                <w:sz w:val="24"/>
                <w:szCs w:val="24"/>
                <w:lang w:val="nl-NL"/>
              </w:rPr>
            </w:pPr>
            <w:r w:rsidRPr="00EC2BF3">
              <w:rPr>
                <w:rFonts w:ascii="Times New Roman" w:hAnsi="Times New Roman"/>
                <w:b/>
                <w:color w:val="000000"/>
                <w:sz w:val="24"/>
                <w:szCs w:val="24"/>
                <w:lang w:val="nl-NL"/>
              </w:rPr>
              <w:t>HS Khuyết tật</w:t>
            </w:r>
          </w:p>
        </w:tc>
        <w:tc>
          <w:tcPr>
            <w:tcW w:w="917" w:type="dxa"/>
            <w:vMerge w:val="restart"/>
            <w:vAlign w:val="center"/>
          </w:tcPr>
          <w:p w14:paraId="6F7B68AA" w14:textId="77777777" w:rsidR="004F3000" w:rsidRPr="00EC2BF3" w:rsidRDefault="004F3000" w:rsidP="002B22EE">
            <w:pPr>
              <w:pStyle w:val="Heading6"/>
              <w:ind w:left="-31" w:right="-108"/>
              <w:jc w:val="center"/>
              <w:rPr>
                <w:rFonts w:ascii="Times New Roman" w:hAnsi="Times New Roman" w:cs="Times New Roman"/>
                <w:color w:val="000000"/>
                <w:sz w:val="24"/>
                <w:szCs w:val="24"/>
                <w:lang w:val="nl-NL"/>
              </w:rPr>
            </w:pPr>
            <w:r w:rsidRPr="00EC2BF3">
              <w:rPr>
                <w:rFonts w:ascii="Times New Roman" w:hAnsi="Times New Roman" w:cs="Times New Roman"/>
                <w:color w:val="000000"/>
                <w:sz w:val="24"/>
                <w:szCs w:val="24"/>
                <w:lang w:val="nl-NL"/>
              </w:rPr>
              <w:t>HS HCKK</w:t>
            </w:r>
          </w:p>
        </w:tc>
        <w:tc>
          <w:tcPr>
            <w:tcW w:w="1055" w:type="dxa"/>
            <w:vMerge w:val="restart"/>
            <w:vAlign w:val="center"/>
          </w:tcPr>
          <w:p w14:paraId="6C6B25EF" w14:textId="77777777" w:rsidR="004F3000" w:rsidRPr="00EC2BF3" w:rsidRDefault="004F3000" w:rsidP="002B22EE">
            <w:pPr>
              <w:pStyle w:val="Heading6"/>
              <w:ind w:left="-31" w:right="-108"/>
              <w:jc w:val="center"/>
              <w:rPr>
                <w:rFonts w:ascii="Times New Roman" w:hAnsi="Times New Roman" w:cs="Times New Roman"/>
                <w:color w:val="000000"/>
                <w:sz w:val="24"/>
                <w:szCs w:val="24"/>
                <w:lang w:val="nl-NL"/>
              </w:rPr>
            </w:pPr>
            <w:r w:rsidRPr="00EC2BF3">
              <w:rPr>
                <w:rFonts w:ascii="Times New Roman" w:hAnsi="Times New Roman" w:cs="Times New Roman"/>
                <w:color w:val="000000"/>
                <w:sz w:val="24"/>
                <w:szCs w:val="24"/>
                <w:lang w:val="nl-NL"/>
              </w:rPr>
              <w:t>HS học</w:t>
            </w:r>
          </w:p>
          <w:p w14:paraId="659B3C7B" w14:textId="77777777" w:rsidR="004F3000" w:rsidRPr="00EC2BF3" w:rsidRDefault="004F3000" w:rsidP="002B22EE">
            <w:pPr>
              <w:pStyle w:val="Heading6"/>
              <w:ind w:left="-31" w:right="-108"/>
              <w:jc w:val="center"/>
              <w:rPr>
                <w:rFonts w:ascii="Times New Roman" w:hAnsi="Times New Roman" w:cs="Times New Roman"/>
                <w:color w:val="000000"/>
                <w:sz w:val="24"/>
                <w:szCs w:val="24"/>
                <w:lang w:val="nl-NL"/>
              </w:rPr>
            </w:pPr>
            <w:r w:rsidRPr="00EC2BF3">
              <w:rPr>
                <w:rFonts w:ascii="Times New Roman" w:hAnsi="Times New Roman" w:cs="Times New Roman"/>
                <w:color w:val="000000"/>
                <w:sz w:val="24"/>
                <w:szCs w:val="24"/>
                <w:lang w:val="nl-NL"/>
              </w:rPr>
              <w:t>2b/ngày</w:t>
            </w:r>
          </w:p>
        </w:tc>
        <w:tc>
          <w:tcPr>
            <w:tcW w:w="1055" w:type="dxa"/>
            <w:vMerge w:val="restart"/>
            <w:vAlign w:val="center"/>
          </w:tcPr>
          <w:p w14:paraId="0F6C21DD" w14:textId="77777777" w:rsidR="004F3000" w:rsidRPr="00EC2BF3" w:rsidRDefault="004F3000" w:rsidP="002B22EE">
            <w:pPr>
              <w:pStyle w:val="Heading6"/>
              <w:ind w:left="-31" w:right="-108"/>
              <w:jc w:val="center"/>
              <w:rPr>
                <w:rFonts w:ascii="Times New Roman" w:hAnsi="Times New Roman" w:cs="Times New Roman"/>
                <w:color w:val="000000"/>
                <w:sz w:val="24"/>
                <w:szCs w:val="24"/>
                <w:lang w:val="nl-NL"/>
              </w:rPr>
            </w:pPr>
            <w:r w:rsidRPr="00EC2BF3">
              <w:rPr>
                <w:rFonts w:ascii="Times New Roman" w:hAnsi="Times New Roman" w:cs="Times New Roman"/>
                <w:color w:val="000000"/>
                <w:sz w:val="24"/>
                <w:szCs w:val="24"/>
                <w:lang w:val="nl-NL"/>
              </w:rPr>
              <w:t>Tỷ lệ HS/ lớp</w:t>
            </w:r>
          </w:p>
        </w:tc>
        <w:tc>
          <w:tcPr>
            <w:tcW w:w="927" w:type="dxa"/>
            <w:vMerge w:val="restart"/>
            <w:vAlign w:val="center"/>
          </w:tcPr>
          <w:p w14:paraId="425BD355" w14:textId="77777777" w:rsidR="004F3000" w:rsidRPr="00EC2BF3" w:rsidRDefault="004F3000" w:rsidP="002B22EE">
            <w:pPr>
              <w:pStyle w:val="Heading6"/>
              <w:jc w:val="center"/>
              <w:rPr>
                <w:rFonts w:ascii="Times New Roman" w:hAnsi="Times New Roman" w:cs="Times New Roman"/>
                <w:color w:val="000000"/>
                <w:sz w:val="24"/>
                <w:szCs w:val="24"/>
                <w:lang w:val="nl-NL"/>
              </w:rPr>
            </w:pPr>
            <w:r w:rsidRPr="00EC2BF3">
              <w:rPr>
                <w:rFonts w:ascii="Times New Roman" w:hAnsi="Times New Roman" w:cs="Times New Roman"/>
                <w:color w:val="000000"/>
                <w:sz w:val="24"/>
                <w:szCs w:val="24"/>
                <w:lang w:val="nl-NL"/>
              </w:rPr>
              <w:t>Ghi chú</w:t>
            </w:r>
          </w:p>
        </w:tc>
      </w:tr>
      <w:tr w:rsidR="004F3000" w:rsidRPr="00AC7FA0" w14:paraId="40907EC3" w14:textId="77777777" w:rsidTr="002B22EE">
        <w:trPr>
          <w:cantSplit/>
          <w:trHeight w:val="276"/>
        </w:trPr>
        <w:tc>
          <w:tcPr>
            <w:tcW w:w="809" w:type="dxa"/>
            <w:vMerge/>
            <w:vAlign w:val="center"/>
          </w:tcPr>
          <w:p w14:paraId="10D41650" w14:textId="77777777" w:rsidR="004F3000" w:rsidRPr="00EC2BF3" w:rsidRDefault="004F3000" w:rsidP="002B22EE">
            <w:pPr>
              <w:jc w:val="center"/>
              <w:rPr>
                <w:rFonts w:ascii="Times New Roman" w:hAnsi="Times New Roman"/>
                <w:b/>
                <w:bCs/>
                <w:color w:val="000000"/>
                <w:sz w:val="24"/>
                <w:szCs w:val="24"/>
                <w:lang w:val="nl-NL"/>
              </w:rPr>
            </w:pPr>
          </w:p>
        </w:tc>
        <w:tc>
          <w:tcPr>
            <w:tcW w:w="1060" w:type="dxa"/>
            <w:vMerge/>
            <w:vAlign w:val="center"/>
          </w:tcPr>
          <w:p w14:paraId="3368B9C7" w14:textId="77777777" w:rsidR="004F3000" w:rsidRPr="00EC2BF3" w:rsidRDefault="004F3000" w:rsidP="002B22EE">
            <w:pPr>
              <w:jc w:val="center"/>
              <w:rPr>
                <w:rFonts w:ascii="Times New Roman" w:hAnsi="Times New Roman"/>
                <w:b/>
                <w:bCs/>
                <w:color w:val="000000"/>
                <w:sz w:val="24"/>
                <w:szCs w:val="24"/>
                <w:lang w:val="nl-NL"/>
              </w:rPr>
            </w:pPr>
          </w:p>
        </w:tc>
        <w:tc>
          <w:tcPr>
            <w:tcW w:w="1120" w:type="dxa"/>
            <w:vAlign w:val="center"/>
          </w:tcPr>
          <w:p w14:paraId="53ABE268" w14:textId="77777777" w:rsidR="004F3000" w:rsidRPr="00EC2BF3" w:rsidRDefault="004F3000" w:rsidP="002B22EE">
            <w:pPr>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Tổng số</w:t>
            </w:r>
          </w:p>
        </w:tc>
        <w:tc>
          <w:tcPr>
            <w:tcW w:w="929" w:type="dxa"/>
          </w:tcPr>
          <w:p w14:paraId="041984D4" w14:textId="77777777" w:rsidR="004F3000" w:rsidRPr="00EC2BF3" w:rsidRDefault="004F3000" w:rsidP="002B22EE">
            <w:pPr>
              <w:pStyle w:val="Heading6"/>
              <w:ind w:left="-31" w:right="-108"/>
              <w:jc w:val="center"/>
              <w:rPr>
                <w:rFonts w:ascii="Times New Roman" w:hAnsi="Times New Roman" w:cs="Times New Roman"/>
                <w:color w:val="000000"/>
                <w:sz w:val="24"/>
                <w:szCs w:val="24"/>
                <w:lang w:val="nl-NL"/>
              </w:rPr>
            </w:pPr>
            <w:r w:rsidRPr="00EC2BF3">
              <w:rPr>
                <w:rFonts w:ascii="Times New Roman" w:hAnsi="Times New Roman" w:cs="Times New Roman"/>
                <w:color w:val="000000"/>
                <w:sz w:val="24"/>
                <w:szCs w:val="24"/>
                <w:lang w:val="nl-NL"/>
              </w:rPr>
              <w:t>Nữ</w:t>
            </w:r>
          </w:p>
        </w:tc>
        <w:tc>
          <w:tcPr>
            <w:tcW w:w="1066" w:type="dxa"/>
            <w:vMerge/>
          </w:tcPr>
          <w:p w14:paraId="620972B5" w14:textId="77777777" w:rsidR="004F3000" w:rsidRPr="00EC2BF3" w:rsidRDefault="004F3000" w:rsidP="002B22EE">
            <w:pPr>
              <w:pStyle w:val="Heading6"/>
              <w:ind w:left="-31" w:right="-108"/>
              <w:jc w:val="center"/>
              <w:rPr>
                <w:rFonts w:ascii="Times New Roman" w:hAnsi="Times New Roman" w:cs="Times New Roman"/>
                <w:color w:val="000000"/>
                <w:sz w:val="24"/>
                <w:szCs w:val="24"/>
                <w:lang w:val="nl-NL"/>
              </w:rPr>
            </w:pPr>
          </w:p>
        </w:tc>
        <w:tc>
          <w:tcPr>
            <w:tcW w:w="917" w:type="dxa"/>
            <w:vMerge/>
          </w:tcPr>
          <w:p w14:paraId="1F8284B7" w14:textId="77777777" w:rsidR="004F3000" w:rsidRPr="00EC2BF3" w:rsidRDefault="004F3000" w:rsidP="002B22EE">
            <w:pPr>
              <w:pStyle w:val="Heading6"/>
              <w:ind w:left="-31" w:right="-108"/>
              <w:jc w:val="center"/>
              <w:rPr>
                <w:rFonts w:ascii="Times New Roman" w:hAnsi="Times New Roman" w:cs="Times New Roman"/>
                <w:color w:val="000000"/>
                <w:sz w:val="24"/>
                <w:szCs w:val="24"/>
                <w:lang w:val="nl-NL"/>
              </w:rPr>
            </w:pPr>
          </w:p>
        </w:tc>
        <w:tc>
          <w:tcPr>
            <w:tcW w:w="1055" w:type="dxa"/>
            <w:vMerge/>
            <w:vAlign w:val="center"/>
          </w:tcPr>
          <w:p w14:paraId="6D2A16BA" w14:textId="77777777" w:rsidR="004F3000" w:rsidRPr="00EC2BF3" w:rsidRDefault="004F3000" w:rsidP="002B22EE">
            <w:pPr>
              <w:pStyle w:val="Heading6"/>
              <w:ind w:left="-31" w:right="-108"/>
              <w:jc w:val="center"/>
              <w:rPr>
                <w:rFonts w:ascii="Times New Roman" w:hAnsi="Times New Roman" w:cs="Times New Roman"/>
                <w:color w:val="000000"/>
                <w:sz w:val="24"/>
                <w:szCs w:val="24"/>
                <w:lang w:val="nl-NL"/>
              </w:rPr>
            </w:pPr>
          </w:p>
        </w:tc>
        <w:tc>
          <w:tcPr>
            <w:tcW w:w="1055" w:type="dxa"/>
            <w:vMerge/>
          </w:tcPr>
          <w:p w14:paraId="02B6CAE5" w14:textId="77777777" w:rsidR="004F3000" w:rsidRPr="00EC2BF3" w:rsidRDefault="004F3000" w:rsidP="002B22EE">
            <w:pPr>
              <w:pStyle w:val="Heading6"/>
              <w:ind w:left="-31" w:right="-108"/>
              <w:jc w:val="center"/>
              <w:rPr>
                <w:rFonts w:ascii="Times New Roman" w:hAnsi="Times New Roman" w:cs="Times New Roman"/>
                <w:color w:val="000000"/>
                <w:sz w:val="24"/>
                <w:szCs w:val="24"/>
                <w:lang w:val="nl-NL"/>
              </w:rPr>
            </w:pPr>
          </w:p>
        </w:tc>
        <w:tc>
          <w:tcPr>
            <w:tcW w:w="927" w:type="dxa"/>
            <w:vMerge/>
            <w:vAlign w:val="center"/>
          </w:tcPr>
          <w:p w14:paraId="39926744" w14:textId="77777777" w:rsidR="004F3000" w:rsidRPr="00EC2BF3" w:rsidRDefault="004F3000" w:rsidP="002B22EE">
            <w:pPr>
              <w:pStyle w:val="Heading6"/>
              <w:jc w:val="center"/>
              <w:rPr>
                <w:rFonts w:ascii="Times New Roman" w:hAnsi="Times New Roman" w:cs="Times New Roman"/>
                <w:color w:val="000000"/>
                <w:sz w:val="24"/>
                <w:szCs w:val="24"/>
                <w:lang w:val="nl-NL"/>
              </w:rPr>
            </w:pPr>
          </w:p>
        </w:tc>
      </w:tr>
      <w:tr w:rsidR="00EC2BF3" w:rsidRPr="00AC7FA0" w14:paraId="0F22DAFA" w14:textId="77777777" w:rsidTr="002B22EE">
        <w:trPr>
          <w:trHeight w:val="403"/>
        </w:trPr>
        <w:tc>
          <w:tcPr>
            <w:tcW w:w="809" w:type="dxa"/>
            <w:tcBorders>
              <w:bottom w:val="dashSmallGap" w:sz="4" w:space="0" w:color="auto"/>
            </w:tcBorders>
            <w:vAlign w:val="center"/>
          </w:tcPr>
          <w:p w14:paraId="025BCE45" w14:textId="77777777" w:rsidR="00EC2BF3" w:rsidRPr="00EC2BF3" w:rsidRDefault="00EC2BF3" w:rsidP="002B22EE">
            <w:pPr>
              <w:ind w:hanging="18"/>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1</w:t>
            </w:r>
          </w:p>
        </w:tc>
        <w:tc>
          <w:tcPr>
            <w:tcW w:w="1060" w:type="dxa"/>
            <w:tcBorders>
              <w:bottom w:val="dashSmallGap" w:sz="4" w:space="0" w:color="auto"/>
            </w:tcBorders>
            <w:vAlign w:val="center"/>
          </w:tcPr>
          <w:p w14:paraId="1704CEDD" w14:textId="77777777"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4</w:t>
            </w:r>
          </w:p>
        </w:tc>
        <w:tc>
          <w:tcPr>
            <w:tcW w:w="1120" w:type="dxa"/>
            <w:tcBorders>
              <w:bottom w:val="dashSmallGap" w:sz="4" w:space="0" w:color="auto"/>
            </w:tcBorders>
            <w:vAlign w:val="center"/>
          </w:tcPr>
          <w:p w14:paraId="2E80A4B1" w14:textId="45CD77EA"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153</w:t>
            </w:r>
          </w:p>
        </w:tc>
        <w:tc>
          <w:tcPr>
            <w:tcW w:w="929" w:type="dxa"/>
            <w:tcBorders>
              <w:bottom w:val="dashSmallGap" w:sz="4" w:space="0" w:color="auto"/>
            </w:tcBorders>
          </w:tcPr>
          <w:p w14:paraId="183AF1D2" w14:textId="77777777" w:rsidR="00EC2BF3" w:rsidRPr="00EC2BF3" w:rsidRDefault="00EC2BF3" w:rsidP="002B22EE">
            <w:pPr>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68</w:t>
            </w:r>
          </w:p>
        </w:tc>
        <w:tc>
          <w:tcPr>
            <w:tcW w:w="1066" w:type="dxa"/>
            <w:tcBorders>
              <w:bottom w:val="dashSmallGap" w:sz="4" w:space="0" w:color="auto"/>
            </w:tcBorders>
            <w:vAlign w:val="center"/>
          </w:tcPr>
          <w:p w14:paraId="285BBEC3" w14:textId="77777777"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3</w:t>
            </w:r>
          </w:p>
        </w:tc>
        <w:tc>
          <w:tcPr>
            <w:tcW w:w="917" w:type="dxa"/>
            <w:tcBorders>
              <w:bottom w:val="dashSmallGap" w:sz="4" w:space="0" w:color="auto"/>
            </w:tcBorders>
            <w:vAlign w:val="center"/>
          </w:tcPr>
          <w:p w14:paraId="62B1FE87" w14:textId="77777777"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4</w:t>
            </w:r>
          </w:p>
        </w:tc>
        <w:tc>
          <w:tcPr>
            <w:tcW w:w="1055" w:type="dxa"/>
            <w:tcBorders>
              <w:bottom w:val="dashSmallGap" w:sz="4" w:space="0" w:color="auto"/>
            </w:tcBorders>
            <w:vAlign w:val="center"/>
          </w:tcPr>
          <w:p w14:paraId="617E6A04" w14:textId="26C783B0" w:rsidR="00EC2BF3" w:rsidRPr="00EC2BF3" w:rsidRDefault="00EC2BF3" w:rsidP="002B22EE">
            <w:pPr>
              <w:jc w:val="center"/>
              <w:rPr>
                <w:rFonts w:ascii="Times New Roman" w:hAnsi="Times New Roman"/>
                <w:color w:val="000000"/>
                <w:sz w:val="24"/>
                <w:szCs w:val="24"/>
              </w:rPr>
            </w:pPr>
            <w:r w:rsidRPr="00EC2BF3">
              <w:rPr>
                <w:rFonts w:ascii="Times New Roman" w:hAnsi="Times New Roman"/>
                <w:color w:val="000000"/>
                <w:sz w:val="24"/>
                <w:szCs w:val="24"/>
                <w:lang w:val="nl-NL"/>
              </w:rPr>
              <w:t>153</w:t>
            </w:r>
          </w:p>
        </w:tc>
        <w:tc>
          <w:tcPr>
            <w:tcW w:w="1055" w:type="dxa"/>
            <w:tcBorders>
              <w:bottom w:val="dashSmallGap" w:sz="4" w:space="0" w:color="auto"/>
            </w:tcBorders>
            <w:vAlign w:val="center"/>
          </w:tcPr>
          <w:p w14:paraId="49B607A6" w14:textId="54FCA1D1"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38,25</w:t>
            </w:r>
          </w:p>
        </w:tc>
        <w:tc>
          <w:tcPr>
            <w:tcW w:w="927" w:type="dxa"/>
            <w:tcBorders>
              <w:bottom w:val="dashSmallGap" w:sz="4" w:space="0" w:color="auto"/>
            </w:tcBorders>
            <w:vAlign w:val="center"/>
          </w:tcPr>
          <w:p w14:paraId="6750503B" w14:textId="77777777" w:rsidR="00EC2BF3" w:rsidRPr="00EC2BF3" w:rsidRDefault="00EC2BF3" w:rsidP="002B22EE">
            <w:pPr>
              <w:ind w:hanging="18"/>
              <w:jc w:val="center"/>
              <w:rPr>
                <w:rFonts w:ascii="Times New Roman" w:hAnsi="Times New Roman"/>
                <w:color w:val="000000"/>
                <w:sz w:val="24"/>
                <w:szCs w:val="24"/>
                <w:lang w:val="nl-NL"/>
              </w:rPr>
            </w:pPr>
          </w:p>
        </w:tc>
      </w:tr>
      <w:tr w:rsidR="00EC2BF3" w:rsidRPr="00AC7FA0" w14:paraId="4EFCAD8B" w14:textId="77777777" w:rsidTr="002B22EE">
        <w:trPr>
          <w:trHeight w:val="410"/>
        </w:trPr>
        <w:tc>
          <w:tcPr>
            <w:tcW w:w="809" w:type="dxa"/>
            <w:tcBorders>
              <w:top w:val="dashSmallGap" w:sz="4" w:space="0" w:color="auto"/>
              <w:bottom w:val="dashSmallGap" w:sz="4" w:space="0" w:color="auto"/>
            </w:tcBorders>
            <w:vAlign w:val="center"/>
          </w:tcPr>
          <w:p w14:paraId="47375FBE" w14:textId="77777777" w:rsidR="00EC2BF3" w:rsidRPr="00EC2BF3" w:rsidRDefault="00EC2BF3" w:rsidP="002B22EE">
            <w:pPr>
              <w:ind w:hanging="18"/>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2</w:t>
            </w:r>
          </w:p>
        </w:tc>
        <w:tc>
          <w:tcPr>
            <w:tcW w:w="1060" w:type="dxa"/>
            <w:tcBorders>
              <w:top w:val="dashSmallGap" w:sz="4" w:space="0" w:color="auto"/>
              <w:bottom w:val="dashSmallGap" w:sz="4" w:space="0" w:color="auto"/>
            </w:tcBorders>
            <w:vAlign w:val="center"/>
          </w:tcPr>
          <w:p w14:paraId="3260DB55" w14:textId="77777777"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4</w:t>
            </w:r>
          </w:p>
        </w:tc>
        <w:tc>
          <w:tcPr>
            <w:tcW w:w="1120" w:type="dxa"/>
            <w:tcBorders>
              <w:top w:val="dashSmallGap" w:sz="4" w:space="0" w:color="auto"/>
              <w:bottom w:val="dashSmallGap" w:sz="4" w:space="0" w:color="auto"/>
            </w:tcBorders>
            <w:vAlign w:val="center"/>
          </w:tcPr>
          <w:p w14:paraId="48CB2784" w14:textId="6330A877"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132</w:t>
            </w:r>
          </w:p>
        </w:tc>
        <w:tc>
          <w:tcPr>
            <w:tcW w:w="929" w:type="dxa"/>
            <w:tcBorders>
              <w:top w:val="dashSmallGap" w:sz="4" w:space="0" w:color="auto"/>
              <w:bottom w:val="dashSmallGap" w:sz="4" w:space="0" w:color="auto"/>
            </w:tcBorders>
          </w:tcPr>
          <w:p w14:paraId="34B7D26A" w14:textId="77777777" w:rsidR="00EC2BF3" w:rsidRPr="00EC2BF3" w:rsidRDefault="00EC2BF3" w:rsidP="002B22EE">
            <w:pPr>
              <w:jc w:val="center"/>
              <w:rPr>
                <w:rFonts w:ascii="Times New Roman" w:hAnsi="Times New Roman"/>
                <w:color w:val="000000"/>
                <w:sz w:val="24"/>
                <w:szCs w:val="24"/>
              </w:rPr>
            </w:pPr>
            <w:r w:rsidRPr="00EC2BF3">
              <w:rPr>
                <w:rFonts w:ascii="Times New Roman" w:hAnsi="Times New Roman"/>
                <w:color w:val="000000"/>
                <w:sz w:val="24"/>
                <w:szCs w:val="24"/>
              </w:rPr>
              <w:t>52</w:t>
            </w:r>
          </w:p>
        </w:tc>
        <w:tc>
          <w:tcPr>
            <w:tcW w:w="1066" w:type="dxa"/>
            <w:tcBorders>
              <w:top w:val="dashSmallGap" w:sz="4" w:space="0" w:color="auto"/>
              <w:bottom w:val="dashSmallGap" w:sz="4" w:space="0" w:color="auto"/>
            </w:tcBorders>
            <w:vAlign w:val="center"/>
          </w:tcPr>
          <w:p w14:paraId="0B0FEFB9" w14:textId="77777777"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0</w:t>
            </w:r>
          </w:p>
        </w:tc>
        <w:tc>
          <w:tcPr>
            <w:tcW w:w="917" w:type="dxa"/>
            <w:tcBorders>
              <w:top w:val="dashSmallGap" w:sz="4" w:space="0" w:color="auto"/>
              <w:bottom w:val="dashSmallGap" w:sz="4" w:space="0" w:color="auto"/>
            </w:tcBorders>
            <w:vAlign w:val="center"/>
          </w:tcPr>
          <w:p w14:paraId="7D6C3D0F" w14:textId="77777777"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3</w:t>
            </w:r>
          </w:p>
        </w:tc>
        <w:tc>
          <w:tcPr>
            <w:tcW w:w="1055" w:type="dxa"/>
            <w:tcBorders>
              <w:top w:val="dashSmallGap" w:sz="4" w:space="0" w:color="auto"/>
              <w:bottom w:val="dashSmallGap" w:sz="4" w:space="0" w:color="auto"/>
            </w:tcBorders>
            <w:vAlign w:val="center"/>
          </w:tcPr>
          <w:p w14:paraId="3C6F52C6" w14:textId="451DC0E6" w:rsidR="00EC2BF3" w:rsidRPr="00EC2BF3" w:rsidRDefault="00EC2BF3" w:rsidP="002B22EE">
            <w:pPr>
              <w:jc w:val="center"/>
              <w:rPr>
                <w:rFonts w:ascii="Times New Roman" w:hAnsi="Times New Roman"/>
                <w:color w:val="000000"/>
                <w:sz w:val="24"/>
                <w:szCs w:val="24"/>
              </w:rPr>
            </w:pPr>
            <w:r w:rsidRPr="00EC2BF3">
              <w:rPr>
                <w:rFonts w:ascii="Times New Roman" w:hAnsi="Times New Roman"/>
                <w:color w:val="000000"/>
                <w:sz w:val="24"/>
                <w:szCs w:val="24"/>
                <w:lang w:val="nl-NL"/>
              </w:rPr>
              <w:t>132</w:t>
            </w:r>
          </w:p>
        </w:tc>
        <w:tc>
          <w:tcPr>
            <w:tcW w:w="1055" w:type="dxa"/>
            <w:tcBorders>
              <w:top w:val="dashSmallGap" w:sz="4" w:space="0" w:color="auto"/>
              <w:bottom w:val="dashSmallGap" w:sz="4" w:space="0" w:color="auto"/>
            </w:tcBorders>
            <w:vAlign w:val="center"/>
          </w:tcPr>
          <w:p w14:paraId="15C7462E" w14:textId="7DCA19F8"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33,0</w:t>
            </w:r>
          </w:p>
        </w:tc>
        <w:tc>
          <w:tcPr>
            <w:tcW w:w="927" w:type="dxa"/>
            <w:tcBorders>
              <w:top w:val="dashSmallGap" w:sz="4" w:space="0" w:color="auto"/>
              <w:bottom w:val="dashSmallGap" w:sz="4" w:space="0" w:color="auto"/>
            </w:tcBorders>
            <w:vAlign w:val="center"/>
          </w:tcPr>
          <w:p w14:paraId="18DC1ACB" w14:textId="77777777" w:rsidR="00EC2BF3" w:rsidRPr="00EC2BF3" w:rsidRDefault="00EC2BF3" w:rsidP="002B22EE">
            <w:pPr>
              <w:ind w:hanging="18"/>
              <w:jc w:val="center"/>
              <w:rPr>
                <w:rFonts w:ascii="Times New Roman" w:hAnsi="Times New Roman"/>
                <w:color w:val="000000"/>
                <w:sz w:val="24"/>
                <w:szCs w:val="24"/>
                <w:lang w:val="nl-NL"/>
              </w:rPr>
            </w:pPr>
          </w:p>
        </w:tc>
      </w:tr>
      <w:tr w:rsidR="00EC2BF3" w:rsidRPr="00AC7FA0" w14:paraId="2323A572" w14:textId="77777777" w:rsidTr="002B22EE">
        <w:trPr>
          <w:trHeight w:val="403"/>
        </w:trPr>
        <w:tc>
          <w:tcPr>
            <w:tcW w:w="809" w:type="dxa"/>
            <w:tcBorders>
              <w:top w:val="dashSmallGap" w:sz="4" w:space="0" w:color="auto"/>
              <w:bottom w:val="dashSmallGap" w:sz="4" w:space="0" w:color="auto"/>
            </w:tcBorders>
            <w:vAlign w:val="center"/>
          </w:tcPr>
          <w:p w14:paraId="4E9A987E" w14:textId="77777777" w:rsidR="00EC2BF3" w:rsidRPr="00EC2BF3" w:rsidRDefault="00EC2BF3" w:rsidP="002B22EE">
            <w:pPr>
              <w:ind w:hanging="18"/>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lastRenderedPageBreak/>
              <w:t>3</w:t>
            </w:r>
          </w:p>
        </w:tc>
        <w:tc>
          <w:tcPr>
            <w:tcW w:w="1060" w:type="dxa"/>
            <w:tcBorders>
              <w:top w:val="dashSmallGap" w:sz="4" w:space="0" w:color="auto"/>
              <w:bottom w:val="dashSmallGap" w:sz="4" w:space="0" w:color="auto"/>
            </w:tcBorders>
            <w:vAlign w:val="center"/>
          </w:tcPr>
          <w:p w14:paraId="1BD9024D" w14:textId="77777777"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4</w:t>
            </w:r>
          </w:p>
        </w:tc>
        <w:tc>
          <w:tcPr>
            <w:tcW w:w="1120" w:type="dxa"/>
            <w:tcBorders>
              <w:top w:val="dashSmallGap" w:sz="4" w:space="0" w:color="auto"/>
              <w:bottom w:val="dashSmallGap" w:sz="4" w:space="0" w:color="auto"/>
            </w:tcBorders>
            <w:vAlign w:val="center"/>
          </w:tcPr>
          <w:p w14:paraId="6F3A065B" w14:textId="31824033"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163</w:t>
            </w:r>
          </w:p>
        </w:tc>
        <w:tc>
          <w:tcPr>
            <w:tcW w:w="929" w:type="dxa"/>
            <w:tcBorders>
              <w:top w:val="dashSmallGap" w:sz="4" w:space="0" w:color="auto"/>
              <w:bottom w:val="dashSmallGap" w:sz="4" w:space="0" w:color="auto"/>
            </w:tcBorders>
          </w:tcPr>
          <w:p w14:paraId="2012CEB7" w14:textId="77777777" w:rsidR="00EC2BF3" w:rsidRPr="00EC2BF3" w:rsidRDefault="00EC2BF3" w:rsidP="002B22EE">
            <w:pPr>
              <w:jc w:val="center"/>
              <w:rPr>
                <w:rFonts w:ascii="Times New Roman" w:hAnsi="Times New Roman"/>
                <w:color w:val="000000"/>
                <w:sz w:val="24"/>
                <w:szCs w:val="24"/>
              </w:rPr>
            </w:pPr>
            <w:r w:rsidRPr="00EC2BF3">
              <w:rPr>
                <w:rFonts w:ascii="Times New Roman" w:hAnsi="Times New Roman"/>
                <w:color w:val="000000"/>
                <w:sz w:val="24"/>
                <w:szCs w:val="24"/>
              </w:rPr>
              <w:t>83</w:t>
            </w:r>
          </w:p>
        </w:tc>
        <w:tc>
          <w:tcPr>
            <w:tcW w:w="1066" w:type="dxa"/>
            <w:tcBorders>
              <w:top w:val="dashSmallGap" w:sz="4" w:space="0" w:color="auto"/>
              <w:bottom w:val="dashSmallGap" w:sz="4" w:space="0" w:color="auto"/>
            </w:tcBorders>
            <w:vAlign w:val="center"/>
          </w:tcPr>
          <w:p w14:paraId="0C910D7D" w14:textId="77777777"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1</w:t>
            </w:r>
          </w:p>
        </w:tc>
        <w:tc>
          <w:tcPr>
            <w:tcW w:w="917" w:type="dxa"/>
            <w:tcBorders>
              <w:top w:val="dashSmallGap" w:sz="4" w:space="0" w:color="auto"/>
              <w:bottom w:val="dashSmallGap" w:sz="4" w:space="0" w:color="auto"/>
            </w:tcBorders>
            <w:vAlign w:val="center"/>
          </w:tcPr>
          <w:p w14:paraId="33BF2112" w14:textId="77777777"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2</w:t>
            </w:r>
          </w:p>
        </w:tc>
        <w:tc>
          <w:tcPr>
            <w:tcW w:w="1055" w:type="dxa"/>
            <w:tcBorders>
              <w:top w:val="dashSmallGap" w:sz="4" w:space="0" w:color="auto"/>
              <w:bottom w:val="dashSmallGap" w:sz="4" w:space="0" w:color="auto"/>
            </w:tcBorders>
            <w:vAlign w:val="center"/>
          </w:tcPr>
          <w:p w14:paraId="46646CE8" w14:textId="7AE17335" w:rsidR="00EC2BF3" w:rsidRPr="00EC2BF3" w:rsidRDefault="00EC2BF3" w:rsidP="002B22EE">
            <w:pPr>
              <w:jc w:val="center"/>
              <w:rPr>
                <w:rFonts w:ascii="Times New Roman" w:hAnsi="Times New Roman"/>
                <w:color w:val="000000"/>
                <w:sz w:val="24"/>
                <w:szCs w:val="24"/>
              </w:rPr>
            </w:pPr>
            <w:r w:rsidRPr="00EC2BF3">
              <w:rPr>
                <w:rFonts w:ascii="Times New Roman" w:hAnsi="Times New Roman"/>
                <w:color w:val="000000"/>
                <w:sz w:val="24"/>
                <w:szCs w:val="24"/>
              </w:rPr>
              <w:t>163</w:t>
            </w:r>
          </w:p>
        </w:tc>
        <w:tc>
          <w:tcPr>
            <w:tcW w:w="1055" w:type="dxa"/>
            <w:tcBorders>
              <w:top w:val="dashSmallGap" w:sz="4" w:space="0" w:color="auto"/>
              <w:bottom w:val="dashSmallGap" w:sz="4" w:space="0" w:color="auto"/>
            </w:tcBorders>
            <w:vAlign w:val="center"/>
          </w:tcPr>
          <w:p w14:paraId="15B2D10F" w14:textId="4F6ED50A"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40,75</w:t>
            </w:r>
          </w:p>
        </w:tc>
        <w:tc>
          <w:tcPr>
            <w:tcW w:w="927" w:type="dxa"/>
            <w:tcBorders>
              <w:top w:val="dashSmallGap" w:sz="4" w:space="0" w:color="auto"/>
              <w:bottom w:val="dashSmallGap" w:sz="4" w:space="0" w:color="auto"/>
            </w:tcBorders>
            <w:vAlign w:val="center"/>
          </w:tcPr>
          <w:p w14:paraId="080AD896" w14:textId="77777777" w:rsidR="00EC2BF3" w:rsidRPr="00EC2BF3" w:rsidRDefault="00EC2BF3" w:rsidP="002B22EE">
            <w:pPr>
              <w:ind w:hanging="18"/>
              <w:jc w:val="center"/>
              <w:rPr>
                <w:rFonts w:ascii="Times New Roman" w:hAnsi="Times New Roman"/>
                <w:color w:val="000000"/>
                <w:sz w:val="24"/>
                <w:szCs w:val="24"/>
              </w:rPr>
            </w:pPr>
          </w:p>
        </w:tc>
      </w:tr>
      <w:tr w:rsidR="00EC2BF3" w:rsidRPr="00AC7FA0" w14:paraId="64462DE1" w14:textId="77777777" w:rsidTr="002B22EE">
        <w:trPr>
          <w:trHeight w:val="379"/>
        </w:trPr>
        <w:tc>
          <w:tcPr>
            <w:tcW w:w="809" w:type="dxa"/>
            <w:tcBorders>
              <w:top w:val="dashSmallGap" w:sz="4" w:space="0" w:color="auto"/>
              <w:bottom w:val="dashSmallGap" w:sz="4" w:space="0" w:color="auto"/>
            </w:tcBorders>
            <w:vAlign w:val="center"/>
          </w:tcPr>
          <w:p w14:paraId="298ECDAC" w14:textId="77777777" w:rsidR="00EC2BF3" w:rsidRPr="00EC2BF3" w:rsidRDefault="00EC2BF3" w:rsidP="002B22EE">
            <w:pPr>
              <w:ind w:hanging="18"/>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4</w:t>
            </w:r>
          </w:p>
        </w:tc>
        <w:tc>
          <w:tcPr>
            <w:tcW w:w="1060" w:type="dxa"/>
            <w:tcBorders>
              <w:top w:val="dashSmallGap" w:sz="4" w:space="0" w:color="auto"/>
              <w:bottom w:val="dashSmallGap" w:sz="4" w:space="0" w:color="auto"/>
            </w:tcBorders>
            <w:vAlign w:val="center"/>
          </w:tcPr>
          <w:p w14:paraId="66750F5B" w14:textId="77777777"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4</w:t>
            </w:r>
          </w:p>
        </w:tc>
        <w:tc>
          <w:tcPr>
            <w:tcW w:w="1120" w:type="dxa"/>
            <w:tcBorders>
              <w:top w:val="dashSmallGap" w:sz="4" w:space="0" w:color="auto"/>
              <w:bottom w:val="dashSmallGap" w:sz="4" w:space="0" w:color="auto"/>
            </w:tcBorders>
            <w:vAlign w:val="center"/>
          </w:tcPr>
          <w:p w14:paraId="33DB0807" w14:textId="77777777"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148</w:t>
            </w:r>
          </w:p>
        </w:tc>
        <w:tc>
          <w:tcPr>
            <w:tcW w:w="929" w:type="dxa"/>
            <w:tcBorders>
              <w:top w:val="dashSmallGap" w:sz="4" w:space="0" w:color="auto"/>
              <w:bottom w:val="dashSmallGap" w:sz="4" w:space="0" w:color="auto"/>
            </w:tcBorders>
          </w:tcPr>
          <w:p w14:paraId="74CFB295" w14:textId="77777777" w:rsidR="00EC2BF3" w:rsidRPr="00EC2BF3" w:rsidRDefault="00EC2BF3" w:rsidP="002B22EE">
            <w:pPr>
              <w:jc w:val="center"/>
              <w:rPr>
                <w:rFonts w:ascii="Times New Roman" w:hAnsi="Times New Roman"/>
                <w:color w:val="000000"/>
                <w:sz w:val="24"/>
                <w:szCs w:val="24"/>
              </w:rPr>
            </w:pPr>
            <w:r w:rsidRPr="00EC2BF3">
              <w:rPr>
                <w:rFonts w:ascii="Times New Roman" w:hAnsi="Times New Roman"/>
                <w:color w:val="000000"/>
                <w:sz w:val="24"/>
                <w:szCs w:val="24"/>
              </w:rPr>
              <w:t>78</w:t>
            </w:r>
          </w:p>
        </w:tc>
        <w:tc>
          <w:tcPr>
            <w:tcW w:w="1066" w:type="dxa"/>
            <w:tcBorders>
              <w:top w:val="dashSmallGap" w:sz="4" w:space="0" w:color="auto"/>
              <w:bottom w:val="dashSmallGap" w:sz="4" w:space="0" w:color="auto"/>
            </w:tcBorders>
            <w:vAlign w:val="center"/>
          </w:tcPr>
          <w:p w14:paraId="5F02E740" w14:textId="77777777"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2</w:t>
            </w:r>
          </w:p>
        </w:tc>
        <w:tc>
          <w:tcPr>
            <w:tcW w:w="917" w:type="dxa"/>
            <w:tcBorders>
              <w:top w:val="dashSmallGap" w:sz="4" w:space="0" w:color="auto"/>
              <w:bottom w:val="dashSmallGap" w:sz="4" w:space="0" w:color="auto"/>
            </w:tcBorders>
            <w:vAlign w:val="center"/>
          </w:tcPr>
          <w:p w14:paraId="0D6E7C76" w14:textId="77777777"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2</w:t>
            </w:r>
          </w:p>
        </w:tc>
        <w:tc>
          <w:tcPr>
            <w:tcW w:w="1055" w:type="dxa"/>
            <w:tcBorders>
              <w:top w:val="dashSmallGap" w:sz="4" w:space="0" w:color="auto"/>
              <w:bottom w:val="dashSmallGap" w:sz="4" w:space="0" w:color="auto"/>
            </w:tcBorders>
            <w:vAlign w:val="center"/>
          </w:tcPr>
          <w:p w14:paraId="62A97828" w14:textId="46563EAA" w:rsidR="00EC2BF3" w:rsidRPr="00EC2BF3" w:rsidRDefault="00EC2BF3" w:rsidP="002B22EE">
            <w:pPr>
              <w:jc w:val="center"/>
              <w:rPr>
                <w:rFonts w:ascii="Times New Roman" w:hAnsi="Times New Roman"/>
                <w:color w:val="000000"/>
                <w:sz w:val="24"/>
                <w:szCs w:val="24"/>
              </w:rPr>
            </w:pPr>
            <w:r w:rsidRPr="00EC2BF3">
              <w:rPr>
                <w:rFonts w:ascii="Times New Roman" w:hAnsi="Times New Roman"/>
                <w:color w:val="000000"/>
                <w:sz w:val="24"/>
                <w:szCs w:val="24"/>
              </w:rPr>
              <w:t>148</w:t>
            </w:r>
          </w:p>
        </w:tc>
        <w:tc>
          <w:tcPr>
            <w:tcW w:w="1055" w:type="dxa"/>
            <w:tcBorders>
              <w:top w:val="dashSmallGap" w:sz="4" w:space="0" w:color="auto"/>
              <w:bottom w:val="dashSmallGap" w:sz="4" w:space="0" w:color="auto"/>
            </w:tcBorders>
            <w:vAlign w:val="center"/>
          </w:tcPr>
          <w:p w14:paraId="1A7386B4" w14:textId="2B44D77A"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37,0</w:t>
            </w:r>
          </w:p>
        </w:tc>
        <w:tc>
          <w:tcPr>
            <w:tcW w:w="927" w:type="dxa"/>
            <w:tcBorders>
              <w:top w:val="dashSmallGap" w:sz="4" w:space="0" w:color="auto"/>
              <w:bottom w:val="dashSmallGap" w:sz="4" w:space="0" w:color="auto"/>
            </w:tcBorders>
            <w:vAlign w:val="center"/>
          </w:tcPr>
          <w:p w14:paraId="5D0357A5" w14:textId="77777777" w:rsidR="00EC2BF3" w:rsidRPr="00EC2BF3" w:rsidRDefault="00EC2BF3" w:rsidP="002B22EE">
            <w:pPr>
              <w:ind w:hanging="18"/>
              <w:jc w:val="center"/>
              <w:rPr>
                <w:rFonts w:ascii="Times New Roman" w:hAnsi="Times New Roman"/>
                <w:color w:val="000000"/>
                <w:sz w:val="24"/>
                <w:szCs w:val="24"/>
              </w:rPr>
            </w:pPr>
          </w:p>
        </w:tc>
      </w:tr>
      <w:tr w:rsidR="00EC2BF3" w:rsidRPr="00AC7FA0" w14:paraId="4F3BD3B7" w14:textId="77777777" w:rsidTr="002B22EE">
        <w:trPr>
          <w:trHeight w:val="425"/>
        </w:trPr>
        <w:tc>
          <w:tcPr>
            <w:tcW w:w="809" w:type="dxa"/>
            <w:tcBorders>
              <w:top w:val="dashSmallGap" w:sz="4" w:space="0" w:color="auto"/>
            </w:tcBorders>
            <w:vAlign w:val="center"/>
          </w:tcPr>
          <w:p w14:paraId="735B01E1" w14:textId="77777777" w:rsidR="00EC2BF3" w:rsidRPr="00EC2BF3" w:rsidRDefault="00EC2BF3" w:rsidP="002B22EE">
            <w:pPr>
              <w:ind w:hanging="18"/>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5</w:t>
            </w:r>
          </w:p>
        </w:tc>
        <w:tc>
          <w:tcPr>
            <w:tcW w:w="1060" w:type="dxa"/>
            <w:tcBorders>
              <w:top w:val="dashSmallGap" w:sz="4" w:space="0" w:color="auto"/>
            </w:tcBorders>
            <w:vAlign w:val="center"/>
          </w:tcPr>
          <w:p w14:paraId="0563F939" w14:textId="77777777"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4</w:t>
            </w:r>
          </w:p>
        </w:tc>
        <w:tc>
          <w:tcPr>
            <w:tcW w:w="1120" w:type="dxa"/>
            <w:tcBorders>
              <w:top w:val="dashSmallGap" w:sz="4" w:space="0" w:color="auto"/>
            </w:tcBorders>
            <w:vAlign w:val="center"/>
          </w:tcPr>
          <w:p w14:paraId="675CA325" w14:textId="4357DE3F"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153</w:t>
            </w:r>
          </w:p>
        </w:tc>
        <w:tc>
          <w:tcPr>
            <w:tcW w:w="929" w:type="dxa"/>
            <w:tcBorders>
              <w:top w:val="dashSmallGap" w:sz="4" w:space="0" w:color="auto"/>
            </w:tcBorders>
          </w:tcPr>
          <w:p w14:paraId="67EBBF6B" w14:textId="77777777" w:rsidR="00EC2BF3" w:rsidRPr="00EC2BF3" w:rsidRDefault="00EC2BF3" w:rsidP="002B22EE">
            <w:pPr>
              <w:jc w:val="center"/>
              <w:rPr>
                <w:rFonts w:ascii="Times New Roman" w:hAnsi="Times New Roman"/>
                <w:color w:val="000000"/>
                <w:sz w:val="24"/>
                <w:szCs w:val="24"/>
              </w:rPr>
            </w:pPr>
            <w:r w:rsidRPr="00EC2BF3">
              <w:rPr>
                <w:rFonts w:ascii="Times New Roman" w:hAnsi="Times New Roman"/>
                <w:color w:val="000000"/>
                <w:sz w:val="24"/>
                <w:szCs w:val="24"/>
              </w:rPr>
              <w:t>77</w:t>
            </w:r>
          </w:p>
        </w:tc>
        <w:tc>
          <w:tcPr>
            <w:tcW w:w="1066" w:type="dxa"/>
            <w:tcBorders>
              <w:top w:val="dashSmallGap" w:sz="4" w:space="0" w:color="auto"/>
            </w:tcBorders>
            <w:vAlign w:val="center"/>
          </w:tcPr>
          <w:p w14:paraId="5A1B6B2C" w14:textId="77777777"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0</w:t>
            </w:r>
          </w:p>
        </w:tc>
        <w:tc>
          <w:tcPr>
            <w:tcW w:w="917" w:type="dxa"/>
            <w:tcBorders>
              <w:top w:val="dashSmallGap" w:sz="4" w:space="0" w:color="auto"/>
            </w:tcBorders>
            <w:vAlign w:val="center"/>
          </w:tcPr>
          <w:p w14:paraId="68EB6820" w14:textId="77777777" w:rsidR="00EC2BF3" w:rsidRPr="00EC2BF3" w:rsidRDefault="00EC2BF3" w:rsidP="002B22EE">
            <w:pPr>
              <w:ind w:hanging="18"/>
              <w:jc w:val="center"/>
              <w:rPr>
                <w:rFonts w:ascii="Times New Roman" w:hAnsi="Times New Roman"/>
                <w:color w:val="000000"/>
                <w:sz w:val="24"/>
                <w:szCs w:val="24"/>
                <w:lang w:val="nl-NL"/>
              </w:rPr>
            </w:pPr>
            <w:r w:rsidRPr="00EC2BF3">
              <w:rPr>
                <w:rFonts w:ascii="Times New Roman" w:hAnsi="Times New Roman"/>
                <w:color w:val="000000"/>
                <w:sz w:val="24"/>
                <w:szCs w:val="24"/>
                <w:lang w:val="nl-NL"/>
              </w:rPr>
              <w:t>2</w:t>
            </w:r>
          </w:p>
        </w:tc>
        <w:tc>
          <w:tcPr>
            <w:tcW w:w="1055" w:type="dxa"/>
            <w:tcBorders>
              <w:top w:val="dashSmallGap" w:sz="4" w:space="0" w:color="auto"/>
            </w:tcBorders>
            <w:vAlign w:val="center"/>
          </w:tcPr>
          <w:p w14:paraId="2A06781B" w14:textId="52A4944F" w:rsidR="00EC2BF3" w:rsidRPr="00EC2BF3" w:rsidRDefault="00EC2BF3" w:rsidP="002B22EE">
            <w:pPr>
              <w:jc w:val="center"/>
              <w:rPr>
                <w:rFonts w:ascii="Times New Roman" w:hAnsi="Times New Roman"/>
                <w:color w:val="000000"/>
                <w:sz w:val="24"/>
                <w:szCs w:val="24"/>
              </w:rPr>
            </w:pPr>
            <w:r w:rsidRPr="00EC2BF3">
              <w:rPr>
                <w:rFonts w:ascii="Times New Roman" w:hAnsi="Times New Roman"/>
                <w:color w:val="000000"/>
                <w:sz w:val="24"/>
                <w:szCs w:val="24"/>
              </w:rPr>
              <w:t>153</w:t>
            </w:r>
          </w:p>
        </w:tc>
        <w:tc>
          <w:tcPr>
            <w:tcW w:w="1055" w:type="dxa"/>
            <w:tcBorders>
              <w:top w:val="dashSmallGap" w:sz="4" w:space="0" w:color="auto"/>
            </w:tcBorders>
            <w:vAlign w:val="center"/>
          </w:tcPr>
          <w:p w14:paraId="553A6D89" w14:textId="61FE218F" w:rsidR="00EC2BF3" w:rsidRPr="00EC2BF3" w:rsidRDefault="00EC2BF3" w:rsidP="002B22EE">
            <w:pPr>
              <w:ind w:hanging="18"/>
              <w:jc w:val="center"/>
              <w:rPr>
                <w:rFonts w:ascii="Times New Roman" w:hAnsi="Times New Roman"/>
                <w:color w:val="000000"/>
                <w:sz w:val="24"/>
                <w:szCs w:val="24"/>
              </w:rPr>
            </w:pPr>
            <w:r w:rsidRPr="00EC2BF3">
              <w:rPr>
                <w:rFonts w:ascii="Times New Roman" w:hAnsi="Times New Roman"/>
                <w:color w:val="000000"/>
                <w:sz w:val="24"/>
                <w:szCs w:val="24"/>
              </w:rPr>
              <w:t>38,25</w:t>
            </w:r>
          </w:p>
        </w:tc>
        <w:tc>
          <w:tcPr>
            <w:tcW w:w="927" w:type="dxa"/>
            <w:tcBorders>
              <w:top w:val="dashSmallGap" w:sz="4" w:space="0" w:color="auto"/>
            </w:tcBorders>
            <w:vAlign w:val="center"/>
          </w:tcPr>
          <w:p w14:paraId="3D8916C8" w14:textId="77777777" w:rsidR="00EC2BF3" w:rsidRPr="00EC2BF3" w:rsidRDefault="00EC2BF3" w:rsidP="002B22EE">
            <w:pPr>
              <w:ind w:hanging="18"/>
              <w:jc w:val="center"/>
              <w:rPr>
                <w:rFonts w:ascii="Times New Roman" w:hAnsi="Times New Roman"/>
                <w:color w:val="000000"/>
                <w:sz w:val="24"/>
                <w:szCs w:val="24"/>
              </w:rPr>
            </w:pPr>
          </w:p>
        </w:tc>
      </w:tr>
      <w:tr w:rsidR="00EC2BF3" w:rsidRPr="00AC7FA0" w14:paraId="5DE8D500" w14:textId="77777777" w:rsidTr="002B22EE">
        <w:trPr>
          <w:trHeight w:val="389"/>
        </w:trPr>
        <w:tc>
          <w:tcPr>
            <w:tcW w:w="809" w:type="dxa"/>
            <w:vAlign w:val="center"/>
          </w:tcPr>
          <w:p w14:paraId="4536043F" w14:textId="77777777" w:rsidR="00EC2BF3" w:rsidRPr="00EC2BF3" w:rsidRDefault="00EC2BF3" w:rsidP="002B22EE">
            <w:pPr>
              <w:ind w:hanging="18"/>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Cộng</w:t>
            </w:r>
          </w:p>
        </w:tc>
        <w:tc>
          <w:tcPr>
            <w:tcW w:w="1060" w:type="dxa"/>
            <w:vAlign w:val="center"/>
          </w:tcPr>
          <w:p w14:paraId="444DCCE3" w14:textId="77777777" w:rsidR="00EC2BF3" w:rsidRPr="00EC2BF3" w:rsidRDefault="00EC2BF3" w:rsidP="002B22EE">
            <w:pPr>
              <w:ind w:hanging="18"/>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20</w:t>
            </w:r>
          </w:p>
        </w:tc>
        <w:tc>
          <w:tcPr>
            <w:tcW w:w="1120" w:type="dxa"/>
            <w:vAlign w:val="center"/>
          </w:tcPr>
          <w:p w14:paraId="77B9FECC" w14:textId="2004798F" w:rsidR="00EC2BF3" w:rsidRPr="00EC2BF3" w:rsidRDefault="00EC2BF3" w:rsidP="002B22EE">
            <w:pPr>
              <w:ind w:hanging="18"/>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749</w:t>
            </w:r>
          </w:p>
        </w:tc>
        <w:tc>
          <w:tcPr>
            <w:tcW w:w="929" w:type="dxa"/>
          </w:tcPr>
          <w:p w14:paraId="3570CC40" w14:textId="77777777" w:rsidR="00EC2BF3" w:rsidRPr="00EC2BF3" w:rsidRDefault="00EC2BF3" w:rsidP="002B22EE">
            <w:pPr>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358</w:t>
            </w:r>
          </w:p>
        </w:tc>
        <w:tc>
          <w:tcPr>
            <w:tcW w:w="1066" w:type="dxa"/>
            <w:vAlign w:val="center"/>
          </w:tcPr>
          <w:p w14:paraId="43587BB5" w14:textId="77777777" w:rsidR="00EC2BF3" w:rsidRPr="00EC2BF3" w:rsidRDefault="00EC2BF3" w:rsidP="002B22EE">
            <w:pPr>
              <w:ind w:hanging="18"/>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6</w:t>
            </w:r>
          </w:p>
        </w:tc>
        <w:tc>
          <w:tcPr>
            <w:tcW w:w="917" w:type="dxa"/>
            <w:vAlign w:val="center"/>
          </w:tcPr>
          <w:p w14:paraId="348E9B08" w14:textId="77777777" w:rsidR="00EC2BF3" w:rsidRPr="00EC2BF3" w:rsidRDefault="00EC2BF3" w:rsidP="002B22EE">
            <w:pPr>
              <w:ind w:hanging="18"/>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13</w:t>
            </w:r>
          </w:p>
        </w:tc>
        <w:tc>
          <w:tcPr>
            <w:tcW w:w="1055" w:type="dxa"/>
            <w:vAlign w:val="center"/>
          </w:tcPr>
          <w:p w14:paraId="5DDE584C" w14:textId="7056458A" w:rsidR="00EC2BF3" w:rsidRPr="00EC2BF3" w:rsidRDefault="00EC2BF3" w:rsidP="002B22EE">
            <w:pPr>
              <w:jc w:val="center"/>
              <w:rPr>
                <w:rFonts w:ascii="Times New Roman" w:hAnsi="Times New Roman"/>
                <w:color w:val="000000"/>
                <w:sz w:val="24"/>
                <w:szCs w:val="24"/>
              </w:rPr>
            </w:pPr>
            <w:r w:rsidRPr="00EC2BF3">
              <w:rPr>
                <w:rFonts w:ascii="Times New Roman" w:hAnsi="Times New Roman"/>
                <w:b/>
                <w:bCs/>
                <w:color w:val="000000"/>
                <w:sz w:val="24"/>
                <w:szCs w:val="24"/>
                <w:lang w:val="nl-NL"/>
              </w:rPr>
              <w:t>749</w:t>
            </w:r>
          </w:p>
        </w:tc>
        <w:tc>
          <w:tcPr>
            <w:tcW w:w="1055" w:type="dxa"/>
            <w:vAlign w:val="center"/>
          </w:tcPr>
          <w:p w14:paraId="35EE4602" w14:textId="3F6BF8BF" w:rsidR="00EC2BF3" w:rsidRPr="00EC2BF3" w:rsidRDefault="00EC2BF3" w:rsidP="002B22EE">
            <w:pPr>
              <w:ind w:hanging="18"/>
              <w:jc w:val="center"/>
              <w:rPr>
                <w:rFonts w:ascii="Times New Roman" w:hAnsi="Times New Roman"/>
                <w:b/>
                <w:bCs/>
                <w:color w:val="000000"/>
                <w:sz w:val="24"/>
                <w:szCs w:val="24"/>
                <w:lang w:val="nl-NL"/>
              </w:rPr>
            </w:pPr>
            <w:r w:rsidRPr="00EC2BF3">
              <w:rPr>
                <w:rFonts w:ascii="Times New Roman" w:hAnsi="Times New Roman"/>
                <w:b/>
                <w:bCs/>
                <w:color w:val="000000"/>
                <w:sz w:val="24"/>
                <w:szCs w:val="24"/>
                <w:lang w:val="nl-NL"/>
              </w:rPr>
              <w:t>37,45</w:t>
            </w:r>
          </w:p>
        </w:tc>
        <w:tc>
          <w:tcPr>
            <w:tcW w:w="927" w:type="dxa"/>
            <w:vAlign w:val="center"/>
          </w:tcPr>
          <w:p w14:paraId="110091DF" w14:textId="77777777" w:rsidR="00EC2BF3" w:rsidRPr="00EC2BF3" w:rsidRDefault="00EC2BF3" w:rsidP="002B22EE">
            <w:pPr>
              <w:ind w:hanging="18"/>
              <w:jc w:val="center"/>
              <w:rPr>
                <w:rFonts w:ascii="Times New Roman" w:hAnsi="Times New Roman"/>
                <w:b/>
                <w:bCs/>
                <w:color w:val="000000"/>
                <w:sz w:val="24"/>
                <w:szCs w:val="24"/>
                <w:lang w:val="nl-NL"/>
              </w:rPr>
            </w:pPr>
          </w:p>
        </w:tc>
      </w:tr>
    </w:tbl>
    <w:p w14:paraId="17A93593" w14:textId="77777777" w:rsidR="006C0761" w:rsidRPr="00F53544" w:rsidRDefault="00082FF1" w:rsidP="004B7A07">
      <w:pPr>
        <w:spacing w:before="240" w:after="0"/>
        <w:jc w:val="both"/>
        <w:rPr>
          <w:rFonts w:ascii="Times New Roman" w:hAnsi="Times New Roman"/>
          <w:sz w:val="28"/>
          <w:szCs w:val="28"/>
        </w:rPr>
      </w:pPr>
      <w:r>
        <w:rPr>
          <w:rFonts w:ascii="Times New Roman" w:hAnsi="Times New Roman"/>
          <w:sz w:val="28"/>
          <w:szCs w:val="28"/>
          <w:lang w:val="nb-NO"/>
        </w:rPr>
        <w:t>`</w:t>
      </w:r>
      <w:r w:rsidR="00F53544" w:rsidRPr="00F53544">
        <w:rPr>
          <w:rFonts w:ascii="Times New Roman" w:hAnsi="Times New Roman"/>
          <w:sz w:val="28"/>
          <w:szCs w:val="28"/>
        </w:rPr>
        <w:t>1.</w:t>
      </w:r>
      <w:r w:rsidR="006C0761" w:rsidRPr="00F53544">
        <w:rPr>
          <w:rFonts w:ascii="Times New Roman" w:hAnsi="Times New Roman"/>
          <w:sz w:val="28"/>
          <w:szCs w:val="28"/>
        </w:rPr>
        <w:t>2. Giáo viên, nhân viên</w:t>
      </w:r>
    </w:p>
    <w:p w14:paraId="1F73C777" w14:textId="49390FFE" w:rsidR="004F3000" w:rsidRPr="004F3000" w:rsidRDefault="004F3000" w:rsidP="004F3000">
      <w:pPr>
        <w:spacing w:after="120"/>
        <w:ind w:firstLine="606"/>
        <w:jc w:val="both"/>
        <w:rPr>
          <w:rFonts w:ascii="Times New Roman" w:hAnsi="Times New Roman"/>
          <w:color w:val="000000"/>
          <w:sz w:val="28"/>
          <w:szCs w:val="28"/>
          <w:lang w:val="nb-NO"/>
        </w:rPr>
      </w:pPr>
      <w:r w:rsidRPr="004F3000">
        <w:rPr>
          <w:rFonts w:ascii="Times New Roman" w:hAnsi="Times New Roman"/>
          <w:color w:val="000000"/>
          <w:sz w:val="28"/>
          <w:szCs w:val="28"/>
          <w:lang w:val="nb-NO"/>
        </w:rPr>
        <w:t>Trường có 3</w:t>
      </w:r>
      <w:r w:rsidR="003C0253">
        <w:rPr>
          <w:rFonts w:ascii="Times New Roman" w:hAnsi="Times New Roman"/>
          <w:color w:val="000000"/>
          <w:sz w:val="28"/>
          <w:szCs w:val="28"/>
          <w:lang w:val="nb-NO"/>
        </w:rPr>
        <w:t>5</w:t>
      </w:r>
      <w:r w:rsidRPr="004F3000">
        <w:rPr>
          <w:rFonts w:ascii="Times New Roman" w:hAnsi="Times New Roman"/>
          <w:color w:val="000000"/>
          <w:sz w:val="28"/>
          <w:szCs w:val="28"/>
          <w:lang w:val="nb-NO"/>
        </w:rPr>
        <w:t xml:space="preserve"> cán bộ, giáo viên, nhân viên. Trong đó:</w:t>
      </w:r>
    </w:p>
    <w:p w14:paraId="37B7D2BC" w14:textId="3EA8C6DC" w:rsidR="004F3000" w:rsidRPr="004F3000" w:rsidRDefault="004F3000" w:rsidP="004F3000">
      <w:pPr>
        <w:spacing w:after="120"/>
        <w:ind w:firstLine="606"/>
        <w:jc w:val="both"/>
        <w:rPr>
          <w:rFonts w:ascii="Times New Roman" w:hAnsi="Times New Roman"/>
          <w:color w:val="000000"/>
          <w:sz w:val="28"/>
          <w:szCs w:val="28"/>
          <w:lang w:val="nb-NO"/>
        </w:rPr>
      </w:pPr>
      <w:r w:rsidRPr="004F3000">
        <w:rPr>
          <w:rFonts w:ascii="Times New Roman" w:hAnsi="Times New Roman"/>
          <w:color w:val="000000"/>
          <w:sz w:val="28"/>
          <w:szCs w:val="28"/>
          <w:lang w:val="nb-NO"/>
        </w:rPr>
        <w:t xml:space="preserve">+ </w:t>
      </w:r>
      <w:r>
        <w:rPr>
          <w:rFonts w:ascii="Times New Roman" w:hAnsi="Times New Roman"/>
          <w:color w:val="000000"/>
          <w:sz w:val="28"/>
          <w:szCs w:val="28"/>
          <w:lang w:val="nb-NO"/>
        </w:rPr>
        <w:t>Hiệu trưởng và Phó Hiệu trưởng</w:t>
      </w:r>
      <w:r w:rsidRPr="004F3000">
        <w:rPr>
          <w:rFonts w:ascii="Times New Roman" w:hAnsi="Times New Roman"/>
          <w:color w:val="000000"/>
          <w:sz w:val="28"/>
          <w:szCs w:val="28"/>
          <w:lang w:val="nb-NO"/>
        </w:rPr>
        <w:t xml:space="preserve"> : 02 đ/c có trình độ Đại học.</w:t>
      </w:r>
    </w:p>
    <w:p w14:paraId="221C3A1C" w14:textId="6D92E433" w:rsidR="004F3000" w:rsidRPr="004F3000" w:rsidRDefault="004F3000" w:rsidP="004F3000">
      <w:pPr>
        <w:spacing w:after="120"/>
        <w:ind w:firstLine="606"/>
        <w:jc w:val="both"/>
        <w:rPr>
          <w:rFonts w:ascii="Times New Roman" w:hAnsi="Times New Roman"/>
          <w:color w:val="000000"/>
          <w:sz w:val="28"/>
          <w:szCs w:val="28"/>
          <w:lang w:val="nb-NO"/>
        </w:rPr>
      </w:pPr>
      <w:r w:rsidRPr="004F3000">
        <w:rPr>
          <w:rFonts w:ascii="Times New Roman" w:hAnsi="Times New Roman"/>
          <w:color w:val="000000"/>
          <w:sz w:val="28"/>
          <w:szCs w:val="28"/>
          <w:lang w:val="nb-NO"/>
        </w:rPr>
        <w:t xml:space="preserve">+ Giáo viên: Có </w:t>
      </w:r>
      <w:r w:rsidR="003C0253">
        <w:rPr>
          <w:rFonts w:ascii="Times New Roman" w:hAnsi="Times New Roman"/>
          <w:color w:val="000000"/>
          <w:sz w:val="28"/>
          <w:szCs w:val="28"/>
          <w:lang w:val="nb-NO"/>
        </w:rPr>
        <w:t>30</w:t>
      </w:r>
      <w:r w:rsidRPr="004F3000">
        <w:rPr>
          <w:rFonts w:ascii="Times New Roman" w:hAnsi="Times New Roman"/>
          <w:color w:val="000000"/>
          <w:sz w:val="28"/>
          <w:szCs w:val="28"/>
          <w:lang w:val="nb-NO"/>
        </w:rPr>
        <w:t xml:space="preserve"> đ/c. Trong đó có: 2</w:t>
      </w:r>
      <w:r w:rsidR="003C0253">
        <w:rPr>
          <w:rFonts w:ascii="Times New Roman" w:hAnsi="Times New Roman"/>
          <w:color w:val="000000"/>
          <w:sz w:val="28"/>
          <w:szCs w:val="28"/>
          <w:lang w:val="nb-NO"/>
        </w:rPr>
        <w:t>2</w:t>
      </w:r>
      <w:r w:rsidRPr="004F3000">
        <w:rPr>
          <w:rFonts w:ascii="Times New Roman" w:hAnsi="Times New Roman"/>
          <w:color w:val="000000"/>
          <w:sz w:val="28"/>
          <w:szCs w:val="28"/>
          <w:lang w:val="nb-NO"/>
        </w:rPr>
        <w:t xml:space="preserve"> giáo viên văn hóa (01 GV đi tăng cường, </w:t>
      </w:r>
      <w:r w:rsidR="003C0253">
        <w:rPr>
          <w:rFonts w:ascii="Times New Roman" w:hAnsi="Times New Roman"/>
          <w:color w:val="000000"/>
          <w:sz w:val="28"/>
          <w:szCs w:val="28"/>
          <w:lang w:val="nb-NO"/>
        </w:rPr>
        <w:t xml:space="preserve">01 GV nghỉ thai sản, </w:t>
      </w:r>
      <w:r w:rsidRPr="004F3000">
        <w:rPr>
          <w:rFonts w:ascii="Times New Roman" w:hAnsi="Times New Roman"/>
          <w:color w:val="000000"/>
          <w:sz w:val="28"/>
          <w:szCs w:val="28"/>
          <w:lang w:val="nb-NO"/>
        </w:rPr>
        <w:t xml:space="preserve">03 GV VH hợp đồng); 8 giáo viên dạy chuyên, trong đó: Thể dục: 02,  Tiếng Anh: 02, Âm nhạc: 02, Mỹ thuật: 01, Tin học: 01; 01 GV Âm nhạc đi dạy tăng cường; </w:t>
      </w:r>
    </w:p>
    <w:p w14:paraId="2FEE0669" w14:textId="18A96FAF" w:rsidR="004F3000" w:rsidRPr="004F3000" w:rsidRDefault="004F3000" w:rsidP="004F3000">
      <w:pPr>
        <w:spacing w:after="120"/>
        <w:ind w:firstLine="606"/>
        <w:jc w:val="both"/>
        <w:rPr>
          <w:rFonts w:ascii="Times New Roman" w:hAnsi="Times New Roman"/>
          <w:color w:val="000000"/>
          <w:sz w:val="28"/>
          <w:szCs w:val="28"/>
          <w:lang w:val="nb-NO"/>
        </w:rPr>
      </w:pPr>
      <w:r w:rsidRPr="004F3000">
        <w:rPr>
          <w:rFonts w:ascii="Times New Roman" w:hAnsi="Times New Roman"/>
          <w:color w:val="000000"/>
          <w:sz w:val="28"/>
          <w:szCs w:val="28"/>
          <w:lang w:val="nb-NO"/>
        </w:rPr>
        <w:t>Tỉ lệ GV/lớp (kể cả hợp đồng) đạt 1.</w:t>
      </w:r>
      <w:r w:rsidR="003C0253">
        <w:rPr>
          <w:rFonts w:ascii="Times New Roman" w:hAnsi="Times New Roman"/>
          <w:color w:val="000000"/>
          <w:sz w:val="28"/>
          <w:szCs w:val="28"/>
          <w:lang w:val="nb-NO"/>
        </w:rPr>
        <w:t>5</w:t>
      </w:r>
      <w:r w:rsidRPr="004F3000">
        <w:rPr>
          <w:rFonts w:ascii="Times New Roman" w:hAnsi="Times New Roman"/>
          <w:color w:val="000000"/>
          <w:sz w:val="28"/>
          <w:szCs w:val="28"/>
          <w:lang w:val="nb-NO"/>
        </w:rPr>
        <w:t>.</w:t>
      </w:r>
    </w:p>
    <w:p w14:paraId="5978B380" w14:textId="77777777" w:rsidR="004F3000" w:rsidRPr="004F3000" w:rsidRDefault="004F3000" w:rsidP="004F3000">
      <w:pPr>
        <w:spacing w:after="120"/>
        <w:ind w:firstLine="606"/>
        <w:jc w:val="both"/>
        <w:rPr>
          <w:rFonts w:ascii="Times New Roman" w:hAnsi="Times New Roman"/>
          <w:color w:val="000000"/>
          <w:sz w:val="28"/>
          <w:szCs w:val="28"/>
          <w:lang w:val="nb-NO"/>
        </w:rPr>
      </w:pPr>
      <w:r w:rsidRPr="004F3000">
        <w:rPr>
          <w:rFonts w:ascii="Times New Roman" w:hAnsi="Times New Roman"/>
          <w:color w:val="000000"/>
          <w:sz w:val="28"/>
          <w:szCs w:val="28"/>
          <w:lang w:val="nb-NO"/>
        </w:rPr>
        <w:t>+ Nhân viên: 03 đ/c (có 01 đ/c nhân viên Thư viện - Thiết bị hợp đồng mùa vụ).</w:t>
      </w:r>
    </w:p>
    <w:p w14:paraId="1A4C2E7D" w14:textId="77777777" w:rsidR="00404553" w:rsidRPr="007D691A" w:rsidRDefault="006424F0" w:rsidP="00C666CA">
      <w:pPr>
        <w:spacing w:after="120" w:line="240" w:lineRule="auto"/>
        <w:ind w:firstLine="607"/>
        <w:jc w:val="both"/>
        <w:rPr>
          <w:rFonts w:ascii="Times New Roman" w:hAnsi="Times New Roman"/>
          <w:sz w:val="28"/>
          <w:szCs w:val="28"/>
          <w:lang w:val="nb-NO"/>
        </w:rPr>
      </w:pPr>
      <w:r w:rsidRPr="006424F0">
        <w:rPr>
          <w:rFonts w:ascii="Times New Roman" w:hAnsi="Times New Roman"/>
          <w:b/>
          <w:bCs/>
          <w:sz w:val="28"/>
          <w:szCs w:val="28"/>
          <w:lang w:val="nl-NL"/>
        </w:rPr>
        <w:t>1.3</w:t>
      </w:r>
      <w:r w:rsidR="00C505A6" w:rsidRPr="00F53544">
        <w:rPr>
          <w:b/>
          <w:bCs/>
          <w:sz w:val="28"/>
          <w:szCs w:val="28"/>
          <w:lang w:val="nl-NL"/>
        </w:rPr>
        <w:t xml:space="preserve">. </w:t>
      </w:r>
      <w:r w:rsidR="00C505A6" w:rsidRPr="007D691A">
        <w:rPr>
          <w:rFonts w:ascii="Times New Roman" w:hAnsi="Times New Roman"/>
          <w:b/>
          <w:bCs/>
          <w:sz w:val="28"/>
          <w:szCs w:val="28"/>
          <w:lang w:val="pt-BR"/>
        </w:rPr>
        <w:t>Cơ sở vật chất</w:t>
      </w:r>
    </w:p>
    <w:p w14:paraId="77A03E35" w14:textId="77777777" w:rsidR="007D691A" w:rsidRPr="007D691A" w:rsidRDefault="007D691A" w:rsidP="006424F0">
      <w:pPr>
        <w:spacing w:after="120"/>
        <w:ind w:firstLine="607"/>
        <w:jc w:val="both"/>
        <w:rPr>
          <w:rFonts w:ascii="Times New Roman" w:hAnsi="Times New Roman"/>
          <w:b/>
          <w:sz w:val="28"/>
          <w:szCs w:val="28"/>
          <w:lang w:val="nb-NO"/>
        </w:rPr>
      </w:pPr>
      <w:r w:rsidRPr="007D691A">
        <w:rPr>
          <w:rFonts w:ascii="Times New Roman" w:hAnsi="Times New Roman"/>
          <w:b/>
          <w:sz w:val="28"/>
          <w:szCs w:val="28"/>
          <w:lang w:val="nb-NO"/>
        </w:rPr>
        <w:t>Diện tích, khuôn viên</w:t>
      </w:r>
    </w:p>
    <w:p w14:paraId="597F7E6C" w14:textId="47431D03" w:rsidR="00443AEC" w:rsidRPr="00443AEC" w:rsidRDefault="00443AEC" w:rsidP="00443AEC">
      <w:pPr>
        <w:spacing w:after="120"/>
        <w:ind w:firstLine="720"/>
        <w:jc w:val="both"/>
        <w:rPr>
          <w:rFonts w:ascii="Times New Roman" w:hAnsi="Times New Roman"/>
          <w:sz w:val="28"/>
          <w:szCs w:val="28"/>
          <w:lang w:val="pt-BR"/>
        </w:rPr>
      </w:pPr>
      <w:r w:rsidRPr="00443AEC">
        <w:rPr>
          <w:rFonts w:ascii="Times New Roman" w:hAnsi="Times New Roman"/>
          <w:sz w:val="28"/>
          <w:szCs w:val="28"/>
          <w:lang w:val="pt-BR"/>
        </w:rPr>
        <w:t>Cơ sở vật chất nhà trường đạt chuẩn Quốc gia mức độ II nên đủ điều kiện phục vụ cho công tác dạy và học. Tổng diện tích 8125 m</w:t>
      </w:r>
      <w:r w:rsidRPr="00443AEC">
        <w:rPr>
          <w:rFonts w:ascii="Times New Roman" w:hAnsi="Times New Roman"/>
          <w:sz w:val="28"/>
          <w:szCs w:val="28"/>
          <w:vertAlign w:val="superscript"/>
          <w:lang w:val="pt-BR"/>
        </w:rPr>
        <w:t>2</w:t>
      </w:r>
      <w:r w:rsidRPr="00443AEC">
        <w:rPr>
          <w:rFonts w:ascii="Times New Roman" w:hAnsi="Times New Roman"/>
          <w:sz w:val="28"/>
          <w:szCs w:val="28"/>
          <w:lang w:val="pt-BR"/>
        </w:rPr>
        <w:t xml:space="preserve"> (đạt tỉ lệ 10,</w:t>
      </w:r>
      <w:r w:rsidR="003C0253">
        <w:rPr>
          <w:rFonts w:ascii="Times New Roman" w:hAnsi="Times New Roman"/>
          <w:sz w:val="28"/>
          <w:szCs w:val="28"/>
          <w:lang w:val="pt-BR"/>
        </w:rPr>
        <w:t>84</w:t>
      </w:r>
      <w:r w:rsidRPr="00443AEC">
        <w:rPr>
          <w:rFonts w:ascii="Times New Roman" w:hAnsi="Times New Roman"/>
          <w:sz w:val="28"/>
          <w:szCs w:val="28"/>
          <w:lang w:val="pt-BR"/>
        </w:rPr>
        <w:t>m</w:t>
      </w:r>
      <w:r w:rsidRPr="00443AEC">
        <w:rPr>
          <w:rFonts w:ascii="Times New Roman" w:hAnsi="Times New Roman"/>
          <w:sz w:val="28"/>
          <w:szCs w:val="28"/>
          <w:vertAlign w:val="superscript"/>
          <w:lang w:val="pt-BR"/>
        </w:rPr>
        <w:t>2</w:t>
      </w:r>
      <w:r w:rsidRPr="00443AEC">
        <w:rPr>
          <w:rFonts w:ascii="Times New Roman" w:hAnsi="Times New Roman"/>
          <w:sz w:val="28"/>
          <w:szCs w:val="28"/>
          <w:lang w:val="pt-BR"/>
        </w:rPr>
        <w:t>/HS), đủ các hạng mục như: Lớp học, sân chơi, bãi tập, các phòng chức năng với các trang thiết bị đầy đủ tạo điều kiện cho học sinh học tập và phát triển toàn diện.</w:t>
      </w:r>
    </w:p>
    <w:p w14:paraId="0B21E927" w14:textId="77777777" w:rsidR="00443AEC" w:rsidRPr="00443AEC" w:rsidRDefault="00443AEC" w:rsidP="00443AEC">
      <w:pPr>
        <w:spacing w:after="120"/>
        <w:ind w:firstLine="720"/>
        <w:jc w:val="both"/>
        <w:rPr>
          <w:rFonts w:ascii="Times New Roman" w:hAnsi="Times New Roman"/>
          <w:sz w:val="28"/>
          <w:szCs w:val="28"/>
        </w:rPr>
      </w:pPr>
      <w:r w:rsidRPr="00443AEC">
        <w:rPr>
          <w:rFonts w:ascii="Times New Roman" w:hAnsi="Times New Roman"/>
          <w:sz w:val="28"/>
          <w:szCs w:val="28"/>
          <w:lang w:val="vi-VN"/>
        </w:rPr>
        <w:t xml:space="preserve">- Khuôn viên của nhà trường được quy hoạch rất rõ ràng, hợp lý. Có cổng trường, biển trường và tường bao quanh đảm bảo an toàn và thẩm mỹ. </w:t>
      </w:r>
    </w:p>
    <w:p w14:paraId="2EFA3092"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xml:space="preserve">- Nhà trường có công trình vệ sinh riêng cho CB, GV, NV, HS, riêng cho nam và nữ, </w:t>
      </w:r>
      <w:r w:rsidRPr="00443AEC">
        <w:rPr>
          <w:rFonts w:ascii="Times New Roman" w:hAnsi="Times New Roman"/>
          <w:sz w:val="28"/>
          <w:szCs w:val="28"/>
          <w:lang w:val="es-BO"/>
        </w:rPr>
        <w:t xml:space="preserve">nhà vệ sinh cho học sinh ở khu A </w:t>
      </w:r>
      <w:r w:rsidRPr="00443AEC">
        <w:rPr>
          <w:rFonts w:ascii="Times New Roman" w:hAnsi="Times New Roman"/>
          <w:sz w:val="28"/>
          <w:szCs w:val="28"/>
          <w:lang w:val="vi-VN"/>
        </w:rPr>
        <w:t>đạt chuẩn theo tiêu chuẩn Quốc gia TCVN 8793:2011; Công trình vệ sinh được quy hoạch ở vị trí phù hợp với cảnh quan trường học, thuận lợi, an toàn, sạch sẽ.</w:t>
      </w:r>
    </w:p>
    <w:p w14:paraId="4F261BBE" w14:textId="77777777" w:rsidR="00443AEC" w:rsidRPr="00443AEC" w:rsidRDefault="00443AEC" w:rsidP="00443AEC">
      <w:pPr>
        <w:spacing w:after="120"/>
        <w:ind w:firstLine="720"/>
        <w:jc w:val="both"/>
        <w:rPr>
          <w:rFonts w:ascii="Times New Roman" w:hAnsi="Times New Roman"/>
          <w:sz w:val="28"/>
          <w:szCs w:val="28"/>
        </w:rPr>
      </w:pPr>
      <w:r w:rsidRPr="00443AEC">
        <w:rPr>
          <w:rFonts w:ascii="Times New Roman" w:hAnsi="Times New Roman"/>
          <w:sz w:val="28"/>
          <w:szCs w:val="28"/>
          <w:lang w:val="vi-VN"/>
        </w:rPr>
        <w:t xml:space="preserve">- Có nhà để xe cho CB, GV, NV và HS đảm bảo an toàn, thuận tiện. </w:t>
      </w:r>
    </w:p>
    <w:p w14:paraId="0403258A"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Có nguồn nước sạch đáp ứng nhu cầu sử dụng của CB, GV, NV và HS; hệ thống thoát nước, thu gom rác đảm bảo yêu cầu.</w:t>
      </w:r>
    </w:p>
    <w:p w14:paraId="07C3C6A0"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Thư viện nhà trường đạt chuẩn Thư viện Tiên tiến, Thân thiện. Hoạt động của thư viện đáp ứng nhu cầu nghiên cứu, học tập của CB, GV, NV và HS.</w:t>
      </w:r>
    </w:p>
    <w:p w14:paraId="7CA79108" w14:textId="77777777" w:rsidR="00443AEC" w:rsidRPr="00443AEC" w:rsidRDefault="00443AEC" w:rsidP="00443AEC">
      <w:pPr>
        <w:spacing w:after="120"/>
        <w:ind w:firstLine="720"/>
        <w:jc w:val="both"/>
        <w:rPr>
          <w:rFonts w:ascii="Times New Roman" w:hAnsi="Times New Roman"/>
          <w:b/>
          <w:sz w:val="28"/>
          <w:szCs w:val="28"/>
        </w:rPr>
      </w:pPr>
      <w:r w:rsidRPr="00443AEC">
        <w:rPr>
          <w:rFonts w:ascii="Times New Roman" w:hAnsi="Times New Roman"/>
          <w:b/>
          <w:sz w:val="28"/>
          <w:szCs w:val="28"/>
        </w:rPr>
        <w:t>Các phòng học, phòng bộ môn, phòng chức năng</w:t>
      </w:r>
    </w:p>
    <w:p w14:paraId="4373E6DA" w14:textId="77777777" w:rsidR="00443AEC" w:rsidRPr="00443AEC" w:rsidRDefault="006424F0" w:rsidP="00443AEC">
      <w:pPr>
        <w:spacing w:after="120"/>
        <w:ind w:firstLine="720"/>
        <w:jc w:val="both"/>
        <w:rPr>
          <w:rFonts w:ascii="Times New Roman" w:hAnsi="Times New Roman"/>
          <w:b/>
          <w:i/>
          <w:sz w:val="28"/>
          <w:szCs w:val="28"/>
          <w:lang w:val="vi-VN"/>
        </w:rPr>
      </w:pPr>
      <w:r>
        <w:rPr>
          <w:rFonts w:ascii="Times New Roman" w:hAnsi="Times New Roman"/>
          <w:b/>
          <w:i/>
          <w:sz w:val="28"/>
          <w:szCs w:val="28"/>
        </w:rPr>
        <w:t xml:space="preserve">* </w:t>
      </w:r>
      <w:r w:rsidR="00443AEC" w:rsidRPr="00443AEC">
        <w:rPr>
          <w:rFonts w:ascii="Times New Roman" w:hAnsi="Times New Roman"/>
          <w:b/>
          <w:i/>
          <w:sz w:val="28"/>
          <w:szCs w:val="28"/>
          <w:lang w:val="vi-VN"/>
        </w:rPr>
        <w:t>Khối phòng học tập:</w:t>
      </w:r>
    </w:p>
    <w:p w14:paraId="506C1847"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lastRenderedPageBreak/>
        <w:t>- Nhà trường đã có đủ:</w:t>
      </w:r>
    </w:p>
    <w:p w14:paraId="5DEC48E3" w14:textId="1D10BF90"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Phòng học: 2</w:t>
      </w:r>
      <w:r w:rsidR="00626FB6">
        <w:rPr>
          <w:rFonts w:ascii="Times New Roman" w:hAnsi="Times New Roman"/>
          <w:sz w:val="28"/>
          <w:szCs w:val="28"/>
        </w:rPr>
        <w:t>0</w:t>
      </w:r>
      <w:r w:rsidRPr="00443AEC">
        <w:rPr>
          <w:rFonts w:ascii="Times New Roman" w:hAnsi="Times New Roman"/>
          <w:sz w:val="28"/>
          <w:szCs w:val="28"/>
          <w:lang w:val="vi-VN"/>
        </w:rPr>
        <w:t xml:space="preserve"> phòng/2</w:t>
      </w:r>
      <w:r w:rsidR="00626FB6">
        <w:rPr>
          <w:rFonts w:ascii="Times New Roman" w:hAnsi="Times New Roman"/>
          <w:sz w:val="28"/>
          <w:szCs w:val="28"/>
        </w:rPr>
        <w:t>0</w:t>
      </w:r>
      <w:r w:rsidRPr="00443AEC">
        <w:rPr>
          <w:rFonts w:ascii="Times New Roman" w:hAnsi="Times New Roman"/>
          <w:sz w:val="28"/>
          <w:szCs w:val="28"/>
          <w:lang w:val="vi-VN"/>
        </w:rPr>
        <w:t xml:space="preserve"> lớp;</w:t>
      </w:r>
    </w:p>
    <w:p w14:paraId="4CB51849"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Phòng học bộ môn Âm nhạc: 01 phòng;</w:t>
      </w:r>
    </w:p>
    <w:p w14:paraId="5A7190F8"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Phòng học bộ môn Mỹ thuật: 01 phòng;</w:t>
      </w:r>
    </w:p>
    <w:p w14:paraId="51D35BE0"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Phòng học bộ môn Tin học: 01 phòng;</w:t>
      </w:r>
    </w:p>
    <w:p w14:paraId="34787BCA"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Phòng học bộ môn Ngoại ngữ: 01 phòng;</w:t>
      </w:r>
    </w:p>
    <w:p w14:paraId="0D31BEF1"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Phòng học bộ môn Khoa học - Công nghệ;</w:t>
      </w:r>
    </w:p>
    <w:p w14:paraId="4876CCC3"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xml:space="preserve">+ Phòng đa chức năng. </w:t>
      </w:r>
    </w:p>
    <w:p w14:paraId="109A2AF0" w14:textId="77777777" w:rsidR="00443AEC" w:rsidRPr="00443AEC" w:rsidRDefault="006424F0" w:rsidP="0099783A">
      <w:pPr>
        <w:spacing w:after="120"/>
        <w:ind w:firstLine="720"/>
        <w:jc w:val="both"/>
        <w:rPr>
          <w:rFonts w:ascii="Times New Roman" w:hAnsi="Times New Roman"/>
          <w:b/>
          <w:i/>
          <w:sz w:val="28"/>
          <w:szCs w:val="28"/>
          <w:lang w:val="vi-VN"/>
        </w:rPr>
      </w:pPr>
      <w:r>
        <w:rPr>
          <w:rFonts w:ascii="Times New Roman" w:hAnsi="Times New Roman"/>
          <w:b/>
          <w:i/>
          <w:sz w:val="28"/>
          <w:szCs w:val="28"/>
        </w:rPr>
        <w:t xml:space="preserve">* </w:t>
      </w:r>
      <w:r w:rsidR="00443AEC" w:rsidRPr="00443AEC">
        <w:rPr>
          <w:rFonts w:ascii="Times New Roman" w:hAnsi="Times New Roman"/>
          <w:b/>
          <w:i/>
          <w:sz w:val="28"/>
          <w:szCs w:val="28"/>
          <w:lang w:val="vi-VN"/>
        </w:rPr>
        <w:t xml:space="preserve"> Khối phòng hỗ trợ học tập: </w:t>
      </w:r>
    </w:p>
    <w:p w14:paraId="056DE15A"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Nhà trường đã có đủ 5 phòng theo quy định:</w:t>
      </w:r>
    </w:p>
    <w:p w14:paraId="636AFAF5"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xml:space="preserve">+ Thư viện: 01 phòng (đạt chuẩn Thư viện Tiên tiến, Thư viện thân thiện). </w:t>
      </w:r>
    </w:p>
    <w:p w14:paraId="1A2A6ADD"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Phòng Thiết bị giáo dục: 01 phòng;</w:t>
      </w:r>
    </w:p>
    <w:p w14:paraId="68525C4D"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Phòng Tư vấn học đường và hỗ trợ giáo dục học sinh khuyết tật học hòa nhập: 01 phòng;</w:t>
      </w:r>
    </w:p>
    <w:p w14:paraId="3AABE2C5"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Phòng Đội thiếu niên: 01 phòng;</w:t>
      </w:r>
    </w:p>
    <w:p w14:paraId="6F276F83"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Phòng truyền thống: 01 phòng.</w:t>
      </w:r>
    </w:p>
    <w:p w14:paraId="56EDED86" w14:textId="77777777" w:rsidR="00443AEC" w:rsidRPr="00443AEC" w:rsidRDefault="00443AEC" w:rsidP="0099783A">
      <w:pPr>
        <w:spacing w:after="120"/>
        <w:ind w:firstLine="720"/>
        <w:jc w:val="both"/>
        <w:rPr>
          <w:rFonts w:ascii="Times New Roman" w:hAnsi="Times New Roman"/>
          <w:b/>
          <w:sz w:val="28"/>
          <w:szCs w:val="28"/>
          <w:lang w:val="vi-VN"/>
        </w:rPr>
      </w:pPr>
      <w:r w:rsidRPr="00443AEC">
        <w:rPr>
          <w:rFonts w:ascii="Times New Roman" w:hAnsi="Times New Roman"/>
          <w:b/>
          <w:sz w:val="28"/>
          <w:szCs w:val="28"/>
          <w:lang w:val="vi-VN"/>
        </w:rPr>
        <w:t>Các công trình phụ trợ:</w:t>
      </w:r>
    </w:p>
    <w:p w14:paraId="00BE0E1E"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Phòng họp: 01 phòng (</w:t>
      </w:r>
      <w:r w:rsidRPr="00443AEC">
        <w:rPr>
          <w:rFonts w:ascii="Times New Roman" w:hAnsi="Times New Roman"/>
          <w:spacing w:val="-4"/>
          <w:sz w:val="28"/>
          <w:szCs w:val="28"/>
          <w:lang w:val="da-DK"/>
        </w:rPr>
        <w:t>60m</w:t>
      </w:r>
      <w:r w:rsidRPr="00443AEC">
        <w:rPr>
          <w:rFonts w:ascii="Times New Roman" w:hAnsi="Times New Roman"/>
          <w:spacing w:val="-4"/>
          <w:sz w:val="28"/>
          <w:szCs w:val="28"/>
          <w:vertAlign w:val="superscript"/>
          <w:lang w:val="da-DK"/>
        </w:rPr>
        <w:t>2</w:t>
      </w:r>
      <w:r w:rsidRPr="00443AEC">
        <w:rPr>
          <w:rFonts w:ascii="Times New Roman" w:hAnsi="Times New Roman"/>
          <w:sz w:val="28"/>
          <w:szCs w:val="28"/>
          <w:lang w:val="vi-VN"/>
        </w:rPr>
        <w:t>).</w:t>
      </w:r>
    </w:p>
    <w:p w14:paraId="16303F9C" w14:textId="77777777" w:rsidR="00443AEC" w:rsidRPr="00443AEC" w:rsidRDefault="00443AEC" w:rsidP="00443AEC">
      <w:pPr>
        <w:spacing w:after="120"/>
        <w:ind w:firstLine="720"/>
        <w:jc w:val="both"/>
        <w:rPr>
          <w:rFonts w:ascii="Times New Roman" w:hAnsi="Times New Roman"/>
          <w:spacing w:val="-4"/>
          <w:sz w:val="28"/>
          <w:szCs w:val="28"/>
          <w:lang w:val="da-DK"/>
        </w:rPr>
      </w:pPr>
      <w:r w:rsidRPr="00443AEC">
        <w:rPr>
          <w:rFonts w:ascii="Times New Roman" w:hAnsi="Times New Roman"/>
          <w:spacing w:val="-4"/>
          <w:sz w:val="28"/>
          <w:szCs w:val="28"/>
          <w:lang w:val="da-DK"/>
        </w:rPr>
        <w:t>+ Phòng Hiệu trưởng: 35m</w:t>
      </w:r>
      <w:r w:rsidRPr="00443AEC">
        <w:rPr>
          <w:rFonts w:ascii="Times New Roman" w:hAnsi="Times New Roman"/>
          <w:spacing w:val="-4"/>
          <w:sz w:val="28"/>
          <w:szCs w:val="28"/>
          <w:vertAlign w:val="superscript"/>
          <w:lang w:val="da-DK"/>
        </w:rPr>
        <w:t>2</w:t>
      </w:r>
      <w:r w:rsidRPr="00443AEC">
        <w:rPr>
          <w:rFonts w:ascii="Times New Roman" w:hAnsi="Times New Roman"/>
          <w:spacing w:val="-4"/>
          <w:sz w:val="28"/>
          <w:szCs w:val="28"/>
          <w:lang w:val="da-DK"/>
        </w:rPr>
        <w:t>;</w:t>
      </w:r>
    </w:p>
    <w:p w14:paraId="54050BAE" w14:textId="77777777" w:rsidR="00443AEC" w:rsidRPr="00443AEC" w:rsidRDefault="00443AEC" w:rsidP="00443AEC">
      <w:pPr>
        <w:spacing w:after="120"/>
        <w:ind w:firstLine="720"/>
        <w:jc w:val="both"/>
        <w:rPr>
          <w:rFonts w:ascii="Times New Roman" w:hAnsi="Times New Roman"/>
          <w:spacing w:val="-4"/>
          <w:sz w:val="28"/>
          <w:szCs w:val="28"/>
          <w:lang w:val="da-DK"/>
        </w:rPr>
      </w:pPr>
      <w:r w:rsidRPr="00443AEC">
        <w:rPr>
          <w:rFonts w:ascii="Times New Roman" w:hAnsi="Times New Roman"/>
          <w:spacing w:val="-4"/>
          <w:sz w:val="28"/>
          <w:szCs w:val="28"/>
          <w:lang w:val="da-DK"/>
        </w:rPr>
        <w:t>+ Phòng Phó Hiệu trưởng: 16 m</w:t>
      </w:r>
      <w:r w:rsidRPr="00443AEC">
        <w:rPr>
          <w:rFonts w:ascii="Times New Roman" w:hAnsi="Times New Roman"/>
          <w:spacing w:val="-4"/>
          <w:sz w:val="28"/>
          <w:szCs w:val="28"/>
          <w:vertAlign w:val="superscript"/>
          <w:lang w:val="da-DK"/>
        </w:rPr>
        <w:t>2</w:t>
      </w:r>
      <w:r w:rsidRPr="00443AEC">
        <w:rPr>
          <w:rFonts w:ascii="Times New Roman" w:hAnsi="Times New Roman"/>
          <w:spacing w:val="-4"/>
          <w:sz w:val="28"/>
          <w:szCs w:val="28"/>
          <w:lang w:val="da-DK"/>
        </w:rPr>
        <w:t>;</w:t>
      </w:r>
    </w:p>
    <w:p w14:paraId="609DE68B" w14:textId="77777777" w:rsidR="00443AEC" w:rsidRPr="00443AEC" w:rsidRDefault="00443AEC" w:rsidP="00443AEC">
      <w:pPr>
        <w:spacing w:after="120"/>
        <w:ind w:firstLine="720"/>
        <w:jc w:val="both"/>
        <w:rPr>
          <w:rFonts w:ascii="Times New Roman" w:hAnsi="Times New Roman"/>
          <w:sz w:val="28"/>
          <w:szCs w:val="28"/>
          <w:lang w:val="da-DK"/>
        </w:rPr>
      </w:pPr>
      <w:r w:rsidRPr="00443AEC">
        <w:rPr>
          <w:rFonts w:ascii="Times New Roman" w:hAnsi="Times New Roman"/>
          <w:spacing w:val="-4"/>
          <w:sz w:val="28"/>
          <w:szCs w:val="28"/>
          <w:lang w:val="da-DK"/>
        </w:rPr>
        <w:t xml:space="preserve">+ Phòng Bảo vệ: </w:t>
      </w:r>
      <w:r w:rsidRPr="00443AEC">
        <w:rPr>
          <w:rFonts w:ascii="Times New Roman" w:hAnsi="Times New Roman"/>
          <w:sz w:val="28"/>
          <w:szCs w:val="28"/>
          <w:lang w:val="vi-VN"/>
        </w:rPr>
        <w:t>01 phòng</w:t>
      </w:r>
      <w:r w:rsidRPr="00443AEC">
        <w:rPr>
          <w:rFonts w:ascii="Times New Roman" w:hAnsi="Times New Roman"/>
          <w:sz w:val="28"/>
          <w:szCs w:val="28"/>
          <w:lang w:val="da-DK"/>
        </w:rPr>
        <w:t>;</w:t>
      </w:r>
    </w:p>
    <w:p w14:paraId="24A239DD" w14:textId="77777777" w:rsidR="00443AEC" w:rsidRPr="00443AEC" w:rsidRDefault="00443AEC" w:rsidP="00443AEC">
      <w:pPr>
        <w:spacing w:after="120"/>
        <w:ind w:firstLine="720"/>
        <w:jc w:val="both"/>
        <w:rPr>
          <w:rFonts w:ascii="Times New Roman" w:hAnsi="Times New Roman"/>
          <w:sz w:val="28"/>
          <w:szCs w:val="28"/>
          <w:lang w:val="da-DK"/>
        </w:rPr>
      </w:pPr>
      <w:r w:rsidRPr="00443AEC">
        <w:rPr>
          <w:rFonts w:ascii="Times New Roman" w:hAnsi="Times New Roman"/>
          <w:sz w:val="28"/>
          <w:szCs w:val="28"/>
          <w:lang w:val="vi-VN"/>
        </w:rPr>
        <w:t>+ Phòng Y tế trường học: 01 phòng</w:t>
      </w:r>
      <w:r w:rsidRPr="00443AEC">
        <w:rPr>
          <w:rFonts w:ascii="Times New Roman" w:hAnsi="Times New Roman"/>
          <w:sz w:val="28"/>
          <w:szCs w:val="28"/>
          <w:lang w:val="da-DK"/>
        </w:rPr>
        <w:t>;</w:t>
      </w:r>
    </w:p>
    <w:p w14:paraId="7E92A52E"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Nhà kho: 04 phòng (tổng diện tích 50 m</w:t>
      </w:r>
      <w:r w:rsidRPr="00443AEC">
        <w:rPr>
          <w:rFonts w:ascii="Times New Roman" w:hAnsi="Times New Roman"/>
          <w:sz w:val="28"/>
          <w:szCs w:val="28"/>
          <w:vertAlign w:val="superscript"/>
          <w:lang w:val="vi-VN"/>
        </w:rPr>
        <w:t>2</w:t>
      </w:r>
      <w:r w:rsidRPr="00443AEC">
        <w:rPr>
          <w:rFonts w:ascii="Times New Roman" w:hAnsi="Times New Roman"/>
          <w:sz w:val="28"/>
          <w:szCs w:val="28"/>
          <w:lang w:val="vi-VN"/>
        </w:rPr>
        <w:t>).</w:t>
      </w:r>
    </w:p>
    <w:p w14:paraId="5AD7C401"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Khu để xe HS: 02 khu vực (khu A 300</w:t>
      </w:r>
      <w:r w:rsidRPr="00443AEC">
        <w:rPr>
          <w:rFonts w:ascii="Times New Roman" w:hAnsi="Times New Roman"/>
          <w:spacing w:val="-4"/>
          <w:sz w:val="28"/>
          <w:szCs w:val="28"/>
          <w:lang w:val="da-DK"/>
        </w:rPr>
        <w:t>m</w:t>
      </w:r>
      <w:r w:rsidRPr="00443AEC">
        <w:rPr>
          <w:rFonts w:ascii="Times New Roman" w:hAnsi="Times New Roman"/>
          <w:spacing w:val="-4"/>
          <w:sz w:val="28"/>
          <w:szCs w:val="28"/>
          <w:vertAlign w:val="superscript"/>
          <w:lang w:val="da-DK"/>
        </w:rPr>
        <w:t>2</w:t>
      </w:r>
      <w:r w:rsidRPr="00443AEC">
        <w:rPr>
          <w:rFonts w:ascii="Times New Roman" w:hAnsi="Times New Roman"/>
          <w:spacing w:val="-4"/>
          <w:sz w:val="28"/>
          <w:szCs w:val="28"/>
          <w:lang w:val="vi-VN"/>
        </w:rPr>
        <w:t>, khu B 100</w:t>
      </w:r>
      <w:r w:rsidRPr="00443AEC">
        <w:rPr>
          <w:rFonts w:ascii="Times New Roman" w:hAnsi="Times New Roman"/>
          <w:spacing w:val="-4"/>
          <w:sz w:val="28"/>
          <w:szCs w:val="28"/>
          <w:lang w:val="da-DK"/>
        </w:rPr>
        <w:t xml:space="preserve"> m</w:t>
      </w:r>
      <w:r w:rsidRPr="00443AEC">
        <w:rPr>
          <w:rFonts w:ascii="Times New Roman" w:hAnsi="Times New Roman"/>
          <w:spacing w:val="-4"/>
          <w:sz w:val="28"/>
          <w:szCs w:val="28"/>
          <w:vertAlign w:val="superscript"/>
          <w:lang w:val="da-DK"/>
        </w:rPr>
        <w:t>2</w:t>
      </w:r>
      <w:r w:rsidRPr="00443AEC">
        <w:rPr>
          <w:rFonts w:ascii="Times New Roman" w:hAnsi="Times New Roman"/>
          <w:spacing w:val="-4"/>
          <w:sz w:val="28"/>
          <w:szCs w:val="28"/>
          <w:lang w:val="da-DK"/>
        </w:rPr>
        <w:t>)</w:t>
      </w:r>
      <w:r w:rsidRPr="00443AEC">
        <w:rPr>
          <w:rFonts w:ascii="Times New Roman" w:hAnsi="Times New Roman"/>
          <w:sz w:val="28"/>
          <w:szCs w:val="28"/>
          <w:lang w:val="vi-VN"/>
        </w:rPr>
        <w:t>;</w:t>
      </w:r>
    </w:p>
    <w:p w14:paraId="22874297" w14:textId="77777777" w:rsidR="00443AEC" w:rsidRPr="00443AEC" w:rsidRDefault="00443AEC" w:rsidP="00443AEC">
      <w:pPr>
        <w:spacing w:after="120"/>
        <w:ind w:firstLine="720"/>
        <w:jc w:val="both"/>
        <w:rPr>
          <w:rFonts w:ascii="Times New Roman" w:hAnsi="Times New Roman"/>
          <w:sz w:val="28"/>
          <w:szCs w:val="28"/>
        </w:rPr>
      </w:pPr>
      <w:r w:rsidRPr="00443AEC">
        <w:rPr>
          <w:rFonts w:ascii="Times New Roman" w:hAnsi="Times New Roman"/>
          <w:sz w:val="28"/>
          <w:szCs w:val="28"/>
        </w:rPr>
        <w:t>+</w:t>
      </w:r>
      <w:r w:rsidRPr="00443AEC">
        <w:rPr>
          <w:rFonts w:ascii="Times New Roman" w:hAnsi="Times New Roman"/>
          <w:sz w:val="28"/>
          <w:szCs w:val="28"/>
          <w:lang w:val="vi-VN"/>
        </w:rPr>
        <w:t xml:space="preserve"> Nhà để xe</w:t>
      </w:r>
      <w:r w:rsidRPr="00443AEC">
        <w:rPr>
          <w:rFonts w:ascii="Times New Roman" w:hAnsi="Times New Roman"/>
          <w:sz w:val="28"/>
          <w:szCs w:val="28"/>
          <w:lang w:val="da-DK"/>
        </w:rPr>
        <w:t xml:space="preserve"> giáo viên:</w:t>
      </w:r>
      <w:r w:rsidRPr="00443AEC">
        <w:rPr>
          <w:rFonts w:ascii="Times New Roman" w:hAnsi="Times New Roman"/>
          <w:sz w:val="28"/>
          <w:szCs w:val="28"/>
          <w:lang w:val="vi-VN"/>
        </w:rPr>
        <w:t xml:space="preserve"> khu A</w:t>
      </w:r>
      <w:r w:rsidRPr="00443AEC">
        <w:rPr>
          <w:rFonts w:ascii="Times New Roman" w:hAnsi="Times New Roman"/>
          <w:sz w:val="28"/>
          <w:szCs w:val="28"/>
          <w:lang w:val="da-DK"/>
        </w:rPr>
        <w:t xml:space="preserve"> rộng</w:t>
      </w:r>
      <w:r w:rsidRPr="00443AEC">
        <w:rPr>
          <w:rFonts w:ascii="Times New Roman" w:hAnsi="Times New Roman"/>
          <w:sz w:val="28"/>
          <w:szCs w:val="28"/>
          <w:lang w:val="vi-VN"/>
        </w:rPr>
        <w:t xml:space="preserve"> 60</w:t>
      </w:r>
      <w:r w:rsidRPr="00443AEC">
        <w:rPr>
          <w:rFonts w:ascii="Times New Roman" w:hAnsi="Times New Roman"/>
          <w:spacing w:val="-4"/>
          <w:sz w:val="28"/>
          <w:szCs w:val="28"/>
          <w:lang w:val="da-DK"/>
        </w:rPr>
        <w:t>m</w:t>
      </w:r>
      <w:r w:rsidRPr="00443AEC">
        <w:rPr>
          <w:rFonts w:ascii="Times New Roman" w:hAnsi="Times New Roman"/>
          <w:spacing w:val="-4"/>
          <w:sz w:val="28"/>
          <w:szCs w:val="28"/>
          <w:vertAlign w:val="superscript"/>
          <w:lang w:val="da-DK"/>
        </w:rPr>
        <w:t>2</w:t>
      </w:r>
      <w:r w:rsidRPr="00443AEC">
        <w:rPr>
          <w:rFonts w:ascii="Times New Roman" w:hAnsi="Times New Roman"/>
          <w:sz w:val="28"/>
          <w:szCs w:val="28"/>
          <w:lang w:val="vi-VN"/>
        </w:rPr>
        <w:t>, khu B rộng 20</w:t>
      </w:r>
      <w:r w:rsidRPr="00443AEC">
        <w:rPr>
          <w:rFonts w:ascii="Times New Roman" w:hAnsi="Times New Roman"/>
          <w:spacing w:val="-4"/>
          <w:sz w:val="28"/>
          <w:szCs w:val="28"/>
          <w:lang w:val="da-DK"/>
        </w:rPr>
        <w:t>m</w:t>
      </w:r>
      <w:r w:rsidRPr="00443AEC">
        <w:rPr>
          <w:rFonts w:ascii="Times New Roman" w:hAnsi="Times New Roman"/>
          <w:spacing w:val="-4"/>
          <w:sz w:val="28"/>
          <w:szCs w:val="28"/>
          <w:vertAlign w:val="superscript"/>
          <w:lang w:val="da-DK"/>
        </w:rPr>
        <w:t>2</w:t>
      </w:r>
      <w:r w:rsidRPr="00443AEC">
        <w:rPr>
          <w:rFonts w:ascii="Times New Roman" w:hAnsi="Times New Roman"/>
          <w:sz w:val="28"/>
          <w:szCs w:val="28"/>
          <w:lang w:val="vi-VN"/>
        </w:rPr>
        <w:t>.</w:t>
      </w:r>
    </w:p>
    <w:p w14:paraId="3A1267BC" w14:textId="77777777" w:rsidR="00443AEC" w:rsidRPr="00443AEC" w:rsidRDefault="00443AEC" w:rsidP="00443AEC">
      <w:pPr>
        <w:spacing w:after="120"/>
        <w:ind w:firstLine="720"/>
        <w:jc w:val="both"/>
        <w:rPr>
          <w:rFonts w:ascii="Times New Roman" w:hAnsi="Times New Roman"/>
          <w:sz w:val="28"/>
          <w:szCs w:val="28"/>
        </w:rPr>
      </w:pPr>
      <w:r w:rsidRPr="00443AEC">
        <w:rPr>
          <w:rFonts w:ascii="Times New Roman" w:hAnsi="Times New Roman"/>
          <w:sz w:val="28"/>
          <w:szCs w:val="28"/>
        </w:rPr>
        <w:t>+ Khu vệ sinh học sinh: 02 khu vực (</w:t>
      </w:r>
      <w:r w:rsidRPr="00443AEC">
        <w:rPr>
          <w:rFonts w:ascii="Times New Roman" w:hAnsi="Times New Roman"/>
          <w:spacing w:val="-4"/>
          <w:sz w:val="28"/>
          <w:szCs w:val="28"/>
          <w:lang w:val="da-DK"/>
        </w:rPr>
        <w:t>90m</w:t>
      </w:r>
      <w:r w:rsidRPr="00443AEC">
        <w:rPr>
          <w:rFonts w:ascii="Times New Roman" w:hAnsi="Times New Roman"/>
          <w:spacing w:val="-4"/>
          <w:sz w:val="28"/>
          <w:szCs w:val="28"/>
          <w:vertAlign w:val="superscript"/>
          <w:lang w:val="da-DK"/>
        </w:rPr>
        <w:t>2</w:t>
      </w:r>
      <w:r w:rsidRPr="00443AEC">
        <w:rPr>
          <w:rFonts w:ascii="Times New Roman" w:hAnsi="Times New Roman"/>
          <w:sz w:val="28"/>
          <w:szCs w:val="28"/>
        </w:rPr>
        <w:t>).</w:t>
      </w:r>
    </w:p>
    <w:p w14:paraId="6F2258B5" w14:textId="77777777" w:rsidR="00443AEC" w:rsidRPr="00443AEC" w:rsidRDefault="00443AEC" w:rsidP="00443AEC">
      <w:pPr>
        <w:spacing w:after="120"/>
        <w:ind w:firstLine="720"/>
        <w:jc w:val="both"/>
        <w:rPr>
          <w:rFonts w:ascii="Times New Roman" w:hAnsi="Times New Roman"/>
          <w:sz w:val="28"/>
          <w:szCs w:val="28"/>
        </w:rPr>
      </w:pPr>
      <w:r w:rsidRPr="00443AEC">
        <w:rPr>
          <w:rFonts w:ascii="Times New Roman" w:hAnsi="Times New Roman"/>
          <w:sz w:val="28"/>
          <w:szCs w:val="28"/>
        </w:rPr>
        <w:t>+ Phòng giáo viên: 01 phòng.</w:t>
      </w:r>
    </w:p>
    <w:p w14:paraId="13B2078D" w14:textId="77777777" w:rsidR="00443AEC" w:rsidRPr="00443AEC" w:rsidRDefault="00443AEC" w:rsidP="00443AEC">
      <w:pPr>
        <w:spacing w:after="120"/>
        <w:ind w:firstLine="720"/>
        <w:jc w:val="both"/>
        <w:rPr>
          <w:rFonts w:ascii="Times New Roman" w:hAnsi="Times New Roman"/>
          <w:sz w:val="28"/>
          <w:szCs w:val="28"/>
        </w:rPr>
      </w:pPr>
      <w:r w:rsidRPr="00443AEC">
        <w:rPr>
          <w:rFonts w:ascii="Times New Roman" w:hAnsi="Times New Roman"/>
          <w:sz w:val="28"/>
          <w:szCs w:val="28"/>
        </w:rPr>
        <w:t xml:space="preserve">+ Sân trường: </w:t>
      </w:r>
      <w:r w:rsidRPr="00443AEC">
        <w:rPr>
          <w:rFonts w:ascii="Times New Roman" w:hAnsi="Times New Roman"/>
          <w:sz w:val="28"/>
          <w:szCs w:val="28"/>
          <w:lang w:val="vi-VN"/>
        </w:rPr>
        <w:t>3929</w:t>
      </w:r>
      <w:r w:rsidRPr="00443AEC">
        <w:rPr>
          <w:rFonts w:ascii="Times New Roman" w:hAnsi="Times New Roman"/>
          <w:sz w:val="28"/>
          <w:szCs w:val="28"/>
          <w:lang w:val="da-DK"/>
        </w:rPr>
        <w:t>m</w:t>
      </w:r>
      <w:r w:rsidRPr="00443AEC">
        <w:rPr>
          <w:rFonts w:ascii="Times New Roman" w:hAnsi="Times New Roman"/>
          <w:sz w:val="28"/>
          <w:szCs w:val="28"/>
          <w:vertAlign w:val="superscript"/>
          <w:lang w:val="da-DK"/>
        </w:rPr>
        <w:t>2</w:t>
      </w:r>
      <w:r w:rsidRPr="00443AEC">
        <w:rPr>
          <w:rFonts w:ascii="Times New Roman" w:hAnsi="Times New Roman"/>
          <w:sz w:val="28"/>
          <w:szCs w:val="28"/>
          <w:lang w:val="vi-VN"/>
        </w:rPr>
        <w:t xml:space="preserve"> ( khu A 2859m</w:t>
      </w:r>
      <w:r w:rsidRPr="00443AEC">
        <w:rPr>
          <w:rFonts w:ascii="Times New Roman" w:hAnsi="Times New Roman"/>
          <w:sz w:val="28"/>
          <w:szCs w:val="28"/>
          <w:vertAlign w:val="superscript"/>
          <w:lang w:val="vi-VN"/>
        </w:rPr>
        <w:t>2</w:t>
      </w:r>
      <w:r w:rsidRPr="00443AEC">
        <w:rPr>
          <w:rFonts w:ascii="Times New Roman" w:hAnsi="Times New Roman"/>
          <w:sz w:val="28"/>
          <w:szCs w:val="28"/>
          <w:lang w:val="vi-VN"/>
        </w:rPr>
        <w:t>, khu B 1070m</w:t>
      </w:r>
      <w:r w:rsidRPr="00443AEC">
        <w:rPr>
          <w:rFonts w:ascii="Times New Roman" w:hAnsi="Times New Roman"/>
          <w:sz w:val="28"/>
          <w:szCs w:val="28"/>
          <w:vertAlign w:val="superscript"/>
          <w:lang w:val="vi-VN"/>
        </w:rPr>
        <w:t>2</w:t>
      </w:r>
      <w:r w:rsidRPr="00443AEC">
        <w:rPr>
          <w:rFonts w:ascii="Times New Roman" w:hAnsi="Times New Roman"/>
          <w:sz w:val="28"/>
          <w:szCs w:val="28"/>
          <w:lang w:val="vi-VN"/>
        </w:rPr>
        <w:t>)</w:t>
      </w:r>
      <w:r w:rsidRPr="00443AEC">
        <w:rPr>
          <w:rFonts w:ascii="Times New Roman" w:hAnsi="Times New Roman"/>
          <w:sz w:val="28"/>
          <w:szCs w:val="28"/>
        </w:rPr>
        <w:t>;</w:t>
      </w:r>
    </w:p>
    <w:p w14:paraId="2FD86000" w14:textId="77777777" w:rsidR="00443AEC" w:rsidRPr="00443AEC" w:rsidRDefault="00443AEC" w:rsidP="00443AEC">
      <w:pPr>
        <w:spacing w:after="120"/>
        <w:ind w:firstLine="720"/>
        <w:jc w:val="both"/>
        <w:rPr>
          <w:rFonts w:ascii="Times New Roman" w:hAnsi="Times New Roman"/>
          <w:sz w:val="28"/>
          <w:szCs w:val="28"/>
        </w:rPr>
      </w:pPr>
      <w:r w:rsidRPr="00443AEC">
        <w:rPr>
          <w:rFonts w:ascii="Times New Roman" w:hAnsi="Times New Roman"/>
          <w:sz w:val="28"/>
          <w:szCs w:val="28"/>
        </w:rPr>
        <w:t xml:space="preserve">+ Sân thể dục thể thao: </w:t>
      </w:r>
      <w:r w:rsidRPr="00443AEC">
        <w:rPr>
          <w:rFonts w:ascii="Times New Roman" w:hAnsi="Times New Roman"/>
          <w:sz w:val="28"/>
          <w:szCs w:val="28"/>
          <w:lang w:val="vi-VN"/>
        </w:rPr>
        <w:t>1708</w:t>
      </w:r>
      <w:r w:rsidRPr="00443AEC">
        <w:rPr>
          <w:rFonts w:ascii="Times New Roman" w:hAnsi="Times New Roman"/>
          <w:sz w:val="28"/>
          <w:szCs w:val="28"/>
          <w:lang w:val="da-DK"/>
        </w:rPr>
        <w:t>m</w:t>
      </w:r>
      <w:r w:rsidRPr="00443AEC">
        <w:rPr>
          <w:rFonts w:ascii="Times New Roman" w:hAnsi="Times New Roman"/>
          <w:sz w:val="28"/>
          <w:szCs w:val="28"/>
          <w:vertAlign w:val="superscript"/>
          <w:lang w:val="da-DK"/>
        </w:rPr>
        <w:t>2</w:t>
      </w:r>
      <w:r w:rsidRPr="00443AEC">
        <w:rPr>
          <w:rFonts w:ascii="Times New Roman" w:hAnsi="Times New Roman"/>
          <w:sz w:val="28"/>
          <w:szCs w:val="28"/>
          <w:lang w:val="vi-VN"/>
        </w:rPr>
        <w:t>( khu A 1008m</w:t>
      </w:r>
      <w:r w:rsidRPr="00443AEC">
        <w:rPr>
          <w:rFonts w:ascii="Times New Roman" w:hAnsi="Times New Roman"/>
          <w:sz w:val="28"/>
          <w:szCs w:val="28"/>
          <w:vertAlign w:val="superscript"/>
          <w:lang w:val="vi-VN"/>
        </w:rPr>
        <w:t>2</w:t>
      </w:r>
      <w:r w:rsidRPr="00443AEC">
        <w:rPr>
          <w:rFonts w:ascii="Times New Roman" w:hAnsi="Times New Roman"/>
          <w:sz w:val="28"/>
          <w:szCs w:val="28"/>
          <w:lang w:val="vi-VN"/>
        </w:rPr>
        <w:t>, khu B 700m</w:t>
      </w:r>
      <w:r w:rsidRPr="00443AEC">
        <w:rPr>
          <w:rFonts w:ascii="Times New Roman" w:hAnsi="Times New Roman"/>
          <w:sz w:val="28"/>
          <w:szCs w:val="28"/>
          <w:vertAlign w:val="superscript"/>
          <w:lang w:val="vi-VN"/>
        </w:rPr>
        <w:t>2</w:t>
      </w:r>
      <w:r w:rsidRPr="00443AEC">
        <w:rPr>
          <w:rFonts w:ascii="Times New Roman" w:hAnsi="Times New Roman"/>
          <w:sz w:val="28"/>
          <w:szCs w:val="28"/>
          <w:lang w:val="vi-VN"/>
        </w:rPr>
        <w:t>)</w:t>
      </w:r>
      <w:r w:rsidRPr="00443AEC">
        <w:rPr>
          <w:rFonts w:ascii="Times New Roman" w:hAnsi="Times New Roman"/>
          <w:sz w:val="28"/>
          <w:szCs w:val="28"/>
        </w:rPr>
        <w:t>;</w:t>
      </w:r>
    </w:p>
    <w:p w14:paraId="1AE7A72F" w14:textId="77777777" w:rsidR="00443AEC" w:rsidRPr="00443AEC" w:rsidRDefault="00443AEC" w:rsidP="00443AEC">
      <w:pPr>
        <w:spacing w:after="120"/>
        <w:ind w:firstLine="720"/>
        <w:jc w:val="both"/>
        <w:rPr>
          <w:rFonts w:ascii="Times New Roman" w:hAnsi="Times New Roman"/>
          <w:sz w:val="28"/>
          <w:szCs w:val="28"/>
        </w:rPr>
      </w:pPr>
      <w:r w:rsidRPr="00443AEC">
        <w:rPr>
          <w:rFonts w:ascii="Times New Roman" w:hAnsi="Times New Roman"/>
          <w:sz w:val="28"/>
          <w:szCs w:val="28"/>
        </w:rPr>
        <w:t xml:space="preserve">+ </w:t>
      </w:r>
      <w:r w:rsidRPr="00443AEC">
        <w:rPr>
          <w:rFonts w:ascii="Times New Roman" w:hAnsi="Times New Roman"/>
          <w:sz w:val="28"/>
          <w:szCs w:val="28"/>
          <w:lang w:val="vi-VN"/>
        </w:rPr>
        <w:t>V</w:t>
      </w:r>
      <w:r w:rsidRPr="00443AEC">
        <w:rPr>
          <w:rFonts w:ascii="Times New Roman" w:hAnsi="Times New Roman"/>
          <w:sz w:val="28"/>
          <w:szCs w:val="28"/>
          <w:lang w:val="da-DK"/>
        </w:rPr>
        <w:t>ườn thực nghiệm: 87m</w:t>
      </w:r>
      <w:r w:rsidRPr="00443AEC">
        <w:rPr>
          <w:rFonts w:ascii="Times New Roman" w:hAnsi="Times New Roman"/>
          <w:sz w:val="28"/>
          <w:szCs w:val="28"/>
          <w:vertAlign w:val="superscript"/>
          <w:lang w:val="da-DK"/>
        </w:rPr>
        <w:t>2</w:t>
      </w:r>
      <w:r w:rsidRPr="00443AEC">
        <w:rPr>
          <w:rFonts w:ascii="Times New Roman" w:hAnsi="Times New Roman"/>
          <w:sz w:val="28"/>
          <w:szCs w:val="28"/>
          <w:lang w:val="da-DK"/>
        </w:rPr>
        <w:t>;</w:t>
      </w:r>
    </w:p>
    <w:p w14:paraId="44057EFB" w14:textId="77777777" w:rsidR="00443AEC" w:rsidRPr="00443AEC" w:rsidRDefault="00443AEC" w:rsidP="00443AEC">
      <w:pPr>
        <w:spacing w:after="120"/>
        <w:ind w:firstLine="720"/>
        <w:jc w:val="both"/>
        <w:rPr>
          <w:rFonts w:ascii="Times New Roman" w:hAnsi="Times New Roman"/>
          <w:sz w:val="28"/>
          <w:szCs w:val="28"/>
        </w:rPr>
      </w:pPr>
      <w:r w:rsidRPr="00443AEC">
        <w:rPr>
          <w:rFonts w:ascii="Times New Roman" w:hAnsi="Times New Roman"/>
          <w:sz w:val="28"/>
          <w:szCs w:val="28"/>
        </w:rPr>
        <w:lastRenderedPageBreak/>
        <w:t>+ Nhà đa năng: 450 m</w:t>
      </w:r>
      <w:r w:rsidRPr="00443AEC">
        <w:rPr>
          <w:rFonts w:ascii="Times New Roman" w:hAnsi="Times New Roman"/>
          <w:sz w:val="28"/>
          <w:szCs w:val="28"/>
          <w:vertAlign w:val="superscript"/>
        </w:rPr>
        <w:t>2</w:t>
      </w:r>
      <w:r w:rsidRPr="00443AEC">
        <w:rPr>
          <w:rFonts w:ascii="Times New Roman" w:hAnsi="Times New Roman"/>
          <w:sz w:val="28"/>
          <w:szCs w:val="28"/>
        </w:rPr>
        <w:t xml:space="preserve"> (dùng chung tại NĐN của xã).</w:t>
      </w:r>
    </w:p>
    <w:p w14:paraId="21E532E9" w14:textId="77777777" w:rsidR="007D691A" w:rsidRPr="007D691A" w:rsidRDefault="007D691A" w:rsidP="006424F0">
      <w:pPr>
        <w:spacing w:before="120" w:after="120" w:line="360" w:lineRule="exact"/>
        <w:ind w:firstLine="720"/>
        <w:jc w:val="both"/>
        <w:rPr>
          <w:rFonts w:ascii="Times New Roman" w:hAnsi="Times New Roman"/>
          <w:b/>
          <w:sz w:val="28"/>
          <w:szCs w:val="28"/>
        </w:rPr>
      </w:pPr>
      <w:r w:rsidRPr="007D691A">
        <w:rPr>
          <w:rFonts w:ascii="Times New Roman" w:hAnsi="Times New Roman"/>
          <w:b/>
          <w:sz w:val="28"/>
          <w:szCs w:val="28"/>
        </w:rPr>
        <w:t>Trang thiết bị</w:t>
      </w:r>
    </w:p>
    <w:p w14:paraId="70DED24F" w14:textId="248C2F59" w:rsidR="00443AEC" w:rsidRPr="00C54716" w:rsidRDefault="00443AEC" w:rsidP="00443AEC">
      <w:pPr>
        <w:pStyle w:val="NormalWeb"/>
        <w:shd w:val="clear" w:color="auto" w:fill="FFFFFF"/>
        <w:spacing w:before="0" w:beforeAutospacing="0" w:after="120" w:afterAutospacing="0" w:line="276" w:lineRule="auto"/>
        <w:ind w:firstLine="720"/>
        <w:jc w:val="both"/>
        <w:rPr>
          <w:sz w:val="28"/>
          <w:szCs w:val="28"/>
        </w:rPr>
      </w:pPr>
      <w:r w:rsidRPr="00C54716">
        <w:rPr>
          <w:sz w:val="28"/>
          <w:szCs w:val="28"/>
          <w:lang w:val="vi-VN"/>
        </w:rPr>
        <w:t xml:space="preserve">- Nhà trường có đủ các loại máy văn phòng </w:t>
      </w:r>
      <w:r w:rsidRPr="00ED1BA8">
        <w:rPr>
          <w:sz w:val="28"/>
          <w:szCs w:val="28"/>
          <w:lang w:val="vi-VN"/>
        </w:rPr>
        <w:t xml:space="preserve">(máy tính, máy in, máy scan: </w:t>
      </w:r>
      <w:r w:rsidR="00ED1BA8">
        <w:rPr>
          <w:sz w:val="28"/>
          <w:szCs w:val="28"/>
        </w:rPr>
        <w:t>31</w:t>
      </w:r>
      <w:r w:rsidRPr="00ED1BA8">
        <w:rPr>
          <w:sz w:val="28"/>
          <w:szCs w:val="28"/>
          <w:lang w:val="vi-VN"/>
        </w:rPr>
        <w:t xml:space="preserve"> máy tính, </w:t>
      </w:r>
      <w:r w:rsidR="00ED1BA8" w:rsidRPr="00ED1BA8">
        <w:rPr>
          <w:sz w:val="28"/>
          <w:szCs w:val="28"/>
        </w:rPr>
        <w:t>5</w:t>
      </w:r>
      <w:r w:rsidRPr="00ED1BA8">
        <w:rPr>
          <w:sz w:val="28"/>
          <w:szCs w:val="28"/>
          <w:lang w:val="vi-VN"/>
        </w:rPr>
        <w:t xml:space="preserve"> máy in, 1 máy phô tô, </w:t>
      </w:r>
      <w:r w:rsidR="00B01263" w:rsidRPr="00ED1BA8">
        <w:rPr>
          <w:sz w:val="28"/>
          <w:szCs w:val="28"/>
        </w:rPr>
        <w:t>2</w:t>
      </w:r>
      <w:r w:rsidR="00ED1BA8" w:rsidRPr="00ED1BA8">
        <w:rPr>
          <w:sz w:val="28"/>
          <w:szCs w:val="28"/>
        </w:rPr>
        <w:t>2</w:t>
      </w:r>
      <w:r w:rsidRPr="00ED1BA8">
        <w:rPr>
          <w:sz w:val="28"/>
          <w:szCs w:val="28"/>
          <w:lang w:val="vi-VN"/>
        </w:rPr>
        <w:t xml:space="preserve"> màn hình</w:t>
      </w:r>
      <w:r w:rsidRPr="00ED1BA8">
        <w:rPr>
          <w:sz w:val="28"/>
          <w:szCs w:val="28"/>
        </w:rPr>
        <w:t xml:space="preserve"> ti vi</w:t>
      </w:r>
      <w:r w:rsidRPr="00ED1BA8">
        <w:rPr>
          <w:sz w:val="28"/>
          <w:szCs w:val="28"/>
          <w:lang w:val="vi-VN"/>
        </w:rPr>
        <w:t xml:space="preserve">, </w:t>
      </w:r>
      <w:r w:rsidR="00285354" w:rsidRPr="00ED1BA8">
        <w:rPr>
          <w:sz w:val="28"/>
          <w:szCs w:val="28"/>
        </w:rPr>
        <w:t>6</w:t>
      </w:r>
      <w:r w:rsidRPr="00ED1BA8">
        <w:rPr>
          <w:sz w:val="28"/>
          <w:szCs w:val="28"/>
          <w:lang w:val="vi-VN"/>
        </w:rPr>
        <w:t xml:space="preserve"> máy tính xách tay)</w:t>
      </w:r>
      <w:r w:rsidRPr="00C54716">
        <w:rPr>
          <w:sz w:val="28"/>
          <w:szCs w:val="28"/>
          <w:lang w:val="vi-VN"/>
        </w:rPr>
        <w:t xml:space="preserve"> phục vụ công tác quản lý và giảng dạy, </w:t>
      </w:r>
      <w:r w:rsidR="00B01263">
        <w:rPr>
          <w:sz w:val="28"/>
          <w:szCs w:val="28"/>
        </w:rPr>
        <w:t>20/20</w:t>
      </w:r>
      <w:r w:rsidRPr="00C54716">
        <w:rPr>
          <w:sz w:val="28"/>
          <w:szCs w:val="28"/>
          <w:lang w:val="vi-VN"/>
        </w:rPr>
        <w:t xml:space="preserve"> lớp học có màn hình riêng.</w:t>
      </w:r>
      <w:r w:rsidRPr="00C54716">
        <w:rPr>
          <w:sz w:val="28"/>
          <w:szCs w:val="28"/>
        </w:rPr>
        <w:t xml:space="preserve"> </w:t>
      </w:r>
      <w:r w:rsidRPr="00C54716">
        <w:rPr>
          <w:sz w:val="28"/>
          <w:szCs w:val="28"/>
          <w:lang w:val="vi-VN"/>
        </w:rPr>
        <w:t>Toàn bộ máy tính được</w:t>
      </w:r>
      <w:r w:rsidRPr="00C54716">
        <w:rPr>
          <w:sz w:val="28"/>
          <w:szCs w:val="28"/>
        </w:rPr>
        <w:t xml:space="preserve"> </w:t>
      </w:r>
      <w:r w:rsidRPr="00C54716">
        <w:rPr>
          <w:sz w:val="28"/>
          <w:szCs w:val="28"/>
          <w:lang w:val="vi-VN"/>
        </w:rPr>
        <w:t>nhà trường nối mạng Internet phục vụ cho các hoạt động giáo dục đáp ứng các yêu cầu.</w:t>
      </w:r>
    </w:p>
    <w:p w14:paraId="2F370D59" w14:textId="77777777" w:rsidR="00443AEC" w:rsidRPr="00443AEC" w:rsidRDefault="00443AEC" w:rsidP="00443AEC">
      <w:pPr>
        <w:spacing w:after="120"/>
        <w:ind w:firstLine="720"/>
        <w:jc w:val="both"/>
        <w:rPr>
          <w:rFonts w:ascii="Times New Roman" w:hAnsi="Times New Roman"/>
          <w:sz w:val="28"/>
          <w:szCs w:val="28"/>
          <w:lang w:val="nb-NO"/>
        </w:rPr>
      </w:pPr>
      <w:r w:rsidRPr="00443AEC">
        <w:rPr>
          <w:rFonts w:ascii="Times New Roman" w:hAnsi="Times New Roman"/>
          <w:sz w:val="28"/>
          <w:szCs w:val="28"/>
          <w:lang w:val="nb-NO"/>
        </w:rPr>
        <w:t>- Các phòng học, phòng chức năng được trang bị thiết bị tối thiểu cho từng môn học, các phòng đều được kết nối internet phục vụ cho hoạt động dạy và học.</w:t>
      </w:r>
    </w:p>
    <w:p w14:paraId="6E07D17E" w14:textId="77777777" w:rsidR="00443AEC" w:rsidRPr="00443AEC" w:rsidRDefault="00443AEC" w:rsidP="00443AEC">
      <w:pPr>
        <w:spacing w:after="120"/>
        <w:ind w:firstLine="720"/>
        <w:jc w:val="both"/>
        <w:rPr>
          <w:rFonts w:ascii="Times New Roman" w:hAnsi="Times New Roman"/>
          <w:sz w:val="28"/>
          <w:szCs w:val="28"/>
        </w:rPr>
      </w:pPr>
      <w:r w:rsidRPr="00443AEC">
        <w:rPr>
          <w:rFonts w:ascii="Times New Roman" w:hAnsi="Times New Roman"/>
          <w:sz w:val="28"/>
          <w:szCs w:val="28"/>
          <w:lang w:val="vi-VN"/>
        </w:rPr>
        <w:t>Tuy nhiên:</w:t>
      </w:r>
    </w:p>
    <w:p w14:paraId="3CFCB786" w14:textId="77777777" w:rsidR="00443AEC" w:rsidRPr="00443AEC" w:rsidRDefault="00443AEC" w:rsidP="00443AEC">
      <w:pPr>
        <w:spacing w:after="120"/>
        <w:ind w:firstLine="720"/>
        <w:jc w:val="both"/>
        <w:rPr>
          <w:rFonts w:ascii="Times New Roman" w:hAnsi="Times New Roman"/>
          <w:sz w:val="28"/>
          <w:szCs w:val="28"/>
        </w:rPr>
      </w:pPr>
      <w:r w:rsidRPr="00443AEC">
        <w:rPr>
          <w:rFonts w:ascii="Times New Roman" w:hAnsi="Times New Roman"/>
          <w:sz w:val="28"/>
          <w:szCs w:val="28"/>
        </w:rPr>
        <w:t>- Thiết bị phục vụ cho dạy và học được cấp đã cũ, hỏng; chủ yếu là đồ dùng dạy học do giáo viên tự làm.</w:t>
      </w:r>
    </w:p>
    <w:p w14:paraId="4619671F"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Thiết bị phòng Tiếng Anh mới chỉ dừng lại ở mức có đủ tai nghe cho 40 HS, máy tính dùng chung, màn hình ti vi</w:t>
      </w:r>
      <w:r w:rsidRPr="00443AEC">
        <w:rPr>
          <w:rFonts w:ascii="Times New Roman" w:hAnsi="Times New Roman"/>
          <w:sz w:val="28"/>
          <w:szCs w:val="28"/>
        </w:rPr>
        <w:t xml:space="preserve">, </w:t>
      </w:r>
      <w:r w:rsidRPr="00443AEC">
        <w:rPr>
          <w:rFonts w:ascii="Times New Roman" w:hAnsi="Times New Roman"/>
          <w:sz w:val="28"/>
          <w:szCs w:val="28"/>
          <w:lang w:val="vi-VN"/>
        </w:rPr>
        <w:t xml:space="preserve"> </w:t>
      </w:r>
      <w:r w:rsidRPr="00443AEC">
        <w:rPr>
          <w:rFonts w:ascii="Times New Roman" w:hAnsi="Times New Roman"/>
          <w:sz w:val="28"/>
          <w:szCs w:val="28"/>
        </w:rPr>
        <w:t>do kinh phí hạn hẹp,</w:t>
      </w:r>
      <w:r w:rsidRPr="00443AEC">
        <w:rPr>
          <w:rFonts w:ascii="Times New Roman" w:hAnsi="Times New Roman"/>
          <w:sz w:val="28"/>
          <w:szCs w:val="28"/>
          <w:lang w:val="vi-VN"/>
        </w:rPr>
        <w:t xml:space="preserve"> chưa có</w:t>
      </w:r>
      <w:r w:rsidRPr="00443AEC">
        <w:rPr>
          <w:rFonts w:ascii="Times New Roman" w:hAnsi="Times New Roman"/>
          <w:sz w:val="28"/>
          <w:szCs w:val="28"/>
        </w:rPr>
        <w:t xml:space="preserve"> nguồn vận động tài trợ nên chưa được trang bị</w:t>
      </w:r>
      <w:r w:rsidRPr="00443AEC">
        <w:rPr>
          <w:rFonts w:ascii="Times New Roman" w:hAnsi="Times New Roman"/>
          <w:sz w:val="28"/>
          <w:szCs w:val="28"/>
          <w:lang w:val="vi-VN"/>
        </w:rPr>
        <w:t xml:space="preserve"> các thiết bị hiện đại khác.</w:t>
      </w:r>
    </w:p>
    <w:p w14:paraId="5795E920" w14:textId="77777777" w:rsidR="00443AEC" w:rsidRPr="00443AEC" w:rsidRDefault="00443AEC" w:rsidP="00443AEC">
      <w:pPr>
        <w:spacing w:after="120"/>
        <w:ind w:firstLine="720"/>
        <w:jc w:val="both"/>
        <w:rPr>
          <w:rFonts w:ascii="Times New Roman" w:hAnsi="Times New Roman"/>
          <w:sz w:val="28"/>
          <w:szCs w:val="28"/>
          <w:lang w:val="vi-VN"/>
        </w:rPr>
      </w:pPr>
      <w:r w:rsidRPr="00443AEC">
        <w:rPr>
          <w:rFonts w:ascii="Times New Roman" w:hAnsi="Times New Roman"/>
          <w:sz w:val="28"/>
          <w:szCs w:val="28"/>
          <w:lang w:val="vi-VN"/>
        </w:rPr>
        <w:t>- Nhà đa năng còn sử dụng chung và cách xa khu trung tâm nên gặp khó khăn cho việc đi lại, tổ chức các hoạt động NGLL.</w:t>
      </w:r>
    </w:p>
    <w:p w14:paraId="2D1D5ACD" w14:textId="77777777" w:rsidR="00404553" w:rsidRPr="00401CC1" w:rsidRDefault="004B7A07" w:rsidP="0099783A">
      <w:pPr>
        <w:pStyle w:val="NormalWeb"/>
        <w:widowControl w:val="0"/>
        <w:spacing w:before="0" w:beforeAutospacing="0" w:after="0" w:afterAutospacing="0" w:line="276" w:lineRule="auto"/>
        <w:ind w:firstLine="720"/>
        <w:rPr>
          <w:b/>
          <w:bCs/>
          <w:sz w:val="28"/>
          <w:szCs w:val="28"/>
          <w:lang w:val="vi-VN"/>
        </w:rPr>
      </w:pPr>
      <w:r w:rsidRPr="00401CC1">
        <w:rPr>
          <w:b/>
          <w:bCs/>
          <w:sz w:val="28"/>
          <w:szCs w:val="28"/>
          <w:lang w:val="pt-BR"/>
        </w:rPr>
        <w:t xml:space="preserve">2. </w:t>
      </w:r>
      <w:r w:rsidRPr="00401CC1">
        <w:rPr>
          <w:b/>
          <w:bCs/>
          <w:sz w:val="28"/>
          <w:szCs w:val="28"/>
        </w:rPr>
        <w:t>Thực hiện Chương trình giáo dục phổ thông cấp tiểu học</w:t>
      </w:r>
      <w:r w:rsidRPr="00401CC1">
        <w:rPr>
          <w:b/>
          <w:bCs/>
          <w:i/>
          <w:iCs/>
          <w:sz w:val="28"/>
          <w:szCs w:val="28"/>
        </w:rPr>
        <w:tab/>
      </w:r>
    </w:p>
    <w:p w14:paraId="5A312CB5" w14:textId="45D2DB70" w:rsidR="00AD6293" w:rsidRPr="00AD6293" w:rsidRDefault="00AD6293" w:rsidP="00AD6293">
      <w:pPr>
        <w:ind w:left="-2" w:firstLine="722"/>
        <w:jc w:val="both"/>
        <w:rPr>
          <w:rFonts w:ascii="Times New Roman" w:hAnsi="Times New Roman"/>
          <w:sz w:val="28"/>
          <w:szCs w:val="28"/>
        </w:rPr>
      </w:pPr>
      <w:r w:rsidRPr="00401CC1">
        <w:rPr>
          <w:rFonts w:ascii="Times New Roman" w:hAnsi="Times New Roman"/>
          <w:sz w:val="28"/>
          <w:szCs w:val="28"/>
        </w:rPr>
        <w:t>- Nhà trường làm tốt công tác tham mưu, chuẩn bị đầy đủ các điều kiện cơ sở vật chất, đội ngũ, tập huấn dạy học SGK nghiêm túc, hiệu quả, việc triển khai dạy học theo chương trình, SGK  lớp 1, 2, 3</w:t>
      </w:r>
      <w:r w:rsidR="001B181A" w:rsidRPr="00401CC1">
        <w:rPr>
          <w:rFonts w:ascii="Times New Roman" w:hAnsi="Times New Roman"/>
          <w:sz w:val="28"/>
          <w:szCs w:val="28"/>
        </w:rPr>
        <w:t>, 4</w:t>
      </w:r>
      <w:r w:rsidRPr="00401CC1">
        <w:rPr>
          <w:rFonts w:ascii="Times New Roman" w:hAnsi="Times New Roman"/>
          <w:sz w:val="28"/>
          <w:szCs w:val="28"/>
        </w:rPr>
        <w:t xml:space="preserve"> diễn ra thuận lợi.</w:t>
      </w:r>
      <w:r w:rsidRPr="00AD6293">
        <w:rPr>
          <w:rFonts w:ascii="Times New Roman" w:hAnsi="Times New Roman"/>
          <w:sz w:val="28"/>
          <w:szCs w:val="28"/>
        </w:rPr>
        <w:t xml:space="preserve"> </w:t>
      </w:r>
    </w:p>
    <w:p w14:paraId="2B8D0B79" w14:textId="762EE2B4" w:rsidR="00AD6293" w:rsidRPr="00AD6293" w:rsidRDefault="00AD6293" w:rsidP="00AD6293">
      <w:pPr>
        <w:ind w:left="-2" w:firstLine="722"/>
        <w:jc w:val="both"/>
        <w:rPr>
          <w:rFonts w:ascii="Times New Roman" w:hAnsi="Times New Roman"/>
          <w:sz w:val="28"/>
          <w:szCs w:val="28"/>
        </w:rPr>
      </w:pPr>
      <w:r>
        <w:rPr>
          <w:rFonts w:ascii="Times New Roman" w:hAnsi="Times New Roman"/>
          <w:sz w:val="28"/>
          <w:szCs w:val="28"/>
        </w:rPr>
        <w:t>-</w:t>
      </w:r>
      <w:r w:rsidRPr="00AD6293">
        <w:rPr>
          <w:rFonts w:ascii="Times New Roman" w:hAnsi="Times New Roman"/>
          <w:sz w:val="28"/>
          <w:szCs w:val="28"/>
        </w:rPr>
        <w:t xml:space="preserve"> </w:t>
      </w:r>
      <w:r>
        <w:rPr>
          <w:rFonts w:ascii="Times New Roman" w:hAnsi="Times New Roman"/>
          <w:sz w:val="28"/>
          <w:szCs w:val="28"/>
        </w:rPr>
        <w:t>T</w:t>
      </w:r>
      <w:r w:rsidRPr="00AD6293">
        <w:rPr>
          <w:rFonts w:ascii="Times New Roman" w:hAnsi="Times New Roman"/>
          <w:sz w:val="28"/>
          <w:szCs w:val="28"/>
        </w:rPr>
        <w:t xml:space="preserve">hực hiện Chương trình giáo dục phổ thông 2018 đối với </w:t>
      </w:r>
      <w:r w:rsidR="001B181A">
        <w:rPr>
          <w:rFonts w:ascii="Times New Roman" w:hAnsi="Times New Roman"/>
          <w:sz w:val="28"/>
          <w:szCs w:val="28"/>
        </w:rPr>
        <w:t xml:space="preserve">các </w:t>
      </w:r>
      <w:r w:rsidRPr="00AD6293">
        <w:rPr>
          <w:rFonts w:ascii="Times New Roman" w:hAnsi="Times New Roman"/>
          <w:sz w:val="28"/>
          <w:szCs w:val="28"/>
        </w:rPr>
        <w:t>lớp 1,2,3</w:t>
      </w:r>
      <w:r w:rsidR="001B181A">
        <w:rPr>
          <w:rFonts w:ascii="Times New Roman" w:hAnsi="Times New Roman"/>
          <w:sz w:val="28"/>
          <w:szCs w:val="28"/>
        </w:rPr>
        <w:t>, 4</w:t>
      </w:r>
      <w:r w:rsidRPr="00AD6293">
        <w:rPr>
          <w:rFonts w:ascii="Times New Roman" w:hAnsi="Times New Roman"/>
          <w:sz w:val="28"/>
          <w:szCs w:val="28"/>
        </w:rPr>
        <w:t>; chương trình GDPT theo QĐ 16/2006 đối với lớp 5 theo đúng các văn bản hướng dẫn chuyên môn đối với cấp tiểu học.</w:t>
      </w:r>
    </w:p>
    <w:p w14:paraId="5CFDF420" w14:textId="77777777" w:rsidR="00AD6293" w:rsidRPr="00AD6293" w:rsidRDefault="00AD6293" w:rsidP="00AD6293">
      <w:pPr>
        <w:ind w:left="-2" w:firstLine="722"/>
        <w:jc w:val="both"/>
        <w:rPr>
          <w:rFonts w:ascii="Times New Roman" w:hAnsi="Times New Roman"/>
          <w:sz w:val="28"/>
          <w:szCs w:val="28"/>
        </w:rPr>
      </w:pPr>
      <w:r>
        <w:rPr>
          <w:rFonts w:ascii="Times New Roman" w:hAnsi="Times New Roman"/>
          <w:sz w:val="28"/>
          <w:szCs w:val="28"/>
        </w:rPr>
        <w:t>-</w:t>
      </w:r>
      <w:r w:rsidRPr="00AD6293">
        <w:rPr>
          <w:rFonts w:ascii="Times New Roman" w:hAnsi="Times New Roman"/>
          <w:sz w:val="28"/>
          <w:szCs w:val="28"/>
        </w:rPr>
        <w:t xml:space="preserve"> Việc bồi dưỡng đội ngũ, tăng cường CSVC, tập huấn sử dụng SGK, tổ chức giảng dạy, SHCM, hỗ trợ giáo viên...; tổ chức sinh hoạt chuyên môn tại các tổ chuyên môn trong </w:t>
      </w:r>
      <w:r>
        <w:rPr>
          <w:rFonts w:ascii="Times New Roman" w:hAnsi="Times New Roman"/>
          <w:sz w:val="28"/>
          <w:szCs w:val="28"/>
        </w:rPr>
        <w:t xml:space="preserve">nhà </w:t>
      </w:r>
      <w:r w:rsidRPr="00AD6293">
        <w:rPr>
          <w:rFonts w:ascii="Times New Roman" w:hAnsi="Times New Roman"/>
          <w:sz w:val="28"/>
          <w:szCs w:val="28"/>
        </w:rPr>
        <w:t>trường và cụm trường; đổi mới nội dung và hình thức sinh hoạt chuyên môn thông qua hoạt động dự giờ, nghiên cứu bài được triển khai cụ thể hóa trong kế hoạch năm học của nhà trường</w:t>
      </w:r>
      <w:r>
        <w:rPr>
          <w:rFonts w:ascii="Times New Roman" w:hAnsi="Times New Roman"/>
          <w:sz w:val="28"/>
          <w:szCs w:val="28"/>
        </w:rPr>
        <w:t xml:space="preserve"> và Tổ chuyên môn</w:t>
      </w:r>
      <w:r w:rsidRPr="00AD6293">
        <w:rPr>
          <w:rFonts w:ascii="Times New Roman" w:hAnsi="Times New Roman"/>
          <w:sz w:val="28"/>
          <w:szCs w:val="28"/>
        </w:rPr>
        <w:t>.</w:t>
      </w:r>
    </w:p>
    <w:p w14:paraId="1F2042C7" w14:textId="77777777" w:rsidR="00AD6293" w:rsidRPr="00AD6293" w:rsidRDefault="00AD6293" w:rsidP="00AD6293">
      <w:pPr>
        <w:ind w:left="-2" w:firstLine="722"/>
        <w:jc w:val="both"/>
        <w:rPr>
          <w:rFonts w:ascii="Times New Roman" w:hAnsi="Times New Roman"/>
          <w:sz w:val="28"/>
          <w:szCs w:val="28"/>
        </w:rPr>
      </w:pPr>
      <w:r>
        <w:rPr>
          <w:rFonts w:ascii="Times New Roman" w:hAnsi="Times New Roman"/>
          <w:sz w:val="28"/>
          <w:szCs w:val="28"/>
        </w:rPr>
        <w:t>-</w:t>
      </w:r>
      <w:r w:rsidRPr="00AD6293">
        <w:rPr>
          <w:rFonts w:ascii="Times New Roman" w:hAnsi="Times New Roman"/>
          <w:sz w:val="28"/>
          <w:szCs w:val="28"/>
        </w:rPr>
        <w:t xml:space="preserve"> </w:t>
      </w:r>
      <w:r>
        <w:rPr>
          <w:rFonts w:ascii="Times New Roman" w:hAnsi="Times New Roman"/>
          <w:sz w:val="28"/>
          <w:szCs w:val="28"/>
        </w:rPr>
        <w:t>Việc</w:t>
      </w:r>
      <w:r w:rsidRPr="00AD6293">
        <w:rPr>
          <w:rFonts w:ascii="Times New Roman" w:hAnsi="Times New Roman"/>
          <w:sz w:val="28"/>
          <w:szCs w:val="28"/>
        </w:rPr>
        <w:t xml:space="preserve"> xây dựng KHGD sát với tình hình thực tế</w:t>
      </w:r>
      <w:r>
        <w:rPr>
          <w:rFonts w:ascii="Times New Roman" w:hAnsi="Times New Roman"/>
          <w:sz w:val="28"/>
          <w:szCs w:val="28"/>
        </w:rPr>
        <w:t>, khả thi</w:t>
      </w:r>
      <w:r w:rsidRPr="00AD6293">
        <w:rPr>
          <w:rFonts w:ascii="Times New Roman" w:hAnsi="Times New Roman"/>
          <w:sz w:val="28"/>
          <w:szCs w:val="28"/>
        </w:rPr>
        <w:t xml:space="preserve">; </w:t>
      </w:r>
    </w:p>
    <w:p w14:paraId="33AE9F8A" w14:textId="6CFDC353" w:rsidR="00AD6293" w:rsidRPr="00AD6293" w:rsidRDefault="00AD6293" w:rsidP="00AD6293">
      <w:pPr>
        <w:ind w:left="-2" w:firstLine="722"/>
        <w:jc w:val="both"/>
        <w:rPr>
          <w:rFonts w:ascii="Times New Roman" w:hAnsi="Times New Roman"/>
          <w:sz w:val="28"/>
          <w:szCs w:val="28"/>
        </w:rPr>
      </w:pPr>
      <w:r>
        <w:rPr>
          <w:rFonts w:ascii="Times New Roman" w:hAnsi="Times New Roman"/>
          <w:sz w:val="28"/>
          <w:szCs w:val="28"/>
        </w:rPr>
        <w:t>-</w:t>
      </w:r>
      <w:r w:rsidRPr="00AD6293">
        <w:rPr>
          <w:rFonts w:ascii="Times New Roman" w:hAnsi="Times New Roman"/>
          <w:sz w:val="28"/>
          <w:szCs w:val="28"/>
        </w:rPr>
        <w:t xml:space="preserve"> </w:t>
      </w:r>
      <w:r>
        <w:rPr>
          <w:rFonts w:ascii="Times New Roman" w:hAnsi="Times New Roman"/>
          <w:sz w:val="28"/>
          <w:szCs w:val="28"/>
        </w:rPr>
        <w:t>C</w:t>
      </w:r>
      <w:r w:rsidRPr="00AD6293">
        <w:rPr>
          <w:rFonts w:ascii="Times New Roman" w:hAnsi="Times New Roman"/>
          <w:sz w:val="28"/>
          <w:szCs w:val="28"/>
        </w:rPr>
        <w:t xml:space="preserve">huẩn bị </w:t>
      </w:r>
      <w:r>
        <w:rPr>
          <w:rFonts w:ascii="Times New Roman" w:hAnsi="Times New Roman"/>
          <w:sz w:val="28"/>
          <w:szCs w:val="28"/>
        </w:rPr>
        <w:t xml:space="preserve">tương đối </w:t>
      </w:r>
      <w:r w:rsidRPr="00AD6293">
        <w:rPr>
          <w:rFonts w:ascii="Times New Roman" w:hAnsi="Times New Roman"/>
          <w:sz w:val="28"/>
          <w:szCs w:val="28"/>
        </w:rPr>
        <w:t>tốt các điều kiện về cơ sở vật chất, trang thiết bị dạy học từng bước đáp ứng được chương trình giáo dục phổ thông năm 2018. Thực hiện nghiêm túc các văn bản chỉ đạo của Sở GDĐT, Phòng GDĐT về bồi dưỡng chuyên môn, nghiệp vụ cho đội ngũ cán bộ giáo viên lớp 1,2,3</w:t>
      </w:r>
      <w:r w:rsidR="001B181A">
        <w:rPr>
          <w:rFonts w:ascii="Times New Roman" w:hAnsi="Times New Roman"/>
          <w:sz w:val="28"/>
          <w:szCs w:val="28"/>
        </w:rPr>
        <w:t>,4</w:t>
      </w:r>
      <w:r w:rsidRPr="00AD6293">
        <w:rPr>
          <w:rFonts w:ascii="Times New Roman" w:hAnsi="Times New Roman"/>
          <w:sz w:val="28"/>
          <w:szCs w:val="28"/>
        </w:rPr>
        <w:t xml:space="preserve">. Tổ chức tập huấn giáo viên, </w:t>
      </w:r>
      <w:r w:rsidRPr="00AD6293">
        <w:rPr>
          <w:rFonts w:ascii="Times New Roman" w:hAnsi="Times New Roman"/>
          <w:sz w:val="28"/>
          <w:szCs w:val="28"/>
        </w:rPr>
        <w:lastRenderedPageBreak/>
        <w:t>CBQL các modun về phương pháp dạy học…, xây dựng kế hoạch nhà trường, kế hoạch giáo dục nhà trường.</w:t>
      </w:r>
    </w:p>
    <w:p w14:paraId="4D2B4367" w14:textId="7A85588C" w:rsidR="00AD6293" w:rsidRDefault="00AD6293" w:rsidP="00AD6293">
      <w:pPr>
        <w:ind w:left="-2" w:firstLine="722"/>
        <w:jc w:val="both"/>
        <w:rPr>
          <w:rFonts w:ascii="Times New Roman" w:hAnsi="Times New Roman"/>
          <w:sz w:val="28"/>
          <w:szCs w:val="28"/>
        </w:rPr>
      </w:pPr>
      <w:r>
        <w:rPr>
          <w:rFonts w:ascii="Times New Roman" w:hAnsi="Times New Roman"/>
          <w:sz w:val="28"/>
          <w:szCs w:val="28"/>
        </w:rPr>
        <w:t>-</w:t>
      </w:r>
      <w:r w:rsidRPr="00AD6293">
        <w:rPr>
          <w:rFonts w:ascii="Times New Roman" w:hAnsi="Times New Roman"/>
          <w:sz w:val="28"/>
          <w:szCs w:val="28"/>
        </w:rPr>
        <w:t xml:space="preserve"> Việc đánh giá học sinh: Thực hiện tốt đánh giá học sinh theo quy định tại Thông tư số 30/2014/TT-BGDĐT ngày 28/8/2014 và Thông tư số 22/2016/TT-BGDĐT ngày 22/9/2016 của Bộ GDĐT. Đối với học sinh lớp 1,2,3</w:t>
      </w:r>
      <w:r w:rsidR="00C37B1F">
        <w:rPr>
          <w:rFonts w:ascii="Times New Roman" w:hAnsi="Times New Roman"/>
          <w:sz w:val="28"/>
          <w:szCs w:val="28"/>
        </w:rPr>
        <w:t>,4</w:t>
      </w:r>
      <w:r w:rsidRPr="00AD6293">
        <w:rPr>
          <w:rFonts w:ascii="Times New Roman" w:hAnsi="Times New Roman"/>
          <w:sz w:val="28"/>
          <w:szCs w:val="28"/>
        </w:rPr>
        <w:t xml:space="preserve"> thực hiện Chương trình giáo dục phổ thông 2018 được đánh giá theo quy định tại Thông tư số 27/2020/TT-BGDĐT ngày 04/9/2020 của Bộ GDĐT</w:t>
      </w:r>
      <w:r>
        <w:rPr>
          <w:rFonts w:ascii="Times New Roman" w:hAnsi="Times New Roman"/>
          <w:sz w:val="28"/>
          <w:szCs w:val="28"/>
        </w:rPr>
        <w:t>.</w:t>
      </w:r>
    </w:p>
    <w:p w14:paraId="0FC5B132" w14:textId="2FA1B024" w:rsidR="00557BF5" w:rsidRDefault="00AD6293" w:rsidP="00C003C1">
      <w:pPr>
        <w:ind w:left="-2" w:firstLine="722"/>
        <w:jc w:val="both"/>
        <w:rPr>
          <w:rFonts w:ascii="Times New Roman" w:hAnsi="Times New Roman"/>
          <w:b/>
          <w:bCs/>
          <w:sz w:val="28"/>
          <w:szCs w:val="28"/>
          <w:u w:val="single"/>
        </w:rPr>
      </w:pPr>
      <w:bookmarkStart w:id="0" w:name="_Hlk155340011"/>
      <w:r w:rsidRPr="00C06F7B">
        <w:rPr>
          <w:rFonts w:ascii="Times New Roman" w:hAnsi="Times New Roman"/>
          <w:b/>
          <w:bCs/>
          <w:sz w:val="28"/>
          <w:szCs w:val="28"/>
          <w:u w:val="single"/>
        </w:rPr>
        <w:t>Kết quả:</w:t>
      </w:r>
      <w:r w:rsidR="00401CC1" w:rsidRPr="00C06F7B">
        <w:rPr>
          <w:rFonts w:ascii="Times New Roman" w:hAnsi="Times New Roman"/>
          <w:b/>
          <w:bCs/>
          <w:sz w:val="28"/>
          <w:szCs w:val="28"/>
          <w:u w:val="single"/>
        </w:rPr>
        <w:t xml:space="preserve"> </w:t>
      </w:r>
    </w:p>
    <w:tbl>
      <w:tblPr>
        <w:tblStyle w:val="TableGrid"/>
        <w:tblW w:w="9880" w:type="dxa"/>
        <w:tblInd w:w="-2" w:type="dxa"/>
        <w:tblLook w:val="04A0" w:firstRow="1" w:lastRow="0" w:firstColumn="1" w:lastColumn="0" w:noHBand="0" w:noVBand="1"/>
      </w:tblPr>
      <w:tblGrid>
        <w:gridCol w:w="1690"/>
        <w:gridCol w:w="577"/>
        <w:gridCol w:w="711"/>
        <w:gridCol w:w="654"/>
        <w:gridCol w:w="717"/>
        <w:gridCol w:w="654"/>
        <w:gridCol w:w="717"/>
        <w:gridCol w:w="654"/>
        <w:gridCol w:w="717"/>
        <w:gridCol w:w="701"/>
        <w:gridCol w:w="717"/>
        <w:gridCol w:w="654"/>
        <w:gridCol w:w="717"/>
      </w:tblGrid>
      <w:tr w:rsidR="007120D2" w:rsidRPr="00C06F7B" w14:paraId="65DB5F59" w14:textId="77777777" w:rsidTr="00CA34E3">
        <w:tc>
          <w:tcPr>
            <w:tcW w:w="1840" w:type="dxa"/>
            <w:vMerge w:val="restart"/>
          </w:tcPr>
          <w:p w14:paraId="0FE96986" w14:textId="77777777" w:rsidR="007120D2" w:rsidRPr="00C06F7B" w:rsidRDefault="007120D2" w:rsidP="003E7524">
            <w:pPr>
              <w:spacing w:after="0"/>
              <w:jc w:val="center"/>
              <w:rPr>
                <w:rFonts w:ascii="Times New Roman" w:hAnsi="Times New Roman"/>
                <w:b/>
                <w:bCs/>
                <w:sz w:val="20"/>
                <w:szCs w:val="20"/>
              </w:rPr>
            </w:pPr>
          </w:p>
          <w:p w14:paraId="08820489" w14:textId="77777777" w:rsidR="007120D2" w:rsidRPr="00C06F7B" w:rsidRDefault="007120D2" w:rsidP="003E7524">
            <w:pPr>
              <w:spacing w:after="0"/>
              <w:jc w:val="center"/>
              <w:rPr>
                <w:rFonts w:ascii="Times New Roman" w:hAnsi="Times New Roman"/>
                <w:b/>
                <w:bCs/>
                <w:sz w:val="28"/>
                <w:szCs w:val="28"/>
                <w:u w:val="single"/>
              </w:rPr>
            </w:pPr>
            <w:r w:rsidRPr="00C06F7B">
              <w:rPr>
                <w:rFonts w:ascii="Times New Roman" w:hAnsi="Times New Roman"/>
                <w:b/>
                <w:bCs/>
                <w:sz w:val="20"/>
                <w:szCs w:val="20"/>
              </w:rPr>
              <w:t>Tổng số HS xếp loại môn học</w:t>
            </w:r>
          </w:p>
        </w:tc>
        <w:tc>
          <w:tcPr>
            <w:tcW w:w="1067" w:type="dxa"/>
            <w:gridSpan w:val="2"/>
            <w:vMerge w:val="restart"/>
          </w:tcPr>
          <w:p w14:paraId="7EF4C0DA" w14:textId="77777777" w:rsidR="007120D2" w:rsidRPr="00C06F7B" w:rsidRDefault="007120D2" w:rsidP="003E7524">
            <w:pPr>
              <w:spacing w:after="0"/>
              <w:jc w:val="center"/>
              <w:rPr>
                <w:rFonts w:ascii="Times New Roman" w:hAnsi="Times New Roman"/>
                <w:b/>
                <w:bCs/>
                <w:sz w:val="24"/>
                <w:szCs w:val="24"/>
              </w:rPr>
            </w:pPr>
          </w:p>
          <w:p w14:paraId="0E97572C" w14:textId="77777777" w:rsidR="007120D2" w:rsidRPr="00C06F7B" w:rsidRDefault="007120D2" w:rsidP="003E7524">
            <w:pPr>
              <w:spacing w:after="0"/>
              <w:jc w:val="center"/>
              <w:rPr>
                <w:rFonts w:ascii="Times New Roman" w:hAnsi="Times New Roman"/>
                <w:b/>
                <w:bCs/>
                <w:sz w:val="28"/>
                <w:szCs w:val="28"/>
                <w:u w:val="single"/>
              </w:rPr>
            </w:pPr>
            <w:r w:rsidRPr="00C06F7B">
              <w:rPr>
                <w:rFonts w:ascii="Times New Roman" w:hAnsi="Times New Roman"/>
                <w:b/>
                <w:bCs/>
                <w:sz w:val="24"/>
                <w:szCs w:val="24"/>
              </w:rPr>
              <w:t>Tổng số</w:t>
            </w:r>
          </w:p>
        </w:tc>
        <w:tc>
          <w:tcPr>
            <w:tcW w:w="6973" w:type="dxa"/>
            <w:gridSpan w:val="10"/>
          </w:tcPr>
          <w:p w14:paraId="5EF7DCB8" w14:textId="77777777" w:rsidR="007120D2" w:rsidRPr="00C06F7B" w:rsidRDefault="007120D2" w:rsidP="003E7524">
            <w:pPr>
              <w:spacing w:after="0"/>
              <w:jc w:val="center"/>
              <w:rPr>
                <w:rFonts w:ascii="Times New Roman" w:hAnsi="Times New Roman"/>
                <w:b/>
                <w:bCs/>
                <w:sz w:val="28"/>
                <w:szCs w:val="28"/>
                <w:u w:val="single"/>
              </w:rPr>
            </w:pPr>
            <w:r w:rsidRPr="00C06F7B">
              <w:rPr>
                <w:rFonts w:ascii="Times New Roman" w:hAnsi="Times New Roman"/>
                <w:b/>
                <w:bCs/>
                <w:sz w:val="24"/>
                <w:szCs w:val="24"/>
              </w:rPr>
              <w:t>Chia ra</w:t>
            </w:r>
          </w:p>
        </w:tc>
      </w:tr>
      <w:tr w:rsidR="007120D2" w:rsidRPr="00C06F7B" w14:paraId="0DF4167E" w14:textId="77777777" w:rsidTr="00CA34E3">
        <w:tc>
          <w:tcPr>
            <w:tcW w:w="1840" w:type="dxa"/>
            <w:vMerge/>
          </w:tcPr>
          <w:p w14:paraId="2BE5D7BD" w14:textId="77777777" w:rsidR="007120D2" w:rsidRPr="00C06F7B" w:rsidRDefault="007120D2" w:rsidP="003E7524">
            <w:pPr>
              <w:spacing w:after="0"/>
              <w:jc w:val="center"/>
              <w:rPr>
                <w:rFonts w:ascii="Times New Roman" w:hAnsi="Times New Roman"/>
                <w:b/>
                <w:bCs/>
                <w:sz w:val="28"/>
                <w:szCs w:val="28"/>
                <w:u w:val="single"/>
              </w:rPr>
            </w:pPr>
          </w:p>
        </w:tc>
        <w:tc>
          <w:tcPr>
            <w:tcW w:w="1067" w:type="dxa"/>
            <w:gridSpan w:val="2"/>
            <w:vMerge/>
          </w:tcPr>
          <w:p w14:paraId="2B92318C" w14:textId="77777777" w:rsidR="007120D2" w:rsidRPr="00C06F7B" w:rsidRDefault="007120D2" w:rsidP="003E7524">
            <w:pPr>
              <w:spacing w:after="0"/>
              <w:jc w:val="center"/>
              <w:rPr>
                <w:rFonts w:ascii="Times New Roman" w:hAnsi="Times New Roman"/>
                <w:b/>
                <w:bCs/>
                <w:sz w:val="28"/>
                <w:szCs w:val="28"/>
                <w:u w:val="single"/>
              </w:rPr>
            </w:pPr>
          </w:p>
        </w:tc>
        <w:tc>
          <w:tcPr>
            <w:tcW w:w="1384" w:type="dxa"/>
            <w:gridSpan w:val="2"/>
          </w:tcPr>
          <w:p w14:paraId="22839111" w14:textId="77777777" w:rsidR="007120D2" w:rsidRPr="00C06F7B" w:rsidRDefault="007120D2" w:rsidP="003E7524">
            <w:pPr>
              <w:spacing w:after="0"/>
              <w:jc w:val="center"/>
              <w:rPr>
                <w:rFonts w:ascii="Times New Roman" w:hAnsi="Times New Roman"/>
                <w:b/>
                <w:bCs/>
                <w:sz w:val="28"/>
                <w:szCs w:val="28"/>
                <w:u w:val="single"/>
              </w:rPr>
            </w:pPr>
            <w:r w:rsidRPr="00C06F7B">
              <w:rPr>
                <w:rFonts w:ascii="Times New Roman" w:hAnsi="Times New Roman"/>
                <w:b/>
                <w:bCs/>
                <w:sz w:val="24"/>
                <w:szCs w:val="24"/>
              </w:rPr>
              <w:t>Lớp 1</w:t>
            </w:r>
          </w:p>
        </w:tc>
        <w:tc>
          <w:tcPr>
            <w:tcW w:w="1384" w:type="dxa"/>
            <w:gridSpan w:val="2"/>
          </w:tcPr>
          <w:p w14:paraId="2C60FE69" w14:textId="77777777" w:rsidR="007120D2" w:rsidRPr="00C06F7B" w:rsidRDefault="007120D2" w:rsidP="003E7524">
            <w:pPr>
              <w:spacing w:after="0"/>
              <w:jc w:val="center"/>
              <w:rPr>
                <w:rFonts w:ascii="Times New Roman" w:hAnsi="Times New Roman"/>
                <w:b/>
                <w:bCs/>
                <w:sz w:val="28"/>
                <w:szCs w:val="28"/>
                <w:u w:val="single"/>
              </w:rPr>
            </w:pPr>
            <w:r w:rsidRPr="00C06F7B">
              <w:rPr>
                <w:rFonts w:ascii="Times New Roman" w:hAnsi="Times New Roman"/>
                <w:b/>
                <w:bCs/>
                <w:sz w:val="24"/>
                <w:szCs w:val="24"/>
              </w:rPr>
              <w:t>Lớp 2</w:t>
            </w:r>
          </w:p>
        </w:tc>
        <w:tc>
          <w:tcPr>
            <w:tcW w:w="1384" w:type="dxa"/>
            <w:gridSpan w:val="2"/>
          </w:tcPr>
          <w:p w14:paraId="200CD5B1" w14:textId="77777777" w:rsidR="007120D2" w:rsidRPr="00C06F7B" w:rsidRDefault="007120D2" w:rsidP="003E7524">
            <w:pPr>
              <w:spacing w:after="0"/>
              <w:jc w:val="center"/>
              <w:rPr>
                <w:rFonts w:ascii="Times New Roman" w:hAnsi="Times New Roman"/>
                <w:b/>
                <w:bCs/>
                <w:sz w:val="28"/>
                <w:szCs w:val="28"/>
                <w:u w:val="single"/>
              </w:rPr>
            </w:pPr>
            <w:r w:rsidRPr="00C06F7B">
              <w:rPr>
                <w:rFonts w:ascii="Times New Roman" w:hAnsi="Times New Roman"/>
                <w:b/>
                <w:bCs/>
                <w:sz w:val="24"/>
                <w:szCs w:val="24"/>
              </w:rPr>
              <w:t>Lớp 3</w:t>
            </w:r>
          </w:p>
        </w:tc>
        <w:tc>
          <w:tcPr>
            <w:tcW w:w="1437" w:type="dxa"/>
            <w:gridSpan w:val="2"/>
          </w:tcPr>
          <w:p w14:paraId="276EAF15" w14:textId="77777777" w:rsidR="007120D2" w:rsidRPr="00C06F7B" w:rsidRDefault="007120D2" w:rsidP="003E7524">
            <w:pPr>
              <w:spacing w:after="0"/>
              <w:jc w:val="center"/>
              <w:rPr>
                <w:rFonts w:ascii="Times New Roman" w:hAnsi="Times New Roman"/>
                <w:b/>
                <w:bCs/>
                <w:sz w:val="28"/>
                <w:szCs w:val="28"/>
                <w:u w:val="single"/>
              </w:rPr>
            </w:pPr>
            <w:r w:rsidRPr="00C06F7B">
              <w:rPr>
                <w:rFonts w:ascii="Times New Roman" w:hAnsi="Times New Roman"/>
                <w:b/>
                <w:bCs/>
                <w:sz w:val="24"/>
                <w:szCs w:val="24"/>
              </w:rPr>
              <w:t>Lớp 4</w:t>
            </w:r>
          </w:p>
        </w:tc>
        <w:tc>
          <w:tcPr>
            <w:tcW w:w="1384" w:type="dxa"/>
            <w:gridSpan w:val="2"/>
          </w:tcPr>
          <w:p w14:paraId="5C3F92EB" w14:textId="77777777" w:rsidR="007120D2" w:rsidRPr="00C06F7B" w:rsidRDefault="007120D2" w:rsidP="003E7524">
            <w:pPr>
              <w:spacing w:after="0"/>
              <w:jc w:val="center"/>
              <w:rPr>
                <w:rFonts w:ascii="Times New Roman" w:hAnsi="Times New Roman"/>
                <w:b/>
                <w:bCs/>
                <w:sz w:val="28"/>
                <w:szCs w:val="28"/>
                <w:u w:val="single"/>
              </w:rPr>
            </w:pPr>
            <w:r w:rsidRPr="00C06F7B">
              <w:rPr>
                <w:rFonts w:ascii="Times New Roman" w:hAnsi="Times New Roman"/>
                <w:b/>
                <w:bCs/>
                <w:sz w:val="24"/>
                <w:szCs w:val="24"/>
              </w:rPr>
              <w:t>Lớp 5</w:t>
            </w:r>
          </w:p>
        </w:tc>
      </w:tr>
      <w:tr w:rsidR="007A1478" w:rsidRPr="00C06F7B" w14:paraId="5A481441" w14:textId="77777777" w:rsidTr="00CA34E3">
        <w:tc>
          <w:tcPr>
            <w:tcW w:w="1840" w:type="dxa"/>
            <w:vMerge/>
          </w:tcPr>
          <w:p w14:paraId="680FA06F" w14:textId="77777777" w:rsidR="007120D2" w:rsidRPr="00C06F7B" w:rsidRDefault="007120D2" w:rsidP="003E7524">
            <w:pPr>
              <w:jc w:val="both"/>
              <w:rPr>
                <w:rFonts w:ascii="Times New Roman" w:hAnsi="Times New Roman"/>
                <w:b/>
                <w:bCs/>
                <w:sz w:val="28"/>
                <w:szCs w:val="28"/>
                <w:u w:val="single"/>
              </w:rPr>
            </w:pPr>
          </w:p>
        </w:tc>
        <w:tc>
          <w:tcPr>
            <w:tcW w:w="356" w:type="dxa"/>
          </w:tcPr>
          <w:p w14:paraId="3A8AB929" w14:textId="77777777" w:rsidR="007120D2" w:rsidRPr="00C06F7B" w:rsidRDefault="007120D2" w:rsidP="003E7524">
            <w:pPr>
              <w:spacing w:after="0"/>
              <w:jc w:val="both"/>
              <w:rPr>
                <w:rFonts w:ascii="Times New Roman" w:hAnsi="Times New Roman"/>
                <w:b/>
                <w:bCs/>
                <w:sz w:val="24"/>
                <w:szCs w:val="24"/>
              </w:rPr>
            </w:pPr>
            <w:r w:rsidRPr="00C06F7B">
              <w:rPr>
                <w:rFonts w:ascii="Times New Roman" w:hAnsi="Times New Roman"/>
                <w:b/>
                <w:bCs/>
                <w:sz w:val="24"/>
                <w:szCs w:val="24"/>
              </w:rPr>
              <w:t>SL</w:t>
            </w:r>
          </w:p>
          <w:p w14:paraId="76EE36E1" w14:textId="77777777" w:rsidR="007120D2" w:rsidRPr="00C06F7B" w:rsidRDefault="007120D2" w:rsidP="003E7524">
            <w:pPr>
              <w:spacing w:after="0"/>
              <w:jc w:val="both"/>
              <w:rPr>
                <w:rFonts w:ascii="Times New Roman" w:hAnsi="Times New Roman"/>
                <w:b/>
                <w:bCs/>
                <w:sz w:val="24"/>
                <w:szCs w:val="24"/>
                <w:u w:val="single"/>
              </w:rPr>
            </w:pPr>
            <w:r w:rsidRPr="00C06F7B">
              <w:rPr>
                <w:rFonts w:ascii="Times New Roman" w:hAnsi="Times New Roman"/>
                <w:b/>
                <w:bCs/>
                <w:sz w:val="24"/>
                <w:szCs w:val="24"/>
                <w:u w:val="single"/>
              </w:rPr>
              <w:t>749</w:t>
            </w:r>
          </w:p>
        </w:tc>
        <w:tc>
          <w:tcPr>
            <w:tcW w:w="711" w:type="dxa"/>
          </w:tcPr>
          <w:p w14:paraId="2BBC3F8A" w14:textId="77777777" w:rsidR="007120D2" w:rsidRPr="00C06F7B" w:rsidRDefault="007120D2" w:rsidP="003E7524">
            <w:pPr>
              <w:spacing w:after="0"/>
              <w:jc w:val="both"/>
              <w:rPr>
                <w:rFonts w:ascii="Times New Roman" w:hAnsi="Times New Roman"/>
                <w:b/>
                <w:bCs/>
                <w:sz w:val="24"/>
                <w:szCs w:val="24"/>
              </w:rPr>
            </w:pPr>
            <w:r w:rsidRPr="00C06F7B">
              <w:rPr>
                <w:rFonts w:ascii="Times New Roman" w:hAnsi="Times New Roman"/>
                <w:b/>
                <w:bCs/>
                <w:sz w:val="24"/>
                <w:szCs w:val="24"/>
              </w:rPr>
              <w:t>%</w:t>
            </w:r>
          </w:p>
        </w:tc>
        <w:tc>
          <w:tcPr>
            <w:tcW w:w="666" w:type="dxa"/>
          </w:tcPr>
          <w:p w14:paraId="6FDE56E3" w14:textId="77777777" w:rsidR="007120D2" w:rsidRPr="00C06F7B" w:rsidRDefault="007120D2" w:rsidP="003E7524">
            <w:pPr>
              <w:spacing w:after="0"/>
              <w:jc w:val="both"/>
              <w:rPr>
                <w:rFonts w:ascii="Times New Roman" w:hAnsi="Times New Roman"/>
                <w:b/>
                <w:bCs/>
                <w:sz w:val="24"/>
                <w:szCs w:val="24"/>
              </w:rPr>
            </w:pPr>
            <w:r w:rsidRPr="00C06F7B">
              <w:rPr>
                <w:rFonts w:ascii="Times New Roman" w:hAnsi="Times New Roman"/>
                <w:b/>
                <w:bCs/>
                <w:sz w:val="24"/>
                <w:szCs w:val="24"/>
              </w:rPr>
              <w:t>SL</w:t>
            </w:r>
          </w:p>
          <w:p w14:paraId="3FB846CA" w14:textId="77777777" w:rsidR="007120D2" w:rsidRPr="00C06F7B" w:rsidRDefault="007120D2" w:rsidP="003E7524">
            <w:pPr>
              <w:spacing w:after="0"/>
              <w:jc w:val="both"/>
              <w:rPr>
                <w:rFonts w:ascii="Times New Roman" w:hAnsi="Times New Roman"/>
                <w:b/>
                <w:bCs/>
                <w:sz w:val="24"/>
                <w:szCs w:val="24"/>
                <w:u w:val="single"/>
              </w:rPr>
            </w:pPr>
            <w:r w:rsidRPr="00C06F7B">
              <w:rPr>
                <w:rFonts w:ascii="Times New Roman" w:hAnsi="Times New Roman"/>
                <w:b/>
                <w:bCs/>
                <w:sz w:val="24"/>
                <w:szCs w:val="24"/>
                <w:u w:val="single"/>
              </w:rPr>
              <w:t>153</w:t>
            </w:r>
          </w:p>
        </w:tc>
        <w:tc>
          <w:tcPr>
            <w:tcW w:w="718" w:type="dxa"/>
          </w:tcPr>
          <w:p w14:paraId="1B8084D5" w14:textId="77777777" w:rsidR="007120D2" w:rsidRPr="00C06F7B" w:rsidRDefault="007120D2" w:rsidP="003E7524">
            <w:pPr>
              <w:spacing w:after="0"/>
              <w:jc w:val="both"/>
              <w:rPr>
                <w:rFonts w:ascii="Times New Roman" w:hAnsi="Times New Roman"/>
                <w:b/>
                <w:bCs/>
                <w:sz w:val="24"/>
                <w:szCs w:val="24"/>
                <w:u w:val="single"/>
              </w:rPr>
            </w:pPr>
            <w:r w:rsidRPr="00C06F7B">
              <w:rPr>
                <w:rFonts w:ascii="Times New Roman" w:hAnsi="Times New Roman"/>
                <w:b/>
                <w:bCs/>
                <w:sz w:val="24"/>
                <w:szCs w:val="24"/>
              </w:rPr>
              <w:t>%</w:t>
            </w:r>
          </w:p>
        </w:tc>
        <w:tc>
          <w:tcPr>
            <w:tcW w:w="666" w:type="dxa"/>
          </w:tcPr>
          <w:p w14:paraId="2C74A3DD" w14:textId="77777777" w:rsidR="007120D2" w:rsidRPr="00C06F7B" w:rsidRDefault="007120D2" w:rsidP="003E7524">
            <w:pPr>
              <w:spacing w:after="0"/>
              <w:jc w:val="both"/>
              <w:rPr>
                <w:rFonts w:ascii="Times New Roman" w:hAnsi="Times New Roman"/>
                <w:b/>
                <w:bCs/>
                <w:sz w:val="24"/>
                <w:szCs w:val="24"/>
              </w:rPr>
            </w:pPr>
            <w:r w:rsidRPr="00C06F7B">
              <w:rPr>
                <w:rFonts w:ascii="Times New Roman" w:hAnsi="Times New Roman"/>
                <w:b/>
                <w:bCs/>
                <w:sz w:val="24"/>
                <w:szCs w:val="24"/>
              </w:rPr>
              <w:t>SL</w:t>
            </w:r>
          </w:p>
          <w:p w14:paraId="11BF2FE0" w14:textId="77777777" w:rsidR="007120D2" w:rsidRPr="00C06F7B" w:rsidRDefault="007120D2" w:rsidP="003E7524">
            <w:pPr>
              <w:spacing w:after="0"/>
              <w:jc w:val="both"/>
              <w:rPr>
                <w:rFonts w:ascii="Times New Roman" w:hAnsi="Times New Roman"/>
                <w:b/>
                <w:bCs/>
                <w:sz w:val="24"/>
                <w:szCs w:val="24"/>
                <w:u w:val="single"/>
              </w:rPr>
            </w:pPr>
            <w:r w:rsidRPr="00C06F7B">
              <w:rPr>
                <w:rFonts w:ascii="Times New Roman" w:hAnsi="Times New Roman"/>
                <w:b/>
                <w:bCs/>
                <w:sz w:val="24"/>
                <w:szCs w:val="24"/>
                <w:u w:val="single"/>
              </w:rPr>
              <w:t>132</w:t>
            </w:r>
          </w:p>
        </w:tc>
        <w:tc>
          <w:tcPr>
            <w:tcW w:w="718" w:type="dxa"/>
          </w:tcPr>
          <w:p w14:paraId="6E9C6F00" w14:textId="77777777" w:rsidR="007120D2" w:rsidRPr="00C06F7B" w:rsidRDefault="007120D2" w:rsidP="003E7524">
            <w:pPr>
              <w:spacing w:after="0"/>
              <w:jc w:val="both"/>
              <w:rPr>
                <w:rFonts w:ascii="Times New Roman" w:hAnsi="Times New Roman"/>
                <w:b/>
                <w:bCs/>
                <w:sz w:val="24"/>
                <w:szCs w:val="24"/>
                <w:u w:val="single"/>
              </w:rPr>
            </w:pPr>
            <w:r w:rsidRPr="00C06F7B">
              <w:rPr>
                <w:rFonts w:ascii="Times New Roman" w:hAnsi="Times New Roman"/>
                <w:b/>
                <w:bCs/>
                <w:sz w:val="24"/>
                <w:szCs w:val="24"/>
              </w:rPr>
              <w:t>%</w:t>
            </w:r>
          </w:p>
        </w:tc>
        <w:tc>
          <w:tcPr>
            <w:tcW w:w="666" w:type="dxa"/>
          </w:tcPr>
          <w:p w14:paraId="025B4FE9" w14:textId="77777777" w:rsidR="007120D2" w:rsidRPr="00C06F7B" w:rsidRDefault="007120D2" w:rsidP="003E7524">
            <w:pPr>
              <w:spacing w:after="0"/>
              <w:jc w:val="both"/>
              <w:rPr>
                <w:rFonts w:ascii="Times New Roman" w:hAnsi="Times New Roman"/>
                <w:b/>
                <w:bCs/>
                <w:sz w:val="24"/>
                <w:szCs w:val="24"/>
              </w:rPr>
            </w:pPr>
            <w:r w:rsidRPr="00C06F7B">
              <w:rPr>
                <w:rFonts w:ascii="Times New Roman" w:hAnsi="Times New Roman"/>
                <w:b/>
                <w:bCs/>
                <w:sz w:val="24"/>
                <w:szCs w:val="24"/>
              </w:rPr>
              <w:t>SL</w:t>
            </w:r>
          </w:p>
          <w:p w14:paraId="04154955" w14:textId="77777777" w:rsidR="007120D2" w:rsidRPr="00C06F7B" w:rsidRDefault="007120D2" w:rsidP="003E7524">
            <w:pPr>
              <w:spacing w:after="0"/>
              <w:jc w:val="both"/>
              <w:rPr>
                <w:rFonts w:ascii="Times New Roman" w:hAnsi="Times New Roman"/>
                <w:b/>
                <w:bCs/>
                <w:sz w:val="24"/>
                <w:szCs w:val="24"/>
                <w:u w:val="single"/>
              </w:rPr>
            </w:pPr>
            <w:r w:rsidRPr="00C06F7B">
              <w:rPr>
                <w:rFonts w:ascii="Times New Roman" w:hAnsi="Times New Roman"/>
                <w:b/>
                <w:bCs/>
                <w:sz w:val="24"/>
                <w:szCs w:val="24"/>
                <w:u w:val="single"/>
              </w:rPr>
              <w:t>163</w:t>
            </w:r>
          </w:p>
        </w:tc>
        <w:tc>
          <w:tcPr>
            <w:tcW w:w="718" w:type="dxa"/>
          </w:tcPr>
          <w:p w14:paraId="3FAAF163" w14:textId="77777777" w:rsidR="007120D2" w:rsidRPr="00C06F7B" w:rsidRDefault="007120D2" w:rsidP="003E7524">
            <w:pPr>
              <w:spacing w:after="0"/>
              <w:jc w:val="both"/>
              <w:rPr>
                <w:rFonts w:ascii="Times New Roman" w:hAnsi="Times New Roman"/>
                <w:b/>
                <w:bCs/>
                <w:sz w:val="24"/>
                <w:szCs w:val="24"/>
                <w:u w:val="single"/>
              </w:rPr>
            </w:pPr>
            <w:r w:rsidRPr="00C06F7B">
              <w:rPr>
                <w:rFonts w:ascii="Times New Roman" w:hAnsi="Times New Roman"/>
                <w:b/>
                <w:bCs/>
                <w:sz w:val="24"/>
                <w:szCs w:val="24"/>
              </w:rPr>
              <w:t>%</w:t>
            </w:r>
          </w:p>
        </w:tc>
        <w:tc>
          <w:tcPr>
            <w:tcW w:w="719" w:type="dxa"/>
          </w:tcPr>
          <w:p w14:paraId="1BFB3395" w14:textId="77777777" w:rsidR="007120D2" w:rsidRPr="00C06F7B" w:rsidRDefault="007120D2" w:rsidP="003E7524">
            <w:pPr>
              <w:spacing w:after="0"/>
              <w:jc w:val="both"/>
              <w:rPr>
                <w:rFonts w:ascii="Times New Roman" w:hAnsi="Times New Roman"/>
                <w:b/>
                <w:bCs/>
                <w:sz w:val="24"/>
                <w:szCs w:val="24"/>
              </w:rPr>
            </w:pPr>
            <w:r w:rsidRPr="00C06F7B">
              <w:rPr>
                <w:rFonts w:ascii="Times New Roman" w:hAnsi="Times New Roman"/>
                <w:b/>
                <w:bCs/>
                <w:sz w:val="24"/>
                <w:szCs w:val="24"/>
              </w:rPr>
              <w:t>SL</w:t>
            </w:r>
          </w:p>
          <w:p w14:paraId="0EF69068" w14:textId="77777777" w:rsidR="007120D2" w:rsidRPr="00C06F7B" w:rsidRDefault="007120D2" w:rsidP="003E7524">
            <w:pPr>
              <w:spacing w:after="0"/>
              <w:jc w:val="both"/>
              <w:rPr>
                <w:rFonts w:ascii="Times New Roman" w:hAnsi="Times New Roman"/>
                <w:b/>
                <w:bCs/>
                <w:sz w:val="24"/>
                <w:szCs w:val="24"/>
                <w:u w:val="single"/>
              </w:rPr>
            </w:pPr>
            <w:r w:rsidRPr="00C06F7B">
              <w:rPr>
                <w:rFonts w:ascii="Times New Roman" w:hAnsi="Times New Roman"/>
                <w:b/>
                <w:bCs/>
                <w:sz w:val="24"/>
                <w:szCs w:val="24"/>
                <w:u w:val="single"/>
              </w:rPr>
              <w:t>148</w:t>
            </w:r>
          </w:p>
        </w:tc>
        <w:tc>
          <w:tcPr>
            <w:tcW w:w="718" w:type="dxa"/>
          </w:tcPr>
          <w:p w14:paraId="240E9EE1" w14:textId="77777777" w:rsidR="007120D2" w:rsidRPr="00C06F7B" w:rsidRDefault="007120D2" w:rsidP="003E7524">
            <w:pPr>
              <w:spacing w:after="0"/>
              <w:jc w:val="both"/>
              <w:rPr>
                <w:rFonts w:ascii="Times New Roman" w:hAnsi="Times New Roman"/>
                <w:b/>
                <w:bCs/>
                <w:sz w:val="24"/>
                <w:szCs w:val="24"/>
                <w:u w:val="single"/>
              </w:rPr>
            </w:pPr>
            <w:r w:rsidRPr="00C06F7B">
              <w:rPr>
                <w:rFonts w:ascii="Times New Roman" w:hAnsi="Times New Roman"/>
                <w:b/>
                <w:bCs/>
                <w:sz w:val="24"/>
                <w:szCs w:val="24"/>
              </w:rPr>
              <w:t>%</w:t>
            </w:r>
          </w:p>
        </w:tc>
        <w:tc>
          <w:tcPr>
            <w:tcW w:w="666" w:type="dxa"/>
          </w:tcPr>
          <w:p w14:paraId="5FF1E0F3" w14:textId="77777777" w:rsidR="007120D2" w:rsidRPr="00C06F7B" w:rsidRDefault="007120D2" w:rsidP="003E7524">
            <w:pPr>
              <w:spacing w:after="0"/>
              <w:jc w:val="both"/>
              <w:rPr>
                <w:rFonts w:ascii="Times New Roman" w:hAnsi="Times New Roman"/>
                <w:b/>
                <w:bCs/>
                <w:sz w:val="24"/>
                <w:szCs w:val="24"/>
              </w:rPr>
            </w:pPr>
            <w:r w:rsidRPr="00C06F7B">
              <w:rPr>
                <w:rFonts w:ascii="Times New Roman" w:hAnsi="Times New Roman"/>
                <w:b/>
                <w:bCs/>
                <w:sz w:val="24"/>
                <w:szCs w:val="24"/>
              </w:rPr>
              <w:t>SL</w:t>
            </w:r>
          </w:p>
          <w:p w14:paraId="5D4FA17E" w14:textId="77777777" w:rsidR="007120D2" w:rsidRPr="00C06F7B" w:rsidRDefault="007120D2" w:rsidP="003E7524">
            <w:pPr>
              <w:spacing w:after="0"/>
              <w:jc w:val="both"/>
              <w:rPr>
                <w:rFonts w:ascii="Times New Roman" w:hAnsi="Times New Roman"/>
                <w:b/>
                <w:bCs/>
                <w:sz w:val="24"/>
                <w:szCs w:val="24"/>
                <w:u w:val="single"/>
              </w:rPr>
            </w:pPr>
            <w:r w:rsidRPr="00C06F7B">
              <w:rPr>
                <w:rFonts w:ascii="Times New Roman" w:hAnsi="Times New Roman"/>
                <w:b/>
                <w:bCs/>
                <w:sz w:val="24"/>
                <w:szCs w:val="24"/>
                <w:u w:val="single"/>
              </w:rPr>
              <w:t>153</w:t>
            </w:r>
          </w:p>
        </w:tc>
        <w:tc>
          <w:tcPr>
            <w:tcW w:w="718" w:type="dxa"/>
          </w:tcPr>
          <w:p w14:paraId="52F34919" w14:textId="77777777" w:rsidR="007120D2" w:rsidRPr="00C06F7B" w:rsidRDefault="007120D2" w:rsidP="003E7524">
            <w:pPr>
              <w:spacing w:after="0"/>
              <w:jc w:val="both"/>
              <w:rPr>
                <w:rFonts w:ascii="Times New Roman" w:hAnsi="Times New Roman"/>
                <w:b/>
                <w:bCs/>
                <w:sz w:val="24"/>
                <w:szCs w:val="24"/>
                <w:u w:val="single"/>
              </w:rPr>
            </w:pPr>
            <w:r w:rsidRPr="00C06F7B">
              <w:rPr>
                <w:rFonts w:ascii="Times New Roman" w:hAnsi="Times New Roman"/>
                <w:b/>
                <w:bCs/>
                <w:sz w:val="24"/>
                <w:szCs w:val="24"/>
              </w:rPr>
              <w:t>%</w:t>
            </w:r>
          </w:p>
        </w:tc>
      </w:tr>
      <w:tr w:rsidR="007120D2" w14:paraId="5423EB46" w14:textId="77777777" w:rsidTr="003E7524">
        <w:tc>
          <w:tcPr>
            <w:tcW w:w="9880" w:type="dxa"/>
            <w:gridSpan w:val="13"/>
            <w:vAlign w:val="bottom"/>
          </w:tcPr>
          <w:p w14:paraId="1A3DE918" w14:textId="77777777" w:rsidR="007120D2" w:rsidRDefault="007120D2" w:rsidP="003E7524">
            <w:pPr>
              <w:spacing w:after="0"/>
              <w:jc w:val="both"/>
              <w:rPr>
                <w:rFonts w:ascii="Times New Roman" w:hAnsi="Times New Roman"/>
                <w:b/>
                <w:bCs/>
                <w:sz w:val="28"/>
                <w:szCs w:val="28"/>
                <w:highlight w:val="yellow"/>
                <w:u w:val="single"/>
              </w:rPr>
            </w:pPr>
            <w:r>
              <w:rPr>
                <w:rFonts w:ascii="Times New Roman" w:hAnsi="Times New Roman"/>
                <w:b/>
                <w:bCs/>
                <w:sz w:val="20"/>
                <w:szCs w:val="20"/>
              </w:rPr>
              <w:t xml:space="preserve">1. </w:t>
            </w:r>
            <w:r w:rsidRPr="006E53D7">
              <w:rPr>
                <w:rFonts w:ascii="Times New Roman" w:hAnsi="Times New Roman"/>
                <w:b/>
                <w:bCs/>
                <w:sz w:val="20"/>
                <w:szCs w:val="20"/>
              </w:rPr>
              <w:t>Toán</w:t>
            </w:r>
          </w:p>
        </w:tc>
      </w:tr>
      <w:tr w:rsidR="007A1478" w:rsidRPr="00DA2D69" w14:paraId="752D3E42" w14:textId="77777777" w:rsidTr="00CA34E3">
        <w:tc>
          <w:tcPr>
            <w:tcW w:w="1840" w:type="dxa"/>
            <w:vAlign w:val="bottom"/>
          </w:tcPr>
          <w:p w14:paraId="0105C70F" w14:textId="77777777" w:rsidR="007120D2" w:rsidRDefault="007120D2" w:rsidP="003E7524">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55B229C5" w14:textId="77777777" w:rsidR="007120D2" w:rsidRDefault="007120D2" w:rsidP="003E7524">
            <w:pPr>
              <w:spacing w:after="0"/>
              <w:jc w:val="both"/>
              <w:rPr>
                <w:rFonts w:ascii="Times New Roman" w:hAnsi="Times New Roman"/>
                <w:b/>
                <w:bCs/>
                <w:sz w:val="28"/>
                <w:szCs w:val="28"/>
                <w:highlight w:val="yellow"/>
                <w:u w:val="single"/>
              </w:rPr>
            </w:pPr>
            <w:r w:rsidRPr="006E53D7">
              <w:rPr>
                <w:rFonts w:ascii="Times New Roman" w:hAnsi="Times New Roman"/>
                <w:sz w:val="20"/>
                <w:szCs w:val="20"/>
              </w:rPr>
              <w:t xml:space="preserve"> - Hoàn thành tốt </w:t>
            </w:r>
          </w:p>
        </w:tc>
        <w:tc>
          <w:tcPr>
            <w:tcW w:w="356" w:type="dxa"/>
            <w:vAlign w:val="bottom"/>
          </w:tcPr>
          <w:p w14:paraId="2EF94190" w14:textId="21BEEFE6" w:rsidR="007120D2" w:rsidRDefault="001E0301" w:rsidP="003E7524">
            <w:pPr>
              <w:spacing w:after="0"/>
              <w:jc w:val="both"/>
              <w:rPr>
                <w:rFonts w:ascii="Times New Roman" w:hAnsi="Times New Roman"/>
                <w:b/>
                <w:bCs/>
                <w:sz w:val="28"/>
                <w:szCs w:val="28"/>
                <w:highlight w:val="yellow"/>
                <w:u w:val="single"/>
              </w:rPr>
            </w:pPr>
            <w:r>
              <w:rPr>
                <w:b/>
                <w:bCs/>
                <w:i/>
                <w:iCs/>
              </w:rPr>
              <w:t>547</w:t>
            </w:r>
          </w:p>
        </w:tc>
        <w:tc>
          <w:tcPr>
            <w:tcW w:w="711" w:type="dxa"/>
          </w:tcPr>
          <w:p w14:paraId="2B54EBD5" w14:textId="31354644" w:rsidR="007120D2" w:rsidRPr="00C6627D" w:rsidRDefault="00C6627D" w:rsidP="00CA34E3">
            <w:pPr>
              <w:spacing w:before="120" w:after="0"/>
              <w:jc w:val="both"/>
              <w:rPr>
                <w:rFonts w:ascii="Times New Roman" w:hAnsi="Times New Roman"/>
              </w:rPr>
            </w:pPr>
            <w:r>
              <w:rPr>
                <w:rFonts w:ascii="Times New Roman" w:hAnsi="Times New Roman"/>
              </w:rPr>
              <w:t>73</w:t>
            </w:r>
            <w:r w:rsidRPr="00C6627D">
              <w:rPr>
                <w:rFonts w:ascii="Times New Roman" w:hAnsi="Times New Roman"/>
              </w:rPr>
              <w:t>,03</w:t>
            </w:r>
          </w:p>
        </w:tc>
        <w:tc>
          <w:tcPr>
            <w:tcW w:w="666" w:type="dxa"/>
            <w:vAlign w:val="center"/>
          </w:tcPr>
          <w:p w14:paraId="73E81EE5"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127</w:t>
            </w:r>
          </w:p>
        </w:tc>
        <w:tc>
          <w:tcPr>
            <w:tcW w:w="718" w:type="dxa"/>
            <w:vAlign w:val="center"/>
          </w:tcPr>
          <w:p w14:paraId="2AF63333"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83,01</w:t>
            </w:r>
          </w:p>
        </w:tc>
        <w:tc>
          <w:tcPr>
            <w:tcW w:w="666" w:type="dxa"/>
            <w:vAlign w:val="center"/>
          </w:tcPr>
          <w:p w14:paraId="4216F6AE"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112</w:t>
            </w:r>
          </w:p>
        </w:tc>
        <w:tc>
          <w:tcPr>
            <w:tcW w:w="718" w:type="dxa"/>
            <w:vAlign w:val="center"/>
          </w:tcPr>
          <w:p w14:paraId="0602522C"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84,85</w:t>
            </w:r>
          </w:p>
        </w:tc>
        <w:tc>
          <w:tcPr>
            <w:tcW w:w="666" w:type="dxa"/>
            <w:vAlign w:val="center"/>
          </w:tcPr>
          <w:p w14:paraId="2217171C"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117</w:t>
            </w:r>
          </w:p>
        </w:tc>
        <w:tc>
          <w:tcPr>
            <w:tcW w:w="718" w:type="dxa"/>
            <w:vAlign w:val="center"/>
          </w:tcPr>
          <w:p w14:paraId="6ADE5EB1"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71,78</w:t>
            </w:r>
          </w:p>
        </w:tc>
        <w:tc>
          <w:tcPr>
            <w:tcW w:w="719" w:type="dxa"/>
            <w:vAlign w:val="center"/>
          </w:tcPr>
          <w:p w14:paraId="6FE39E1D"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95</w:t>
            </w:r>
          </w:p>
        </w:tc>
        <w:tc>
          <w:tcPr>
            <w:tcW w:w="718" w:type="dxa"/>
            <w:vAlign w:val="center"/>
          </w:tcPr>
          <w:p w14:paraId="0A35BB72"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64,19</w:t>
            </w:r>
          </w:p>
        </w:tc>
        <w:tc>
          <w:tcPr>
            <w:tcW w:w="666" w:type="dxa"/>
            <w:vAlign w:val="center"/>
          </w:tcPr>
          <w:p w14:paraId="4A64B019"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96</w:t>
            </w:r>
          </w:p>
        </w:tc>
        <w:tc>
          <w:tcPr>
            <w:tcW w:w="718" w:type="dxa"/>
            <w:vAlign w:val="center"/>
          </w:tcPr>
          <w:p w14:paraId="13C484F4"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62,75</w:t>
            </w:r>
          </w:p>
        </w:tc>
      </w:tr>
      <w:tr w:rsidR="007A1478" w:rsidRPr="00DA2D69" w14:paraId="2D8BA49F" w14:textId="77777777" w:rsidTr="00CA34E3">
        <w:tc>
          <w:tcPr>
            <w:tcW w:w="1840" w:type="dxa"/>
            <w:vAlign w:val="bottom"/>
          </w:tcPr>
          <w:p w14:paraId="63BA5DF7" w14:textId="77777777" w:rsidR="007120D2" w:rsidRDefault="007120D2" w:rsidP="003E7524">
            <w:pPr>
              <w:spacing w:after="0"/>
              <w:jc w:val="both"/>
              <w:rPr>
                <w:rFonts w:ascii="Times New Roman" w:hAnsi="Times New Roman"/>
                <w:b/>
                <w:bCs/>
                <w:sz w:val="28"/>
                <w:szCs w:val="28"/>
                <w:highlight w:val="yellow"/>
                <w:u w:val="single"/>
              </w:rPr>
            </w:pPr>
            <w:r w:rsidRPr="006E53D7">
              <w:rPr>
                <w:rFonts w:ascii="Times New Roman" w:hAnsi="Times New Roman"/>
                <w:sz w:val="20"/>
                <w:szCs w:val="20"/>
              </w:rPr>
              <w:t xml:space="preserve"> - Hoàn thành</w:t>
            </w:r>
          </w:p>
        </w:tc>
        <w:tc>
          <w:tcPr>
            <w:tcW w:w="356" w:type="dxa"/>
            <w:vAlign w:val="bottom"/>
          </w:tcPr>
          <w:p w14:paraId="7FB3AD76" w14:textId="6865820D" w:rsidR="007120D2" w:rsidRDefault="001E0301" w:rsidP="003E7524">
            <w:pPr>
              <w:spacing w:after="0"/>
              <w:jc w:val="both"/>
              <w:rPr>
                <w:rFonts w:ascii="Times New Roman" w:hAnsi="Times New Roman"/>
                <w:b/>
                <w:bCs/>
                <w:sz w:val="28"/>
                <w:szCs w:val="28"/>
                <w:highlight w:val="yellow"/>
                <w:u w:val="single"/>
              </w:rPr>
            </w:pPr>
            <w:r>
              <w:rPr>
                <w:b/>
                <w:bCs/>
                <w:i/>
                <w:iCs/>
              </w:rPr>
              <w:t>178</w:t>
            </w:r>
          </w:p>
        </w:tc>
        <w:tc>
          <w:tcPr>
            <w:tcW w:w="711" w:type="dxa"/>
          </w:tcPr>
          <w:p w14:paraId="2B1274D1" w14:textId="68B896AB" w:rsidR="007120D2" w:rsidRPr="00C6627D" w:rsidRDefault="00C6627D" w:rsidP="003E7524">
            <w:pPr>
              <w:spacing w:after="0"/>
              <w:jc w:val="both"/>
              <w:rPr>
                <w:rFonts w:ascii="Times New Roman" w:hAnsi="Times New Roman"/>
              </w:rPr>
            </w:pPr>
            <w:r>
              <w:rPr>
                <w:rFonts w:ascii="Times New Roman" w:hAnsi="Times New Roman"/>
              </w:rPr>
              <w:t>23,76</w:t>
            </w:r>
          </w:p>
        </w:tc>
        <w:tc>
          <w:tcPr>
            <w:tcW w:w="666" w:type="dxa"/>
            <w:vAlign w:val="center"/>
          </w:tcPr>
          <w:p w14:paraId="7E182D98"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2</w:t>
            </w:r>
            <w:r>
              <w:rPr>
                <w:rFonts w:ascii="Times New Roman" w:hAnsi="Times New Roman"/>
              </w:rPr>
              <w:t>1</w:t>
            </w:r>
          </w:p>
        </w:tc>
        <w:tc>
          <w:tcPr>
            <w:tcW w:w="718" w:type="dxa"/>
            <w:vAlign w:val="center"/>
          </w:tcPr>
          <w:p w14:paraId="009A1EDA" w14:textId="77777777" w:rsidR="007120D2" w:rsidRPr="00DA2D69" w:rsidRDefault="007120D2" w:rsidP="003E7524">
            <w:pPr>
              <w:spacing w:after="0"/>
              <w:jc w:val="both"/>
              <w:rPr>
                <w:rFonts w:ascii="Times New Roman" w:hAnsi="Times New Roman"/>
                <w:sz w:val="28"/>
                <w:szCs w:val="28"/>
                <w:highlight w:val="yellow"/>
                <w:u w:val="single"/>
              </w:rPr>
            </w:pPr>
            <w:r>
              <w:rPr>
                <w:rFonts w:ascii="Times New Roman" w:hAnsi="Times New Roman"/>
              </w:rPr>
              <w:t>13,73</w:t>
            </w:r>
          </w:p>
        </w:tc>
        <w:tc>
          <w:tcPr>
            <w:tcW w:w="666" w:type="dxa"/>
            <w:vAlign w:val="center"/>
          </w:tcPr>
          <w:p w14:paraId="339E43C6"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18</w:t>
            </w:r>
          </w:p>
        </w:tc>
        <w:tc>
          <w:tcPr>
            <w:tcW w:w="718" w:type="dxa"/>
            <w:vAlign w:val="center"/>
          </w:tcPr>
          <w:p w14:paraId="599ACDB5"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13,64</w:t>
            </w:r>
          </w:p>
        </w:tc>
        <w:tc>
          <w:tcPr>
            <w:tcW w:w="666" w:type="dxa"/>
            <w:vAlign w:val="center"/>
          </w:tcPr>
          <w:p w14:paraId="22D288BD"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46</w:t>
            </w:r>
          </w:p>
        </w:tc>
        <w:tc>
          <w:tcPr>
            <w:tcW w:w="718" w:type="dxa"/>
            <w:vAlign w:val="center"/>
          </w:tcPr>
          <w:p w14:paraId="01D46CB7"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28,22</w:t>
            </w:r>
          </w:p>
        </w:tc>
        <w:tc>
          <w:tcPr>
            <w:tcW w:w="719" w:type="dxa"/>
            <w:vAlign w:val="center"/>
          </w:tcPr>
          <w:p w14:paraId="4D5B68D8"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45</w:t>
            </w:r>
          </w:p>
        </w:tc>
        <w:tc>
          <w:tcPr>
            <w:tcW w:w="718" w:type="dxa"/>
            <w:vAlign w:val="center"/>
          </w:tcPr>
          <w:p w14:paraId="46D2016F"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30,41</w:t>
            </w:r>
          </w:p>
        </w:tc>
        <w:tc>
          <w:tcPr>
            <w:tcW w:w="666" w:type="dxa"/>
            <w:vAlign w:val="center"/>
          </w:tcPr>
          <w:p w14:paraId="018DDD70"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48</w:t>
            </w:r>
          </w:p>
        </w:tc>
        <w:tc>
          <w:tcPr>
            <w:tcW w:w="718" w:type="dxa"/>
            <w:vAlign w:val="center"/>
          </w:tcPr>
          <w:p w14:paraId="3A74CA8F"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31,37</w:t>
            </w:r>
          </w:p>
        </w:tc>
      </w:tr>
      <w:tr w:rsidR="007A1478" w:rsidRPr="00DA2D69" w14:paraId="6C2760F7" w14:textId="77777777" w:rsidTr="00CA34E3">
        <w:tc>
          <w:tcPr>
            <w:tcW w:w="1840" w:type="dxa"/>
            <w:vAlign w:val="bottom"/>
          </w:tcPr>
          <w:p w14:paraId="61373071" w14:textId="77777777" w:rsidR="007120D2" w:rsidRDefault="007120D2" w:rsidP="003E7524">
            <w:pPr>
              <w:spacing w:after="0"/>
              <w:jc w:val="both"/>
              <w:rPr>
                <w:rFonts w:ascii="Times New Roman" w:hAnsi="Times New Roman"/>
                <w:b/>
                <w:bCs/>
                <w:sz w:val="28"/>
                <w:szCs w:val="28"/>
                <w:highlight w:val="yellow"/>
                <w:u w:val="single"/>
              </w:rPr>
            </w:pPr>
            <w:r w:rsidRPr="006E53D7">
              <w:rPr>
                <w:rFonts w:ascii="Times New Roman" w:hAnsi="Times New Roman"/>
                <w:sz w:val="20"/>
                <w:szCs w:val="20"/>
              </w:rPr>
              <w:t>- Chưa hoàn thành</w:t>
            </w:r>
          </w:p>
        </w:tc>
        <w:tc>
          <w:tcPr>
            <w:tcW w:w="356" w:type="dxa"/>
            <w:vAlign w:val="bottom"/>
          </w:tcPr>
          <w:p w14:paraId="1D4A403C" w14:textId="76109430" w:rsidR="007120D2" w:rsidRDefault="001E0301" w:rsidP="003E7524">
            <w:pPr>
              <w:spacing w:after="0"/>
              <w:jc w:val="both"/>
              <w:rPr>
                <w:rFonts w:ascii="Times New Roman" w:hAnsi="Times New Roman"/>
                <w:b/>
                <w:bCs/>
                <w:sz w:val="28"/>
                <w:szCs w:val="28"/>
                <w:highlight w:val="yellow"/>
                <w:u w:val="single"/>
              </w:rPr>
            </w:pPr>
            <w:r>
              <w:rPr>
                <w:b/>
                <w:bCs/>
                <w:i/>
                <w:iCs/>
              </w:rPr>
              <w:t>24</w:t>
            </w:r>
          </w:p>
        </w:tc>
        <w:tc>
          <w:tcPr>
            <w:tcW w:w="711" w:type="dxa"/>
          </w:tcPr>
          <w:p w14:paraId="448F07D3" w14:textId="6B2460AD" w:rsidR="007120D2" w:rsidRPr="00C6627D" w:rsidRDefault="00C6627D" w:rsidP="003E7524">
            <w:pPr>
              <w:spacing w:after="0"/>
              <w:jc w:val="both"/>
              <w:rPr>
                <w:rFonts w:ascii="Times New Roman" w:hAnsi="Times New Roman"/>
              </w:rPr>
            </w:pPr>
            <w:r>
              <w:rPr>
                <w:rFonts w:ascii="Times New Roman" w:hAnsi="Times New Roman"/>
              </w:rPr>
              <w:t>3,21</w:t>
            </w:r>
          </w:p>
        </w:tc>
        <w:tc>
          <w:tcPr>
            <w:tcW w:w="666" w:type="dxa"/>
            <w:vAlign w:val="center"/>
          </w:tcPr>
          <w:p w14:paraId="3E2C152D" w14:textId="77777777" w:rsidR="007120D2" w:rsidRPr="00DA2D69" w:rsidRDefault="007120D2" w:rsidP="003E7524">
            <w:pPr>
              <w:spacing w:after="0"/>
              <w:jc w:val="both"/>
              <w:rPr>
                <w:rFonts w:ascii="Times New Roman" w:hAnsi="Times New Roman"/>
                <w:sz w:val="28"/>
                <w:szCs w:val="28"/>
                <w:highlight w:val="yellow"/>
                <w:u w:val="single"/>
              </w:rPr>
            </w:pPr>
            <w:r>
              <w:rPr>
                <w:rFonts w:ascii="Times New Roman" w:hAnsi="Times New Roman"/>
              </w:rPr>
              <w:t>5</w:t>
            </w:r>
          </w:p>
        </w:tc>
        <w:tc>
          <w:tcPr>
            <w:tcW w:w="718" w:type="dxa"/>
            <w:vAlign w:val="center"/>
          </w:tcPr>
          <w:p w14:paraId="3C352BED" w14:textId="77777777" w:rsidR="007120D2" w:rsidRPr="00DA2D69" w:rsidRDefault="007120D2" w:rsidP="003E7524">
            <w:pPr>
              <w:spacing w:after="0"/>
              <w:jc w:val="both"/>
              <w:rPr>
                <w:rFonts w:ascii="Times New Roman" w:hAnsi="Times New Roman"/>
                <w:sz w:val="28"/>
                <w:szCs w:val="28"/>
                <w:highlight w:val="yellow"/>
                <w:u w:val="single"/>
              </w:rPr>
            </w:pPr>
            <w:r>
              <w:rPr>
                <w:rFonts w:ascii="Times New Roman" w:hAnsi="Times New Roman"/>
              </w:rPr>
              <w:t>3,27</w:t>
            </w:r>
          </w:p>
        </w:tc>
        <w:tc>
          <w:tcPr>
            <w:tcW w:w="666" w:type="dxa"/>
            <w:vAlign w:val="center"/>
          </w:tcPr>
          <w:p w14:paraId="5EE2EF00"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2</w:t>
            </w:r>
          </w:p>
        </w:tc>
        <w:tc>
          <w:tcPr>
            <w:tcW w:w="718" w:type="dxa"/>
            <w:vAlign w:val="center"/>
          </w:tcPr>
          <w:p w14:paraId="42F7ACEA"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1,52</w:t>
            </w:r>
          </w:p>
        </w:tc>
        <w:tc>
          <w:tcPr>
            <w:tcW w:w="666" w:type="dxa"/>
          </w:tcPr>
          <w:p w14:paraId="32B165A6" w14:textId="77777777" w:rsidR="007120D2" w:rsidRPr="00DA2D69" w:rsidRDefault="007120D2" w:rsidP="003E7524">
            <w:pPr>
              <w:spacing w:after="0"/>
              <w:jc w:val="both"/>
              <w:rPr>
                <w:rFonts w:ascii="Times New Roman" w:hAnsi="Times New Roman"/>
                <w:sz w:val="28"/>
                <w:szCs w:val="28"/>
                <w:highlight w:val="yellow"/>
                <w:u w:val="single"/>
              </w:rPr>
            </w:pPr>
          </w:p>
        </w:tc>
        <w:tc>
          <w:tcPr>
            <w:tcW w:w="718" w:type="dxa"/>
          </w:tcPr>
          <w:p w14:paraId="5A956692" w14:textId="77777777" w:rsidR="007120D2" w:rsidRPr="00DA2D69" w:rsidRDefault="007120D2" w:rsidP="003E7524">
            <w:pPr>
              <w:spacing w:after="0"/>
              <w:jc w:val="both"/>
              <w:rPr>
                <w:rFonts w:ascii="Times New Roman" w:hAnsi="Times New Roman"/>
                <w:sz w:val="28"/>
                <w:szCs w:val="28"/>
                <w:highlight w:val="yellow"/>
                <w:u w:val="single"/>
              </w:rPr>
            </w:pPr>
          </w:p>
        </w:tc>
        <w:tc>
          <w:tcPr>
            <w:tcW w:w="719" w:type="dxa"/>
            <w:vAlign w:val="center"/>
          </w:tcPr>
          <w:p w14:paraId="308CE401"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8</w:t>
            </w:r>
          </w:p>
        </w:tc>
        <w:tc>
          <w:tcPr>
            <w:tcW w:w="718" w:type="dxa"/>
            <w:vAlign w:val="center"/>
          </w:tcPr>
          <w:p w14:paraId="2813C299"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5,41</w:t>
            </w:r>
          </w:p>
        </w:tc>
        <w:tc>
          <w:tcPr>
            <w:tcW w:w="666" w:type="dxa"/>
            <w:vAlign w:val="center"/>
          </w:tcPr>
          <w:p w14:paraId="191D1EF5"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9</w:t>
            </w:r>
          </w:p>
        </w:tc>
        <w:tc>
          <w:tcPr>
            <w:tcW w:w="718" w:type="dxa"/>
            <w:vAlign w:val="center"/>
          </w:tcPr>
          <w:p w14:paraId="0D395966"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5,88</w:t>
            </w:r>
          </w:p>
        </w:tc>
      </w:tr>
      <w:tr w:rsidR="007120D2" w:rsidRPr="00391D26" w14:paraId="01062E23" w14:textId="77777777" w:rsidTr="003E7524">
        <w:tc>
          <w:tcPr>
            <w:tcW w:w="9880" w:type="dxa"/>
            <w:gridSpan w:val="13"/>
            <w:vAlign w:val="bottom"/>
          </w:tcPr>
          <w:p w14:paraId="3DBFC570" w14:textId="77777777" w:rsidR="007120D2" w:rsidRPr="00391D26" w:rsidRDefault="007120D2" w:rsidP="003E7524">
            <w:pPr>
              <w:spacing w:after="0"/>
              <w:jc w:val="both"/>
              <w:rPr>
                <w:rFonts w:ascii="Times New Roman" w:hAnsi="Times New Roman"/>
                <w:b/>
                <w:bCs/>
                <w:sz w:val="28"/>
                <w:szCs w:val="28"/>
                <w:highlight w:val="yellow"/>
                <w:u w:val="single"/>
              </w:rPr>
            </w:pPr>
            <w:r w:rsidRPr="00391D26">
              <w:rPr>
                <w:rFonts w:ascii="Times New Roman" w:hAnsi="Times New Roman"/>
                <w:b/>
                <w:bCs/>
                <w:sz w:val="20"/>
                <w:szCs w:val="20"/>
              </w:rPr>
              <w:t>2. Tiếng Việt</w:t>
            </w:r>
          </w:p>
        </w:tc>
      </w:tr>
      <w:tr w:rsidR="007A1478" w:rsidRPr="00DA2D69" w14:paraId="30B14831" w14:textId="77777777" w:rsidTr="00CA34E3">
        <w:tc>
          <w:tcPr>
            <w:tcW w:w="1840" w:type="dxa"/>
            <w:vAlign w:val="bottom"/>
          </w:tcPr>
          <w:p w14:paraId="65249D06" w14:textId="77777777" w:rsidR="007120D2" w:rsidRDefault="007120D2" w:rsidP="003E7524">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48A8E4BE" w14:textId="77777777" w:rsidR="007120D2" w:rsidRDefault="007120D2" w:rsidP="003E7524">
            <w:pPr>
              <w:spacing w:after="0"/>
              <w:jc w:val="both"/>
              <w:rPr>
                <w:rFonts w:ascii="Times New Roman" w:hAnsi="Times New Roman"/>
                <w:b/>
                <w:bCs/>
                <w:sz w:val="20"/>
                <w:szCs w:val="20"/>
              </w:rPr>
            </w:pPr>
            <w:r w:rsidRPr="006E53D7">
              <w:rPr>
                <w:rFonts w:ascii="Times New Roman" w:hAnsi="Times New Roman"/>
                <w:sz w:val="20"/>
                <w:szCs w:val="20"/>
              </w:rPr>
              <w:t xml:space="preserve"> - Hoàn thành tốt </w:t>
            </w:r>
          </w:p>
        </w:tc>
        <w:tc>
          <w:tcPr>
            <w:tcW w:w="356" w:type="dxa"/>
            <w:vAlign w:val="bottom"/>
          </w:tcPr>
          <w:p w14:paraId="125C321B" w14:textId="56226994" w:rsidR="007120D2" w:rsidRDefault="001E0301" w:rsidP="003E7524">
            <w:pPr>
              <w:spacing w:after="0"/>
              <w:jc w:val="both"/>
              <w:rPr>
                <w:rFonts w:ascii="Times New Roman" w:hAnsi="Times New Roman"/>
                <w:b/>
                <w:bCs/>
                <w:sz w:val="28"/>
                <w:szCs w:val="28"/>
                <w:highlight w:val="yellow"/>
                <w:u w:val="single"/>
              </w:rPr>
            </w:pPr>
            <w:r>
              <w:rPr>
                <w:b/>
                <w:bCs/>
                <w:i/>
                <w:iCs/>
              </w:rPr>
              <w:t>583</w:t>
            </w:r>
          </w:p>
        </w:tc>
        <w:tc>
          <w:tcPr>
            <w:tcW w:w="711" w:type="dxa"/>
          </w:tcPr>
          <w:p w14:paraId="75FAEA8E" w14:textId="32982565" w:rsidR="007120D2" w:rsidRPr="00C6627D" w:rsidRDefault="00C6627D" w:rsidP="00CA34E3">
            <w:pPr>
              <w:spacing w:before="120" w:after="0"/>
              <w:jc w:val="both"/>
              <w:rPr>
                <w:rFonts w:ascii="Times New Roman" w:hAnsi="Times New Roman"/>
              </w:rPr>
            </w:pPr>
            <w:r w:rsidRPr="00C6627D">
              <w:rPr>
                <w:rFonts w:ascii="Times New Roman" w:hAnsi="Times New Roman"/>
              </w:rPr>
              <w:t>77,84</w:t>
            </w:r>
          </w:p>
        </w:tc>
        <w:tc>
          <w:tcPr>
            <w:tcW w:w="666" w:type="dxa"/>
            <w:vAlign w:val="center"/>
          </w:tcPr>
          <w:p w14:paraId="360544FE"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127</w:t>
            </w:r>
          </w:p>
        </w:tc>
        <w:tc>
          <w:tcPr>
            <w:tcW w:w="718" w:type="dxa"/>
            <w:vAlign w:val="center"/>
          </w:tcPr>
          <w:p w14:paraId="0334A469"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83,01</w:t>
            </w:r>
          </w:p>
        </w:tc>
        <w:tc>
          <w:tcPr>
            <w:tcW w:w="666" w:type="dxa"/>
            <w:vAlign w:val="center"/>
          </w:tcPr>
          <w:p w14:paraId="15940559"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110</w:t>
            </w:r>
          </w:p>
        </w:tc>
        <w:tc>
          <w:tcPr>
            <w:tcW w:w="718" w:type="dxa"/>
            <w:vAlign w:val="center"/>
          </w:tcPr>
          <w:p w14:paraId="6A9DD976"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83,33</w:t>
            </w:r>
          </w:p>
        </w:tc>
        <w:tc>
          <w:tcPr>
            <w:tcW w:w="666" w:type="dxa"/>
            <w:vAlign w:val="center"/>
          </w:tcPr>
          <w:p w14:paraId="44AC6234"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121</w:t>
            </w:r>
          </w:p>
        </w:tc>
        <w:tc>
          <w:tcPr>
            <w:tcW w:w="718" w:type="dxa"/>
            <w:vAlign w:val="center"/>
          </w:tcPr>
          <w:p w14:paraId="244032AB"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74,23</w:t>
            </w:r>
          </w:p>
        </w:tc>
        <w:tc>
          <w:tcPr>
            <w:tcW w:w="719" w:type="dxa"/>
            <w:vAlign w:val="center"/>
          </w:tcPr>
          <w:p w14:paraId="4DE4926D"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119</w:t>
            </w:r>
          </w:p>
        </w:tc>
        <w:tc>
          <w:tcPr>
            <w:tcW w:w="718" w:type="dxa"/>
            <w:vAlign w:val="center"/>
          </w:tcPr>
          <w:p w14:paraId="54D2444D"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80,41</w:t>
            </w:r>
          </w:p>
        </w:tc>
        <w:tc>
          <w:tcPr>
            <w:tcW w:w="666" w:type="dxa"/>
            <w:vAlign w:val="center"/>
          </w:tcPr>
          <w:p w14:paraId="21931C9C"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106</w:t>
            </w:r>
          </w:p>
        </w:tc>
        <w:tc>
          <w:tcPr>
            <w:tcW w:w="718" w:type="dxa"/>
            <w:vAlign w:val="center"/>
          </w:tcPr>
          <w:p w14:paraId="23BD4FF6"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69,28</w:t>
            </w:r>
          </w:p>
        </w:tc>
      </w:tr>
      <w:tr w:rsidR="007A1478" w:rsidRPr="00DA2D69" w14:paraId="370FC84E" w14:textId="77777777" w:rsidTr="00CA34E3">
        <w:tc>
          <w:tcPr>
            <w:tcW w:w="1840" w:type="dxa"/>
            <w:vAlign w:val="bottom"/>
          </w:tcPr>
          <w:p w14:paraId="1C2B3FA4" w14:textId="77777777" w:rsidR="007120D2" w:rsidRPr="006E53D7" w:rsidRDefault="007120D2" w:rsidP="003E7524">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42354720" w14:textId="0462C56F" w:rsidR="007120D2" w:rsidRDefault="007120D2" w:rsidP="003E7524">
            <w:pPr>
              <w:spacing w:after="0"/>
              <w:jc w:val="both"/>
              <w:rPr>
                <w:rFonts w:ascii="Times New Roman" w:hAnsi="Times New Roman"/>
                <w:b/>
                <w:bCs/>
                <w:sz w:val="28"/>
                <w:szCs w:val="28"/>
                <w:highlight w:val="yellow"/>
                <w:u w:val="single"/>
              </w:rPr>
            </w:pPr>
            <w:r>
              <w:rPr>
                <w:b/>
                <w:bCs/>
                <w:i/>
                <w:iCs/>
              </w:rPr>
              <w:t>1</w:t>
            </w:r>
            <w:r w:rsidR="001E0301">
              <w:rPr>
                <w:b/>
                <w:bCs/>
                <w:i/>
                <w:iCs/>
              </w:rPr>
              <w:t>57</w:t>
            </w:r>
          </w:p>
        </w:tc>
        <w:tc>
          <w:tcPr>
            <w:tcW w:w="711" w:type="dxa"/>
          </w:tcPr>
          <w:p w14:paraId="10F67A95" w14:textId="58D44F70" w:rsidR="007120D2" w:rsidRPr="00C6627D" w:rsidRDefault="00C6627D" w:rsidP="003E7524">
            <w:pPr>
              <w:spacing w:after="0"/>
              <w:jc w:val="both"/>
              <w:rPr>
                <w:rFonts w:ascii="Times New Roman" w:hAnsi="Times New Roman"/>
              </w:rPr>
            </w:pPr>
            <w:r w:rsidRPr="00C6627D">
              <w:rPr>
                <w:rFonts w:ascii="Times New Roman" w:hAnsi="Times New Roman"/>
              </w:rPr>
              <w:t>20,96</w:t>
            </w:r>
          </w:p>
        </w:tc>
        <w:tc>
          <w:tcPr>
            <w:tcW w:w="666" w:type="dxa"/>
            <w:vAlign w:val="center"/>
          </w:tcPr>
          <w:p w14:paraId="5AC96571"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2</w:t>
            </w:r>
            <w:r>
              <w:rPr>
                <w:rFonts w:ascii="Times New Roman" w:hAnsi="Times New Roman"/>
              </w:rPr>
              <w:t>2</w:t>
            </w:r>
          </w:p>
        </w:tc>
        <w:tc>
          <w:tcPr>
            <w:tcW w:w="718" w:type="dxa"/>
            <w:vAlign w:val="center"/>
          </w:tcPr>
          <w:p w14:paraId="7B458C8B" w14:textId="77777777" w:rsidR="007120D2" w:rsidRPr="00DA2D69" w:rsidRDefault="007120D2" w:rsidP="003E7524">
            <w:pPr>
              <w:spacing w:after="0"/>
              <w:jc w:val="both"/>
              <w:rPr>
                <w:rFonts w:ascii="Times New Roman" w:hAnsi="Times New Roman"/>
                <w:sz w:val="28"/>
                <w:szCs w:val="28"/>
                <w:highlight w:val="yellow"/>
                <w:u w:val="single"/>
              </w:rPr>
            </w:pPr>
            <w:r>
              <w:rPr>
                <w:rFonts w:ascii="Times New Roman" w:hAnsi="Times New Roman"/>
              </w:rPr>
              <w:t>14,38</w:t>
            </w:r>
          </w:p>
        </w:tc>
        <w:tc>
          <w:tcPr>
            <w:tcW w:w="666" w:type="dxa"/>
            <w:vAlign w:val="center"/>
          </w:tcPr>
          <w:p w14:paraId="362DB14C"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18</w:t>
            </w:r>
          </w:p>
        </w:tc>
        <w:tc>
          <w:tcPr>
            <w:tcW w:w="718" w:type="dxa"/>
            <w:vAlign w:val="center"/>
          </w:tcPr>
          <w:p w14:paraId="11F793BE"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13,64</w:t>
            </w:r>
          </w:p>
        </w:tc>
        <w:tc>
          <w:tcPr>
            <w:tcW w:w="666" w:type="dxa"/>
            <w:vAlign w:val="center"/>
          </w:tcPr>
          <w:p w14:paraId="61EB9F69"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41</w:t>
            </w:r>
          </w:p>
        </w:tc>
        <w:tc>
          <w:tcPr>
            <w:tcW w:w="718" w:type="dxa"/>
            <w:vAlign w:val="center"/>
          </w:tcPr>
          <w:p w14:paraId="274F729C"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25,15</w:t>
            </w:r>
          </w:p>
        </w:tc>
        <w:tc>
          <w:tcPr>
            <w:tcW w:w="719" w:type="dxa"/>
            <w:vAlign w:val="center"/>
          </w:tcPr>
          <w:p w14:paraId="2DECA0FE"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29</w:t>
            </w:r>
          </w:p>
        </w:tc>
        <w:tc>
          <w:tcPr>
            <w:tcW w:w="718" w:type="dxa"/>
            <w:vAlign w:val="center"/>
          </w:tcPr>
          <w:p w14:paraId="69E8ED56"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19,59</w:t>
            </w:r>
          </w:p>
        </w:tc>
        <w:tc>
          <w:tcPr>
            <w:tcW w:w="666" w:type="dxa"/>
            <w:vAlign w:val="center"/>
          </w:tcPr>
          <w:p w14:paraId="27E5FDDF"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46</w:t>
            </w:r>
          </w:p>
        </w:tc>
        <w:tc>
          <w:tcPr>
            <w:tcW w:w="718" w:type="dxa"/>
            <w:vAlign w:val="center"/>
          </w:tcPr>
          <w:p w14:paraId="3D4910A1"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30,07</w:t>
            </w:r>
          </w:p>
        </w:tc>
      </w:tr>
      <w:tr w:rsidR="007A1478" w:rsidRPr="00DA2D69" w14:paraId="797DA4A8" w14:textId="77777777" w:rsidTr="00CA34E3">
        <w:tc>
          <w:tcPr>
            <w:tcW w:w="1840" w:type="dxa"/>
            <w:vAlign w:val="bottom"/>
          </w:tcPr>
          <w:p w14:paraId="73842DAD" w14:textId="77777777" w:rsidR="007120D2" w:rsidRPr="006E53D7" w:rsidRDefault="007120D2" w:rsidP="003E7524">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30D941C8" w14:textId="77777777" w:rsidR="007120D2" w:rsidRDefault="007120D2" w:rsidP="003E7524">
            <w:pPr>
              <w:spacing w:after="0"/>
              <w:jc w:val="both"/>
              <w:rPr>
                <w:rFonts w:ascii="Times New Roman" w:hAnsi="Times New Roman"/>
                <w:b/>
                <w:bCs/>
                <w:sz w:val="28"/>
                <w:szCs w:val="28"/>
                <w:highlight w:val="yellow"/>
                <w:u w:val="single"/>
              </w:rPr>
            </w:pPr>
            <w:r>
              <w:rPr>
                <w:b/>
                <w:bCs/>
                <w:i/>
                <w:iCs/>
              </w:rPr>
              <w:t>9</w:t>
            </w:r>
          </w:p>
        </w:tc>
        <w:tc>
          <w:tcPr>
            <w:tcW w:w="711" w:type="dxa"/>
          </w:tcPr>
          <w:p w14:paraId="19BD59EB" w14:textId="27AC479E" w:rsidR="007120D2" w:rsidRPr="00C6627D" w:rsidRDefault="00C6627D" w:rsidP="003E7524">
            <w:pPr>
              <w:spacing w:after="0"/>
              <w:jc w:val="both"/>
              <w:rPr>
                <w:rFonts w:ascii="Times New Roman" w:hAnsi="Times New Roman"/>
              </w:rPr>
            </w:pPr>
            <w:r w:rsidRPr="00C6627D">
              <w:rPr>
                <w:rFonts w:ascii="Times New Roman" w:hAnsi="Times New Roman"/>
              </w:rPr>
              <w:t>1,2</w:t>
            </w:r>
          </w:p>
        </w:tc>
        <w:tc>
          <w:tcPr>
            <w:tcW w:w="666" w:type="dxa"/>
            <w:vAlign w:val="center"/>
          </w:tcPr>
          <w:p w14:paraId="102F520F" w14:textId="77777777" w:rsidR="007120D2" w:rsidRPr="00DA2D69" w:rsidRDefault="007120D2" w:rsidP="003E7524">
            <w:pPr>
              <w:spacing w:after="0"/>
              <w:jc w:val="both"/>
              <w:rPr>
                <w:rFonts w:ascii="Times New Roman" w:hAnsi="Times New Roman"/>
                <w:sz w:val="28"/>
                <w:szCs w:val="28"/>
                <w:highlight w:val="yellow"/>
                <w:u w:val="single"/>
              </w:rPr>
            </w:pPr>
            <w:r>
              <w:rPr>
                <w:rFonts w:ascii="Times New Roman" w:hAnsi="Times New Roman"/>
              </w:rPr>
              <w:t>4</w:t>
            </w:r>
          </w:p>
        </w:tc>
        <w:tc>
          <w:tcPr>
            <w:tcW w:w="718" w:type="dxa"/>
            <w:vAlign w:val="center"/>
          </w:tcPr>
          <w:p w14:paraId="026BBA15" w14:textId="77777777" w:rsidR="007120D2" w:rsidRPr="00DA2D69" w:rsidRDefault="007120D2" w:rsidP="003E7524">
            <w:pPr>
              <w:spacing w:after="0"/>
              <w:jc w:val="both"/>
              <w:rPr>
                <w:rFonts w:ascii="Times New Roman" w:hAnsi="Times New Roman"/>
                <w:sz w:val="28"/>
                <w:szCs w:val="28"/>
                <w:highlight w:val="yellow"/>
                <w:u w:val="single"/>
              </w:rPr>
            </w:pPr>
            <w:r>
              <w:rPr>
                <w:rFonts w:ascii="Times New Roman" w:hAnsi="Times New Roman"/>
              </w:rPr>
              <w:t>2,61</w:t>
            </w:r>
          </w:p>
        </w:tc>
        <w:tc>
          <w:tcPr>
            <w:tcW w:w="666" w:type="dxa"/>
            <w:vAlign w:val="center"/>
          </w:tcPr>
          <w:p w14:paraId="79CE66AE"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4</w:t>
            </w:r>
          </w:p>
        </w:tc>
        <w:tc>
          <w:tcPr>
            <w:tcW w:w="718" w:type="dxa"/>
            <w:vAlign w:val="center"/>
          </w:tcPr>
          <w:p w14:paraId="7E46241C"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3,03</w:t>
            </w:r>
          </w:p>
        </w:tc>
        <w:tc>
          <w:tcPr>
            <w:tcW w:w="666" w:type="dxa"/>
            <w:vAlign w:val="center"/>
          </w:tcPr>
          <w:p w14:paraId="63E44386"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w:t>
            </w:r>
          </w:p>
        </w:tc>
        <w:tc>
          <w:tcPr>
            <w:tcW w:w="718" w:type="dxa"/>
            <w:vAlign w:val="center"/>
          </w:tcPr>
          <w:p w14:paraId="46FF6789"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0,61</w:t>
            </w:r>
          </w:p>
        </w:tc>
        <w:tc>
          <w:tcPr>
            <w:tcW w:w="719" w:type="dxa"/>
          </w:tcPr>
          <w:p w14:paraId="4F33D646" w14:textId="77777777" w:rsidR="007120D2" w:rsidRPr="00DA2D69" w:rsidRDefault="007120D2" w:rsidP="003E7524">
            <w:pPr>
              <w:spacing w:after="0"/>
              <w:jc w:val="both"/>
              <w:rPr>
                <w:rFonts w:ascii="Times New Roman" w:hAnsi="Times New Roman"/>
                <w:sz w:val="28"/>
                <w:szCs w:val="28"/>
                <w:highlight w:val="yellow"/>
                <w:u w:val="single"/>
              </w:rPr>
            </w:pPr>
          </w:p>
        </w:tc>
        <w:tc>
          <w:tcPr>
            <w:tcW w:w="718" w:type="dxa"/>
          </w:tcPr>
          <w:p w14:paraId="12B01DAA" w14:textId="77777777" w:rsidR="007120D2" w:rsidRPr="00DA2D69" w:rsidRDefault="007120D2" w:rsidP="003E7524">
            <w:pPr>
              <w:spacing w:after="0"/>
              <w:jc w:val="both"/>
              <w:rPr>
                <w:rFonts w:ascii="Times New Roman" w:hAnsi="Times New Roman"/>
                <w:sz w:val="28"/>
                <w:szCs w:val="28"/>
                <w:highlight w:val="yellow"/>
                <w:u w:val="single"/>
              </w:rPr>
            </w:pPr>
          </w:p>
        </w:tc>
        <w:tc>
          <w:tcPr>
            <w:tcW w:w="666" w:type="dxa"/>
            <w:vAlign w:val="center"/>
          </w:tcPr>
          <w:p w14:paraId="096EBB42"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1</w:t>
            </w:r>
          </w:p>
        </w:tc>
        <w:tc>
          <w:tcPr>
            <w:tcW w:w="718" w:type="dxa"/>
            <w:vAlign w:val="center"/>
          </w:tcPr>
          <w:p w14:paraId="781284CD" w14:textId="77777777" w:rsidR="007120D2" w:rsidRPr="00DA2D69" w:rsidRDefault="007120D2" w:rsidP="003E7524">
            <w:pPr>
              <w:spacing w:after="0"/>
              <w:jc w:val="both"/>
              <w:rPr>
                <w:rFonts w:ascii="Times New Roman" w:hAnsi="Times New Roman"/>
                <w:sz w:val="28"/>
                <w:szCs w:val="28"/>
                <w:highlight w:val="yellow"/>
                <w:u w:val="single"/>
              </w:rPr>
            </w:pPr>
            <w:r w:rsidRPr="00DA2D69">
              <w:rPr>
                <w:rFonts w:ascii="Times New Roman" w:hAnsi="Times New Roman"/>
              </w:rPr>
              <w:t>0,65</w:t>
            </w:r>
          </w:p>
        </w:tc>
      </w:tr>
      <w:tr w:rsidR="00861150" w:rsidRPr="00DA2D69" w14:paraId="3D7A3489" w14:textId="77777777" w:rsidTr="003E7524">
        <w:tc>
          <w:tcPr>
            <w:tcW w:w="9880" w:type="dxa"/>
            <w:gridSpan w:val="13"/>
            <w:vAlign w:val="bottom"/>
          </w:tcPr>
          <w:p w14:paraId="3E2C1DA6" w14:textId="47D7444E" w:rsidR="00861150" w:rsidRPr="00DA2D69" w:rsidRDefault="00861150" w:rsidP="007120D2">
            <w:pPr>
              <w:spacing w:after="0"/>
              <w:jc w:val="both"/>
              <w:rPr>
                <w:rFonts w:ascii="Times New Roman" w:hAnsi="Times New Roman"/>
              </w:rPr>
            </w:pPr>
            <w:r>
              <w:rPr>
                <w:rFonts w:ascii="Times New Roman" w:hAnsi="Times New Roman"/>
                <w:b/>
                <w:bCs/>
                <w:sz w:val="20"/>
                <w:szCs w:val="20"/>
              </w:rPr>
              <w:t>3. Khoa học</w:t>
            </w:r>
          </w:p>
        </w:tc>
      </w:tr>
      <w:tr w:rsidR="007A1478" w:rsidRPr="00DA2D69" w14:paraId="2B05B182" w14:textId="77777777" w:rsidTr="00CA34E3">
        <w:tc>
          <w:tcPr>
            <w:tcW w:w="1840" w:type="dxa"/>
            <w:vAlign w:val="bottom"/>
          </w:tcPr>
          <w:p w14:paraId="1477999A" w14:textId="77777777" w:rsidR="00861150" w:rsidRDefault="00861150" w:rsidP="00861150">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4EC13065" w14:textId="4B4C6676" w:rsidR="00861150" w:rsidRPr="00391D26" w:rsidRDefault="00861150" w:rsidP="00861150">
            <w:pPr>
              <w:spacing w:after="0"/>
              <w:jc w:val="both"/>
              <w:rPr>
                <w:rFonts w:ascii="Times New Roman" w:hAnsi="Times New Roman"/>
                <w:b/>
                <w:bCs/>
                <w:sz w:val="20"/>
                <w:szCs w:val="20"/>
              </w:rPr>
            </w:pPr>
            <w:r w:rsidRPr="006E53D7">
              <w:rPr>
                <w:rFonts w:ascii="Times New Roman" w:hAnsi="Times New Roman"/>
                <w:sz w:val="20"/>
                <w:szCs w:val="20"/>
              </w:rPr>
              <w:t xml:space="preserve"> - Hoàn thành tốt </w:t>
            </w:r>
          </w:p>
        </w:tc>
        <w:tc>
          <w:tcPr>
            <w:tcW w:w="356" w:type="dxa"/>
            <w:vAlign w:val="bottom"/>
          </w:tcPr>
          <w:p w14:paraId="646A7346" w14:textId="2FCE0D3C" w:rsidR="00861150" w:rsidRDefault="00122771" w:rsidP="00861150">
            <w:pPr>
              <w:spacing w:after="0"/>
              <w:jc w:val="both"/>
              <w:rPr>
                <w:b/>
                <w:bCs/>
                <w:i/>
                <w:iCs/>
              </w:rPr>
            </w:pPr>
            <w:r>
              <w:rPr>
                <w:b/>
                <w:bCs/>
                <w:i/>
                <w:iCs/>
              </w:rPr>
              <w:t>279</w:t>
            </w:r>
          </w:p>
        </w:tc>
        <w:tc>
          <w:tcPr>
            <w:tcW w:w="711" w:type="dxa"/>
          </w:tcPr>
          <w:p w14:paraId="62D52370" w14:textId="4862A8AC" w:rsidR="00861150" w:rsidRPr="007875BF" w:rsidRDefault="007875BF" w:rsidP="00CA34E3">
            <w:pPr>
              <w:spacing w:before="120" w:after="0"/>
              <w:jc w:val="both"/>
              <w:rPr>
                <w:rFonts w:ascii="Times New Roman" w:hAnsi="Times New Roman"/>
              </w:rPr>
            </w:pPr>
            <w:r w:rsidRPr="007875BF">
              <w:rPr>
                <w:rFonts w:ascii="Times New Roman" w:hAnsi="Times New Roman"/>
              </w:rPr>
              <w:t>92,69</w:t>
            </w:r>
          </w:p>
        </w:tc>
        <w:tc>
          <w:tcPr>
            <w:tcW w:w="666" w:type="dxa"/>
            <w:vAlign w:val="center"/>
          </w:tcPr>
          <w:p w14:paraId="25BD65D1" w14:textId="71407D2A" w:rsidR="00861150" w:rsidRDefault="00861150" w:rsidP="00861150">
            <w:pPr>
              <w:spacing w:after="0"/>
              <w:jc w:val="both"/>
              <w:rPr>
                <w:rFonts w:ascii="Times New Roman" w:hAnsi="Times New Roman"/>
              </w:rPr>
            </w:pPr>
          </w:p>
        </w:tc>
        <w:tc>
          <w:tcPr>
            <w:tcW w:w="718" w:type="dxa"/>
            <w:vAlign w:val="center"/>
          </w:tcPr>
          <w:p w14:paraId="6DF7CC81" w14:textId="3142F868" w:rsidR="00861150" w:rsidRDefault="00861150" w:rsidP="00861150">
            <w:pPr>
              <w:spacing w:after="0"/>
              <w:jc w:val="both"/>
              <w:rPr>
                <w:rFonts w:ascii="Times New Roman" w:hAnsi="Times New Roman"/>
              </w:rPr>
            </w:pPr>
          </w:p>
        </w:tc>
        <w:tc>
          <w:tcPr>
            <w:tcW w:w="666" w:type="dxa"/>
            <w:vAlign w:val="center"/>
          </w:tcPr>
          <w:p w14:paraId="566D58F0" w14:textId="147A4202" w:rsidR="00861150" w:rsidRPr="00DA2D69" w:rsidRDefault="00861150" w:rsidP="00861150">
            <w:pPr>
              <w:spacing w:after="0"/>
              <w:jc w:val="both"/>
              <w:rPr>
                <w:rFonts w:ascii="Times New Roman" w:hAnsi="Times New Roman"/>
              </w:rPr>
            </w:pPr>
          </w:p>
        </w:tc>
        <w:tc>
          <w:tcPr>
            <w:tcW w:w="718" w:type="dxa"/>
            <w:vAlign w:val="center"/>
          </w:tcPr>
          <w:p w14:paraId="3BF9D491" w14:textId="0077F18C" w:rsidR="00861150" w:rsidRPr="00DA2D69" w:rsidRDefault="00861150" w:rsidP="00861150">
            <w:pPr>
              <w:spacing w:after="0"/>
              <w:jc w:val="both"/>
              <w:rPr>
                <w:rFonts w:ascii="Times New Roman" w:hAnsi="Times New Roman"/>
              </w:rPr>
            </w:pPr>
          </w:p>
        </w:tc>
        <w:tc>
          <w:tcPr>
            <w:tcW w:w="666" w:type="dxa"/>
            <w:vAlign w:val="center"/>
          </w:tcPr>
          <w:p w14:paraId="7A5C8F4C" w14:textId="66986C19" w:rsidR="00861150" w:rsidRPr="00DA2D69" w:rsidRDefault="00861150" w:rsidP="00861150">
            <w:pPr>
              <w:spacing w:after="0"/>
              <w:jc w:val="both"/>
              <w:rPr>
                <w:rFonts w:ascii="Times New Roman" w:hAnsi="Times New Roman"/>
              </w:rPr>
            </w:pPr>
          </w:p>
        </w:tc>
        <w:tc>
          <w:tcPr>
            <w:tcW w:w="718" w:type="dxa"/>
            <w:vAlign w:val="center"/>
          </w:tcPr>
          <w:p w14:paraId="4BF24188" w14:textId="2D490D85" w:rsidR="00861150" w:rsidRPr="00DA2D69" w:rsidRDefault="00861150" w:rsidP="00861150">
            <w:pPr>
              <w:spacing w:after="0"/>
              <w:jc w:val="both"/>
              <w:rPr>
                <w:rFonts w:ascii="Times New Roman" w:hAnsi="Times New Roman"/>
              </w:rPr>
            </w:pPr>
          </w:p>
        </w:tc>
        <w:tc>
          <w:tcPr>
            <w:tcW w:w="719" w:type="dxa"/>
            <w:vAlign w:val="center"/>
          </w:tcPr>
          <w:p w14:paraId="27C8E00A" w14:textId="07013EA2" w:rsidR="00861150" w:rsidRPr="00DA2D69" w:rsidRDefault="00861150" w:rsidP="00861150">
            <w:pPr>
              <w:spacing w:after="0"/>
              <w:jc w:val="both"/>
              <w:rPr>
                <w:rFonts w:ascii="Times New Roman" w:hAnsi="Times New Roman"/>
                <w:sz w:val="28"/>
                <w:szCs w:val="28"/>
                <w:highlight w:val="yellow"/>
                <w:u w:val="single"/>
              </w:rPr>
            </w:pPr>
            <w:r w:rsidRPr="00DA2D69">
              <w:rPr>
                <w:rFonts w:ascii="Times New Roman" w:hAnsi="Times New Roman"/>
              </w:rPr>
              <w:t>139</w:t>
            </w:r>
          </w:p>
        </w:tc>
        <w:tc>
          <w:tcPr>
            <w:tcW w:w="718" w:type="dxa"/>
            <w:vAlign w:val="center"/>
          </w:tcPr>
          <w:p w14:paraId="6047AD1B" w14:textId="55CC723D" w:rsidR="00861150" w:rsidRPr="00DA2D69" w:rsidRDefault="00861150" w:rsidP="00861150">
            <w:pPr>
              <w:spacing w:after="0"/>
              <w:jc w:val="both"/>
              <w:rPr>
                <w:rFonts w:ascii="Times New Roman" w:hAnsi="Times New Roman"/>
                <w:sz w:val="28"/>
                <w:szCs w:val="28"/>
                <w:highlight w:val="yellow"/>
                <w:u w:val="single"/>
              </w:rPr>
            </w:pPr>
            <w:r w:rsidRPr="00DA2D69">
              <w:rPr>
                <w:rFonts w:ascii="Times New Roman" w:hAnsi="Times New Roman"/>
              </w:rPr>
              <w:t>93,92</w:t>
            </w:r>
          </w:p>
        </w:tc>
        <w:tc>
          <w:tcPr>
            <w:tcW w:w="666" w:type="dxa"/>
            <w:vAlign w:val="center"/>
          </w:tcPr>
          <w:p w14:paraId="38C8DDF8" w14:textId="1F478081" w:rsidR="00861150" w:rsidRPr="00DA2D69" w:rsidRDefault="00861150" w:rsidP="00861150">
            <w:pPr>
              <w:spacing w:after="0"/>
              <w:jc w:val="both"/>
              <w:rPr>
                <w:rFonts w:ascii="Times New Roman" w:hAnsi="Times New Roman"/>
              </w:rPr>
            </w:pPr>
            <w:r w:rsidRPr="00DA2D69">
              <w:rPr>
                <w:rFonts w:ascii="Times New Roman" w:hAnsi="Times New Roman"/>
              </w:rPr>
              <w:t>140</w:t>
            </w:r>
          </w:p>
        </w:tc>
        <w:tc>
          <w:tcPr>
            <w:tcW w:w="718" w:type="dxa"/>
            <w:vAlign w:val="center"/>
          </w:tcPr>
          <w:p w14:paraId="0CF841EC" w14:textId="15198F63" w:rsidR="00861150" w:rsidRPr="00DA2D69" w:rsidRDefault="00861150" w:rsidP="00861150">
            <w:pPr>
              <w:spacing w:after="0"/>
              <w:jc w:val="both"/>
              <w:rPr>
                <w:rFonts w:ascii="Times New Roman" w:hAnsi="Times New Roman"/>
              </w:rPr>
            </w:pPr>
            <w:r w:rsidRPr="00DA2D69">
              <w:rPr>
                <w:rFonts w:ascii="Times New Roman" w:hAnsi="Times New Roman"/>
              </w:rPr>
              <w:t>91,5</w:t>
            </w:r>
          </w:p>
        </w:tc>
      </w:tr>
      <w:tr w:rsidR="007A1478" w:rsidRPr="00DA2D69" w14:paraId="7628CA32" w14:textId="77777777" w:rsidTr="00CA34E3">
        <w:tc>
          <w:tcPr>
            <w:tcW w:w="1840" w:type="dxa"/>
            <w:vAlign w:val="bottom"/>
          </w:tcPr>
          <w:p w14:paraId="110FB9F3" w14:textId="15E1D834" w:rsidR="00861150" w:rsidRPr="006E53D7" w:rsidRDefault="00861150" w:rsidP="00861150">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235D68EF" w14:textId="70057631" w:rsidR="00861150" w:rsidRDefault="00122771" w:rsidP="00861150">
            <w:pPr>
              <w:spacing w:after="0"/>
              <w:jc w:val="both"/>
              <w:rPr>
                <w:b/>
                <w:bCs/>
                <w:i/>
                <w:iCs/>
              </w:rPr>
            </w:pPr>
            <w:r>
              <w:rPr>
                <w:b/>
                <w:bCs/>
                <w:i/>
                <w:iCs/>
              </w:rPr>
              <w:t>22</w:t>
            </w:r>
          </w:p>
        </w:tc>
        <w:tc>
          <w:tcPr>
            <w:tcW w:w="711" w:type="dxa"/>
          </w:tcPr>
          <w:p w14:paraId="518F6181" w14:textId="04B0B58A" w:rsidR="00861150" w:rsidRPr="007875BF" w:rsidRDefault="007875BF" w:rsidP="00861150">
            <w:pPr>
              <w:spacing w:after="0"/>
              <w:jc w:val="both"/>
              <w:rPr>
                <w:rFonts w:ascii="Times New Roman" w:hAnsi="Times New Roman"/>
              </w:rPr>
            </w:pPr>
            <w:r>
              <w:rPr>
                <w:rFonts w:ascii="Times New Roman" w:hAnsi="Times New Roman"/>
              </w:rPr>
              <w:t>7,31</w:t>
            </w:r>
          </w:p>
        </w:tc>
        <w:tc>
          <w:tcPr>
            <w:tcW w:w="666" w:type="dxa"/>
            <w:vAlign w:val="center"/>
          </w:tcPr>
          <w:p w14:paraId="049C730D" w14:textId="67A40486" w:rsidR="00861150" w:rsidRPr="00DA2D69" w:rsidRDefault="00861150" w:rsidP="00861150">
            <w:pPr>
              <w:spacing w:after="0"/>
              <w:jc w:val="both"/>
              <w:rPr>
                <w:rFonts w:ascii="Times New Roman" w:hAnsi="Times New Roman"/>
              </w:rPr>
            </w:pPr>
          </w:p>
        </w:tc>
        <w:tc>
          <w:tcPr>
            <w:tcW w:w="718" w:type="dxa"/>
            <w:vAlign w:val="center"/>
          </w:tcPr>
          <w:p w14:paraId="00F65D65" w14:textId="0B9B80AC" w:rsidR="00861150" w:rsidRPr="00DA2D69" w:rsidRDefault="00861150" w:rsidP="00861150">
            <w:pPr>
              <w:spacing w:after="0"/>
              <w:jc w:val="both"/>
              <w:rPr>
                <w:rFonts w:ascii="Times New Roman" w:hAnsi="Times New Roman"/>
              </w:rPr>
            </w:pPr>
          </w:p>
        </w:tc>
        <w:tc>
          <w:tcPr>
            <w:tcW w:w="666" w:type="dxa"/>
            <w:vAlign w:val="center"/>
          </w:tcPr>
          <w:p w14:paraId="06698A7E" w14:textId="11D3F645" w:rsidR="00861150" w:rsidRPr="00DA2D69" w:rsidRDefault="00861150" w:rsidP="00861150">
            <w:pPr>
              <w:spacing w:after="0"/>
              <w:jc w:val="both"/>
              <w:rPr>
                <w:rFonts w:ascii="Times New Roman" w:hAnsi="Times New Roman"/>
              </w:rPr>
            </w:pPr>
          </w:p>
        </w:tc>
        <w:tc>
          <w:tcPr>
            <w:tcW w:w="718" w:type="dxa"/>
            <w:vAlign w:val="center"/>
          </w:tcPr>
          <w:p w14:paraId="19F2A9FE" w14:textId="7357FEB9" w:rsidR="00861150" w:rsidRPr="00DA2D69" w:rsidRDefault="00861150" w:rsidP="00861150">
            <w:pPr>
              <w:spacing w:after="0"/>
              <w:jc w:val="both"/>
              <w:rPr>
                <w:rFonts w:ascii="Times New Roman" w:hAnsi="Times New Roman"/>
              </w:rPr>
            </w:pPr>
          </w:p>
        </w:tc>
        <w:tc>
          <w:tcPr>
            <w:tcW w:w="666" w:type="dxa"/>
            <w:vAlign w:val="center"/>
          </w:tcPr>
          <w:p w14:paraId="0D702650" w14:textId="1A24081D" w:rsidR="00861150" w:rsidRPr="00DA2D69" w:rsidRDefault="00861150" w:rsidP="00861150">
            <w:pPr>
              <w:spacing w:after="0"/>
              <w:jc w:val="both"/>
              <w:rPr>
                <w:rFonts w:ascii="Times New Roman" w:hAnsi="Times New Roman"/>
              </w:rPr>
            </w:pPr>
          </w:p>
        </w:tc>
        <w:tc>
          <w:tcPr>
            <w:tcW w:w="718" w:type="dxa"/>
            <w:vAlign w:val="center"/>
          </w:tcPr>
          <w:p w14:paraId="227A85A4" w14:textId="4B0F0447" w:rsidR="00861150" w:rsidRPr="00DA2D69" w:rsidRDefault="00861150" w:rsidP="00861150">
            <w:pPr>
              <w:spacing w:after="0"/>
              <w:jc w:val="both"/>
              <w:rPr>
                <w:rFonts w:ascii="Times New Roman" w:hAnsi="Times New Roman"/>
              </w:rPr>
            </w:pPr>
          </w:p>
        </w:tc>
        <w:tc>
          <w:tcPr>
            <w:tcW w:w="719" w:type="dxa"/>
            <w:vAlign w:val="center"/>
          </w:tcPr>
          <w:p w14:paraId="5165A18D" w14:textId="109E7720" w:rsidR="00861150" w:rsidRPr="00DA2D69" w:rsidRDefault="00861150" w:rsidP="00861150">
            <w:pPr>
              <w:spacing w:after="0"/>
              <w:jc w:val="both"/>
              <w:rPr>
                <w:rFonts w:ascii="Times New Roman" w:hAnsi="Times New Roman"/>
              </w:rPr>
            </w:pPr>
            <w:r w:rsidRPr="00DA2D69">
              <w:rPr>
                <w:rFonts w:ascii="Times New Roman" w:hAnsi="Times New Roman"/>
              </w:rPr>
              <w:t>9</w:t>
            </w:r>
          </w:p>
        </w:tc>
        <w:tc>
          <w:tcPr>
            <w:tcW w:w="718" w:type="dxa"/>
            <w:vAlign w:val="center"/>
          </w:tcPr>
          <w:p w14:paraId="42F37A62" w14:textId="2A4CB5E8" w:rsidR="00861150" w:rsidRPr="00DA2D69" w:rsidRDefault="00861150" w:rsidP="00861150">
            <w:pPr>
              <w:spacing w:after="0"/>
              <w:jc w:val="both"/>
              <w:rPr>
                <w:rFonts w:ascii="Times New Roman" w:hAnsi="Times New Roman"/>
              </w:rPr>
            </w:pPr>
            <w:r w:rsidRPr="00DA2D69">
              <w:rPr>
                <w:rFonts w:ascii="Times New Roman" w:hAnsi="Times New Roman"/>
              </w:rPr>
              <w:t>6,08</w:t>
            </w:r>
          </w:p>
        </w:tc>
        <w:tc>
          <w:tcPr>
            <w:tcW w:w="666" w:type="dxa"/>
            <w:vAlign w:val="center"/>
          </w:tcPr>
          <w:p w14:paraId="11AAEB7A" w14:textId="5BEB505C" w:rsidR="00861150" w:rsidRPr="00DA2D69" w:rsidRDefault="00861150" w:rsidP="00861150">
            <w:pPr>
              <w:spacing w:after="0"/>
              <w:jc w:val="both"/>
              <w:rPr>
                <w:rFonts w:ascii="Times New Roman" w:hAnsi="Times New Roman"/>
              </w:rPr>
            </w:pPr>
            <w:r w:rsidRPr="00DA2D69">
              <w:rPr>
                <w:rFonts w:ascii="Times New Roman" w:hAnsi="Times New Roman"/>
              </w:rPr>
              <w:t>13</w:t>
            </w:r>
          </w:p>
        </w:tc>
        <w:tc>
          <w:tcPr>
            <w:tcW w:w="718" w:type="dxa"/>
            <w:vAlign w:val="center"/>
          </w:tcPr>
          <w:p w14:paraId="6518740C" w14:textId="6D76B369" w:rsidR="00861150" w:rsidRPr="00DA2D69" w:rsidRDefault="00861150" w:rsidP="00861150">
            <w:pPr>
              <w:spacing w:after="0"/>
              <w:jc w:val="both"/>
              <w:rPr>
                <w:rFonts w:ascii="Times New Roman" w:hAnsi="Times New Roman"/>
              </w:rPr>
            </w:pPr>
            <w:r w:rsidRPr="00DA2D69">
              <w:rPr>
                <w:rFonts w:ascii="Times New Roman" w:hAnsi="Times New Roman"/>
              </w:rPr>
              <w:t>8,5</w:t>
            </w:r>
          </w:p>
        </w:tc>
      </w:tr>
      <w:tr w:rsidR="007A1478" w:rsidRPr="00DA2D69" w14:paraId="256F7800" w14:textId="77777777" w:rsidTr="00CA34E3">
        <w:tc>
          <w:tcPr>
            <w:tcW w:w="1840" w:type="dxa"/>
            <w:vAlign w:val="bottom"/>
          </w:tcPr>
          <w:p w14:paraId="10F9B66F" w14:textId="405B5B96" w:rsidR="007120D2" w:rsidRPr="006E53D7" w:rsidRDefault="007120D2" w:rsidP="007120D2">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56D88794" w14:textId="6719F901" w:rsidR="007120D2" w:rsidRDefault="007120D2" w:rsidP="007120D2">
            <w:pPr>
              <w:spacing w:after="0"/>
              <w:jc w:val="both"/>
              <w:rPr>
                <w:b/>
                <w:bCs/>
                <w:i/>
                <w:iCs/>
              </w:rPr>
            </w:pPr>
          </w:p>
        </w:tc>
        <w:tc>
          <w:tcPr>
            <w:tcW w:w="711" w:type="dxa"/>
          </w:tcPr>
          <w:p w14:paraId="4BD62F01" w14:textId="77777777" w:rsidR="007120D2" w:rsidRPr="007875BF" w:rsidRDefault="007120D2" w:rsidP="007120D2">
            <w:pPr>
              <w:spacing w:after="0"/>
              <w:jc w:val="both"/>
              <w:rPr>
                <w:rFonts w:ascii="Times New Roman" w:hAnsi="Times New Roman"/>
              </w:rPr>
            </w:pPr>
          </w:p>
        </w:tc>
        <w:tc>
          <w:tcPr>
            <w:tcW w:w="666" w:type="dxa"/>
            <w:vAlign w:val="center"/>
          </w:tcPr>
          <w:p w14:paraId="72D604F7" w14:textId="3E47E49C" w:rsidR="007120D2" w:rsidRPr="00DA2D69" w:rsidRDefault="007120D2" w:rsidP="007120D2">
            <w:pPr>
              <w:spacing w:after="0"/>
              <w:jc w:val="both"/>
              <w:rPr>
                <w:rFonts w:ascii="Times New Roman" w:hAnsi="Times New Roman"/>
              </w:rPr>
            </w:pPr>
          </w:p>
        </w:tc>
        <w:tc>
          <w:tcPr>
            <w:tcW w:w="718" w:type="dxa"/>
            <w:vAlign w:val="center"/>
          </w:tcPr>
          <w:p w14:paraId="17895C23" w14:textId="12C8D960" w:rsidR="007120D2" w:rsidRDefault="007120D2" w:rsidP="007120D2">
            <w:pPr>
              <w:spacing w:after="0"/>
              <w:jc w:val="both"/>
              <w:rPr>
                <w:rFonts w:ascii="Times New Roman" w:hAnsi="Times New Roman"/>
              </w:rPr>
            </w:pPr>
          </w:p>
        </w:tc>
        <w:tc>
          <w:tcPr>
            <w:tcW w:w="666" w:type="dxa"/>
            <w:vAlign w:val="center"/>
          </w:tcPr>
          <w:p w14:paraId="0BA06D7B" w14:textId="2D28D6E5" w:rsidR="007120D2" w:rsidRPr="00DA2D69" w:rsidRDefault="007120D2" w:rsidP="007120D2">
            <w:pPr>
              <w:spacing w:after="0"/>
              <w:jc w:val="both"/>
              <w:rPr>
                <w:rFonts w:ascii="Times New Roman" w:hAnsi="Times New Roman"/>
              </w:rPr>
            </w:pPr>
          </w:p>
        </w:tc>
        <w:tc>
          <w:tcPr>
            <w:tcW w:w="718" w:type="dxa"/>
            <w:vAlign w:val="center"/>
          </w:tcPr>
          <w:p w14:paraId="2494B518" w14:textId="352A270C" w:rsidR="007120D2" w:rsidRPr="00DA2D69" w:rsidRDefault="007120D2" w:rsidP="007120D2">
            <w:pPr>
              <w:spacing w:after="0"/>
              <w:jc w:val="both"/>
              <w:rPr>
                <w:rFonts w:ascii="Times New Roman" w:hAnsi="Times New Roman"/>
              </w:rPr>
            </w:pPr>
          </w:p>
        </w:tc>
        <w:tc>
          <w:tcPr>
            <w:tcW w:w="666" w:type="dxa"/>
            <w:vAlign w:val="center"/>
          </w:tcPr>
          <w:p w14:paraId="77F4100A" w14:textId="7741DF8D" w:rsidR="007120D2" w:rsidRPr="00DA2D69" w:rsidRDefault="007120D2" w:rsidP="007120D2">
            <w:pPr>
              <w:spacing w:after="0"/>
              <w:jc w:val="both"/>
              <w:rPr>
                <w:rFonts w:ascii="Times New Roman" w:hAnsi="Times New Roman"/>
              </w:rPr>
            </w:pPr>
          </w:p>
        </w:tc>
        <w:tc>
          <w:tcPr>
            <w:tcW w:w="718" w:type="dxa"/>
            <w:vAlign w:val="center"/>
          </w:tcPr>
          <w:p w14:paraId="691843EB" w14:textId="271BF990" w:rsidR="007120D2" w:rsidRPr="00DA2D69" w:rsidRDefault="007120D2" w:rsidP="007120D2">
            <w:pPr>
              <w:spacing w:after="0"/>
              <w:jc w:val="both"/>
              <w:rPr>
                <w:rFonts w:ascii="Times New Roman" w:hAnsi="Times New Roman"/>
              </w:rPr>
            </w:pPr>
          </w:p>
        </w:tc>
        <w:tc>
          <w:tcPr>
            <w:tcW w:w="719" w:type="dxa"/>
          </w:tcPr>
          <w:p w14:paraId="62F28AFA" w14:textId="77777777" w:rsidR="007120D2" w:rsidRPr="00DA2D69" w:rsidRDefault="007120D2" w:rsidP="007120D2">
            <w:pPr>
              <w:spacing w:after="0"/>
              <w:jc w:val="both"/>
              <w:rPr>
                <w:rFonts w:ascii="Times New Roman" w:hAnsi="Times New Roman"/>
              </w:rPr>
            </w:pPr>
          </w:p>
        </w:tc>
        <w:tc>
          <w:tcPr>
            <w:tcW w:w="718" w:type="dxa"/>
          </w:tcPr>
          <w:p w14:paraId="0DCA7549" w14:textId="77777777" w:rsidR="007120D2" w:rsidRPr="00DA2D69" w:rsidRDefault="007120D2" w:rsidP="007120D2">
            <w:pPr>
              <w:spacing w:after="0"/>
              <w:jc w:val="both"/>
              <w:rPr>
                <w:rFonts w:ascii="Times New Roman" w:hAnsi="Times New Roman"/>
              </w:rPr>
            </w:pPr>
          </w:p>
        </w:tc>
        <w:tc>
          <w:tcPr>
            <w:tcW w:w="666" w:type="dxa"/>
            <w:vAlign w:val="center"/>
          </w:tcPr>
          <w:p w14:paraId="2B022A8B" w14:textId="567379FE" w:rsidR="007120D2" w:rsidRPr="00DA2D69" w:rsidRDefault="007120D2" w:rsidP="007120D2">
            <w:pPr>
              <w:spacing w:after="0"/>
              <w:jc w:val="both"/>
              <w:rPr>
                <w:rFonts w:ascii="Times New Roman" w:hAnsi="Times New Roman"/>
              </w:rPr>
            </w:pPr>
          </w:p>
        </w:tc>
        <w:tc>
          <w:tcPr>
            <w:tcW w:w="718" w:type="dxa"/>
            <w:vAlign w:val="center"/>
          </w:tcPr>
          <w:p w14:paraId="0D26D2BE" w14:textId="4E70BF9B" w:rsidR="007120D2" w:rsidRPr="00DA2D69" w:rsidRDefault="007120D2" w:rsidP="007120D2">
            <w:pPr>
              <w:spacing w:after="0"/>
              <w:jc w:val="both"/>
              <w:rPr>
                <w:rFonts w:ascii="Times New Roman" w:hAnsi="Times New Roman"/>
              </w:rPr>
            </w:pPr>
          </w:p>
        </w:tc>
      </w:tr>
      <w:tr w:rsidR="00861150" w:rsidRPr="00DA2D69" w14:paraId="4921598E" w14:textId="77777777" w:rsidTr="003E7524">
        <w:tc>
          <w:tcPr>
            <w:tcW w:w="9880" w:type="dxa"/>
            <w:gridSpan w:val="13"/>
            <w:vAlign w:val="bottom"/>
          </w:tcPr>
          <w:p w14:paraId="740D9BDD" w14:textId="7D1B6514" w:rsidR="00861150" w:rsidRPr="00DA2D69" w:rsidRDefault="00861150" w:rsidP="007120D2">
            <w:pPr>
              <w:spacing w:after="0"/>
              <w:jc w:val="both"/>
              <w:rPr>
                <w:rFonts w:ascii="Times New Roman" w:hAnsi="Times New Roman"/>
              </w:rPr>
            </w:pPr>
            <w:r>
              <w:rPr>
                <w:rFonts w:ascii="Times New Roman" w:hAnsi="Times New Roman"/>
                <w:b/>
                <w:bCs/>
                <w:sz w:val="20"/>
                <w:szCs w:val="20"/>
              </w:rPr>
              <w:t>4</w:t>
            </w:r>
            <w:r w:rsidRPr="00391D26">
              <w:rPr>
                <w:rFonts w:ascii="Times New Roman" w:hAnsi="Times New Roman"/>
                <w:b/>
                <w:bCs/>
                <w:sz w:val="20"/>
                <w:szCs w:val="20"/>
              </w:rPr>
              <w:t xml:space="preserve">. </w:t>
            </w:r>
            <w:r w:rsidRPr="00EC2BF3">
              <w:rPr>
                <w:rFonts w:ascii="Times New Roman" w:hAnsi="Times New Roman"/>
                <w:b/>
                <w:bCs/>
                <w:sz w:val="20"/>
                <w:szCs w:val="20"/>
              </w:rPr>
              <w:t>Lịch sử &amp; Địa lý</w:t>
            </w:r>
          </w:p>
        </w:tc>
      </w:tr>
      <w:tr w:rsidR="00312F38" w:rsidRPr="00DA2D69" w14:paraId="30D86B4C" w14:textId="77777777" w:rsidTr="00CA34E3">
        <w:tc>
          <w:tcPr>
            <w:tcW w:w="1840" w:type="dxa"/>
            <w:vAlign w:val="bottom"/>
          </w:tcPr>
          <w:p w14:paraId="79991C5F" w14:textId="77777777" w:rsidR="00D074F6"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571728B8" w14:textId="01E25995" w:rsidR="00D074F6" w:rsidRPr="00391D26" w:rsidRDefault="00D074F6" w:rsidP="00D074F6">
            <w:pPr>
              <w:spacing w:after="0"/>
              <w:jc w:val="both"/>
              <w:rPr>
                <w:rFonts w:ascii="Times New Roman" w:hAnsi="Times New Roman"/>
                <w:b/>
                <w:bCs/>
                <w:sz w:val="20"/>
                <w:szCs w:val="20"/>
              </w:rPr>
            </w:pPr>
            <w:r w:rsidRPr="006E53D7">
              <w:rPr>
                <w:rFonts w:ascii="Times New Roman" w:hAnsi="Times New Roman"/>
                <w:sz w:val="20"/>
                <w:szCs w:val="20"/>
              </w:rPr>
              <w:t xml:space="preserve"> - Hoàn thành tốt </w:t>
            </w:r>
          </w:p>
        </w:tc>
        <w:tc>
          <w:tcPr>
            <w:tcW w:w="356" w:type="dxa"/>
            <w:vAlign w:val="bottom"/>
          </w:tcPr>
          <w:p w14:paraId="2E81ED6B" w14:textId="779BE322" w:rsidR="00D074F6" w:rsidRDefault="00122771" w:rsidP="00D074F6">
            <w:pPr>
              <w:spacing w:after="0"/>
              <w:jc w:val="both"/>
              <w:rPr>
                <w:b/>
                <w:bCs/>
                <w:i/>
                <w:iCs/>
              </w:rPr>
            </w:pPr>
            <w:r>
              <w:rPr>
                <w:b/>
                <w:bCs/>
                <w:i/>
                <w:iCs/>
              </w:rPr>
              <w:t>240</w:t>
            </w:r>
          </w:p>
        </w:tc>
        <w:tc>
          <w:tcPr>
            <w:tcW w:w="711" w:type="dxa"/>
          </w:tcPr>
          <w:p w14:paraId="497DDBCA" w14:textId="36BF7079" w:rsidR="00D074F6" w:rsidRPr="007875BF" w:rsidRDefault="007875BF" w:rsidP="00CA34E3">
            <w:pPr>
              <w:spacing w:before="120" w:after="0"/>
              <w:jc w:val="both"/>
              <w:rPr>
                <w:rFonts w:ascii="Times New Roman" w:hAnsi="Times New Roman"/>
              </w:rPr>
            </w:pPr>
            <w:r>
              <w:rPr>
                <w:rFonts w:ascii="Times New Roman" w:hAnsi="Times New Roman"/>
              </w:rPr>
              <w:t>79,73</w:t>
            </w:r>
          </w:p>
        </w:tc>
        <w:tc>
          <w:tcPr>
            <w:tcW w:w="666" w:type="dxa"/>
            <w:vAlign w:val="center"/>
          </w:tcPr>
          <w:p w14:paraId="7C65BDE1" w14:textId="77777777" w:rsidR="00D074F6" w:rsidRPr="00DA2D69" w:rsidRDefault="00D074F6" w:rsidP="00D074F6">
            <w:pPr>
              <w:spacing w:after="0"/>
              <w:jc w:val="both"/>
              <w:rPr>
                <w:rFonts w:ascii="Times New Roman" w:hAnsi="Times New Roman"/>
              </w:rPr>
            </w:pPr>
          </w:p>
        </w:tc>
        <w:tc>
          <w:tcPr>
            <w:tcW w:w="718" w:type="dxa"/>
            <w:vAlign w:val="center"/>
          </w:tcPr>
          <w:p w14:paraId="66325759" w14:textId="77777777" w:rsidR="00D074F6" w:rsidRDefault="00D074F6" w:rsidP="00D074F6">
            <w:pPr>
              <w:spacing w:after="0"/>
              <w:jc w:val="both"/>
              <w:rPr>
                <w:rFonts w:ascii="Times New Roman" w:hAnsi="Times New Roman"/>
              </w:rPr>
            </w:pPr>
          </w:p>
        </w:tc>
        <w:tc>
          <w:tcPr>
            <w:tcW w:w="666" w:type="dxa"/>
            <w:vAlign w:val="center"/>
          </w:tcPr>
          <w:p w14:paraId="344DDFDA" w14:textId="77777777" w:rsidR="00D074F6" w:rsidRPr="00DA2D69" w:rsidRDefault="00D074F6" w:rsidP="00D074F6">
            <w:pPr>
              <w:spacing w:after="0"/>
              <w:jc w:val="both"/>
              <w:rPr>
                <w:rFonts w:ascii="Times New Roman" w:hAnsi="Times New Roman"/>
              </w:rPr>
            </w:pPr>
          </w:p>
        </w:tc>
        <w:tc>
          <w:tcPr>
            <w:tcW w:w="718" w:type="dxa"/>
            <w:vAlign w:val="center"/>
          </w:tcPr>
          <w:p w14:paraId="2A9184F7" w14:textId="77777777" w:rsidR="00D074F6" w:rsidRPr="00DA2D69" w:rsidRDefault="00D074F6" w:rsidP="00D074F6">
            <w:pPr>
              <w:spacing w:after="0"/>
              <w:jc w:val="both"/>
              <w:rPr>
                <w:rFonts w:ascii="Times New Roman" w:hAnsi="Times New Roman"/>
              </w:rPr>
            </w:pPr>
          </w:p>
        </w:tc>
        <w:tc>
          <w:tcPr>
            <w:tcW w:w="666" w:type="dxa"/>
            <w:vAlign w:val="center"/>
          </w:tcPr>
          <w:p w14:paraId="2BA6B83F" w14:textId="77777777" w:rsidR="00D074F6" w:rsidRPr="00DA2D69" w:rsidRDefault="00D074F6" w:rsidP="00D074F6">
            <w:pPr>
              <w:spacing w:after="0"/>
              <w:jc w:val="both"/>
              <w:rPr>
                <w:rFonts w:ascii="Times New Roman" w:hAnsi="Times New Roman"/>
              </w:rPr>
            </w:pPr>
          </w:p>
        </w:tc>
        <w:tc>
          <w:tcPr>
            <w:tcW w:w="718" w:type="dxa"/>
            <w:vAlign w:val="center"/>
          </w:tcPr>
          <w:p w14:paraId="35F70B6D" w14:textId="77777777" w:rsidR="00D074F6" w:rsidRPr="00DA2D69" w:rsidRDefault="00D074F6" w:rsidP="00D074F6">
            <w:pPr>
              <w:spacing w:after="0"/>
              <w:jc w:val="both"/>
              <w:rPr>
                <w:rFonts w:ascii="Times New Roman" w:hAnsi="Times New Roman"/>
              </w:rPr>
            </w:pPr>
          </w:p>
        </w:tc>
        <w:tc>
          <w:tcPr>
            <w:tcW w:w="719" w:type="dxa"/>
            <w:vAlign w:val="center"/>
          </w:tcPr>
          <w:p w14:paraId="617E1376" w14:textId="5E54AE90" w:rsidR="00D074F6" w:rsidRPr="00DA2D69" w:rsidRDefault="00D074F6" w:rsidP="00D074F6">
            <w:pPr>
              <w:spacing w:after="0"/>
              <w:jc w:val="both"/>
              <w:rPr>
                <w:rFonts w:ascii="Times New Roman" w:hAnsi="Times New Roman"/>
              </w:rPr>
            </w:pPr>
            <w:r w:rsidRPr="00DA2D69">
              <w:rPr>
                <w:rFonts w:ascii="Times New Roman" w:hAnsi="Times New Roman"/>
              </w:rPr>
              <w:t>114</w:t>
            </w:r>
          </w:p>
        </w:tc>
        <w:tc>
          <w:tcPr>
            <w:tcW w:w="718" w:type="dxa"/>
            <w:vAlign w:val="center"/>
          </w:tcPr>
          <w:p w14:paraId="3CBD7EEB" w14:textId="7A009C28" w:rsidR="00D074F6" w:rsidRPr="00DA2D69" w:rsidRDefault="00D074F6" w:rsidP="00D074F6">
            <w:pPr>
              <w:spacing w:after="0"/>
              <w:jc w:val="both"/>
              <w:rPr>
                <w:rFonts w:ascii="Times New Roman" w:hAnsi="Times New Roman"/>
              </w:rPr>
            </w:pPr>
            <w:r w:rsidRPr="00DA2D69">
              <w:rPr>
                <w:rFonts w:ascii="Times New Roman" w:hAnsi="Times New Roman"/>
              </w:rPr>
              <w:t>77,03</w:t>
            </w:r>
          </w:p>
        </w:tc>
        <w:tc>
          <w:tcPr>
            <w:tcW w:w="666" w:type="dxa"/>
            <w:vAlign w:val="center"/>
          </w:tcPr>
          <w:p w14:paraId="4CBACA2C" w14:textId="6213DAF1" w:rsidR="00D074F6" w:rsidRPr="00DA2D69" w:rsidRDefault="00D074F6" w:rsidP="00D074F6">
            <w:pPr>
              <w:spacing w:after="0"/>
              <w:jc w:val="both"/>
              <w:rPr>
                <w:rFonts w:ascii="Times New Roman" w:hAnsi="Times New Roman"/>
              </w:rPr>
            </w:pPr>
            <w:r w:rsidRPr="00DA2D69">
              <w:rPr>
                <w:rFonts w:ascii="Times New Roman" w:hAnsi="Times New Roman"/>
              </w:rPr>
              <w:t>126</w:t>
            </w:r>
          </w:p>
        </w:tc>
        <w:tc>
          <w:tcPr>
            <w:tcW w:w="718" w:type="dxa"/>
            <w:vAlign w:val="center"/>
          </w:tcPr>
          <w:p w14:paraId="34EADACB" w14:textId="130BB0FE" w:rsidR="00D074F6" w:rsidRPr="00DA2D69" w:rsidRDefault="00D074F6" w:rsidP="00D074F6">
            <w:pPr>
              <w:spacing w:after="0"/>
              <w:jc w:val="both"/>
              <w:rPr>
                <w:rFonts w:ascii="Times New Roman" w:hAnsi="Times New Roman"/>
              </w:rPr>
            </w:pPr>
            <w:r w:rsidRPr="00DA2D69">
              <w:rPr>
                <w:rFonts w:ascii="Times New Roman" w:hAnsi="Times New Roman"/>
              </w:rPr>
              <w:t>82,35</w:t>
            </w:r>
          </w:p>
        </w:tc>
      </w:tr>
      <w:tr w:rsidR="00312F38" w:rsidRPr="00DA2D69" w14:paraId="07F0F1F0" w14:textId="77777777" w:rsidTr="00CA34E3">
        <w:tc>
          <w:tcPr>
            <w:tcW w:w="1840" w:type="dxa"/>
            <w:vAlign w:val="bottom"/>
          </w:tcPr>
          <w:p w14:paraId="1AE70663" w14:textId="417E2D2C"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2BECB68B" w14:textId="0A8B4EA8" w:rsidR="00D074F6" w:rsidRDefault="00122771" w:rsidP="00D074F6">
            <w:pPr>
              <w:spacing w:after="0"/>
              <w:jc w:val="both"/>
              <w:rPr>
                <w:b/>
                <w:bCs/>
                <w:i/>
                <w:iCs/>
              </w:rPr>
            </w:pPr>
            <w:r>
              <w:rPr>
                <w:b/>
                <w:bCs/>
                <w:i/>
                <w:iCs/>
              </w:rPr>
              <w:t>59</w:t>
            </w:r>
          </w:p>
        </w:tc>
        <w:tc>
          <w:tcPr>
            <w:tcW w:w="711" w:type="dxa"/>
          </w:tcPr>
          <w:p w14:paraId="3323BD47" w14:textId="5B0FAF49" w:rsidR="00D074F6" w:rsidRPr="007875BF" w:rsidRDefault="007875BF" w:rsidP="00D074F6">
            <w:pPr>
              <w:spacing w:after="0"/>
              <w:jc w:val="both"/>
              <w:rPr>
                <w:rFonts w:ascii="Times New Roman" w:hAnsi="Times New Roman"/>
              </w:rPr>
            </w:pPr>
            <w:r>
              <w:rPr>
                <w:rFonts w:ascii="Times New Roman" w:hAnsi="Times New Roman"/>
              </w:rPr>
              <w:t>19,6</w:t>
            </w:r>
          </w:p>
        </w:tc>
        <w:tc>
          <w:tcPr>
            <w:tcW w:w="666" w:type="dxa"/>
            <w:vAlign w:val="center"/>
          </w:tcPr>
          <w:p w14:paraId="7D210AE8" w14:textId="77777777" w:rsidR="00D074F6" w:rsidRPr="00DA2D69" w:rsidRDefault="00D074F6" w:rsidP="00D074F6">
            <w:pPr>
              <w:spacing w:after="0"/>
              <w:jc w:val="both"/>
              <w:rPr>
                <w:rFonts w:ascii="Times New Roman" w:hAnsi="Times New Roman"/>
              </w:rPr>
            </w:pPr>
          </w:p>
        </w:tc>
        <w:tc>
          <w:tcPr>
            <w:tcW w:w="718" w:type="dxa"/>
            <w:vAlign w:val="center"/>
          </w:tcPr>
          <w:p w14:paraId="77AC565F" w14:textId="77777777" w:rsidR="00D074F6" w:rsidRDefault="00D074F6" w:rsidP="00D074F6">
            <w:pPr>
              <w:spacing w:after="0"/>
              <w:jc w:val="both"/>
              <w:rPr>
                <w:rFonts w:ascii="Times New Roman" w:hAnsi="Times New Roman"/>
              </w:rPr>
            </w:pPr>
          </w:p>
        </w:tc>
        <w:tc>
          <w:tcPr>
            <w:tcW w:w="666" w:type="dxa"/>
            <w:vAlign w:val="center"/>
          </w:tcPr>
          <w:p w14:paraId="297A7087" w14:textId="77777777" w:rsidR="00D074F6" w:rsidRPr="00DA2D69" w:rsidRDefault="00D074F6" w:rsidP="00D074F6">
            <w:pPr>
              <w:spacing w:after="0"/>
              <w:jc w:val="both"/>
              <w:rPr>
                <w:rFonts w:ascii="Times New Roman" w:hAnsi="Times New Roman"/>
              </w:rPr>
            </w:pPr>
          </w:p>
        </w:tc>
        <w:tc>
          <w:tcPr>
            <w:tcW w:w="718" w:type="dxa"/>
            <w:vAlign w:val="center"/>
          </w:tcPr>
          <w:p w14:paraId="593BA1D0" w14:textId="77777777" w:rsidR="00D074F6" w:rsidRPr="00DA2D69" w:rsidRDefault="00D074F6" w:rsidP="00D074F6">
            <w:pPr>
              <w:spacing w:after="0"/>
              <w:jc w:val="both"/>
              <w:rPr>
                <w:rFonts w:ascii="Times New Roman" w:hAnsi="Times New Roman"/>
              </w:rPr>
            </w:pPr>
          </w:p>
        </w:tc>
        <w:tc>
          <w:tcPr>
            <w:tcW w:w="666" w:type="dxa"/>
            <w:vAlign w:val="center"/>
          </w:tcPr>
          <w:p w14:paraId="5FBBA04C" w14:textId="77777777" w:rsidR="00D074F6" w:rsidRPr="00DA2D69" w:rsidRDefault="00D074F6" w:rsidP="00D074F6">
            <w:pPr>
              <w:spacing w:after="0"/>
              <w:jc w:val="both"/>
              <w:rPr>
                <w:rFonts w:ascii="Times New Roman" w:hAnsi="Times New Roman"/>
              </w:rPr>
            </w:pPr>
          </w:p>
        </w:tc>
        <w:tc>
          <w:tcPr>
            <w:tcW w:w="718" w:type="dxa"/>
            <w:vAlign w:val="center"/>
          </w:tcPr>
          <w:p w14:paraId="3C01677D" w14:textId="77777777" w:rsidR="00D074F6" w:rsidRPr="00DA2D69" w:rsidRDefault="00D074F6" w:rsidP="00D074F6">
            <w:pPr>
              <w:spacing w:after="0"/>
              <w:jc w:val="both"/>
              <w:rPr>
                <w:rFonts w:ascii="Times New Roman" w:hAnsi="Times New Roman"/>
              </w:rPr>
            </w:pPr>
          </w:p>
        </w:tc>
        <w:tc>
          <w:tcPr>
            <w:tcW w:w="719" w:type="dxa"/>
            <w:vAlign w:val="center"/>
          </w:tcPr>
          <w:p w14:paraId="1CEC051F" w14:textId="69258FE1" w:rsidR="00D074F6" w:rsidRPr="00DA2D69" w:rsidRDefault="00D074F6" w:rsidP="00D074F6">
            <w:pPr>
              <w:spacing w:after="0"/>
              <w:jc w:val="both"/>
              <w:rPr>
                <w:rFonts w:ascii="Times New Roman" w:hAnsi="Times New Roman"/>
              </w:rPr>
            </w:pPr>
            <w:r w:rsidRPr="00DA2D69">
              <w:rPr>
                <w:rFonts w:ascii="Times New Roman" w:hAnsi="Times New Roman"/>
              </w:rPr>
              <w:t>34</w:t>
            </w:r>
          </w:p>
        </w:tc>
        <w:tc>
          <w:tcPr>
            <w:tcW w:w="718" w:type="dxa"/>
            <w:vAlign w:val="center"/>
          </w:tcPr>
          <w:p w14:paraId="258D4085" w14:textId="617572FA" w:rsidR="00D074F6" w:rsidRPr="00DA2D69" w:rsidRDefault="00D074F6" w:rsidP="00D074F6">
            <w:pPr>
              <w:spacing w:after="0"/>
              <w:jc w:val="both"/>
              <w:rPr>
                <w:rFonts w:ascii="Times New Roman" w:hAnsi="Times New Roman"/>
              </w:rPr>
            </w:pPr>
            <w:r w:rsidRPr="00DA2D69">
              <w:rPr>
                <w:rFonts w:ascii="Times New Roman" w:hAnsi="Times New Roman"/>
              </w:rPr>
              <w:t>22,97</w:t>
            </w:r>
          </w:p>
        </w:tc>
        <w:tc>
          <w:tcPr>
            <w:tcW w:w="666" w:type="dxa"/>
            <w:vAlign w:val="center"/>
          </w:tcPr>
          <w:p w14:paraId="36F0E205" w14:textId="3CD31563" w:rsidR="00D074F6" w:rsidRPr="00DA2D69" w:rsidRDefault="00D074F6" w:rsidP="00D074F6">
            <w:pPr>
              <w:spacing w:after="0"/>
              <w:jc w:val="both"/>
              <w:rPr>
                <w:rFonts w:ascii="Times New Roman" w:hAnsi="Times New Roman"/>
              </w:rPr>
            </w:pPr>
            <w:r w:rsidRPr="00DA2D69">
              <w:rPr>
                <w:rFonts w:ascii="Times New Roman" w:hAnsi="Times New Roman"/>
              </w:rPr>
              <w:t>25</w:t>
            </w:r>
          </w:p>
        </w:tc>
        <w:tc>
          <w:tcPr>
            <w:tcW w:w="718" w:type="dxa"/>
            <w:vAlign w:val="center"/>
          </w:tcPr>
          <w:p w14:paraId="521B9A07" w14:textId="511ADB68" w:rsidR="00D074F6" w:rsidRPr="00DA2D69" w:rsidRDefault="00D074F6" w:rsidP="00D074F6">
            <w:pPr>
              <w:spacing w:after="0"/>
              <w:jc w:val="both"/>
              <w:rPr>
                <w:rFonts w:ascii="Times New Roman" w:hAnsi="Times New Roman"/>
              </w:rPr>
            </w:pPr>
            <w:r w:rsidRPr="00DA2D69">
              <w:rPr>
                <w:rFonts w:ascii="Times New Roman" w:hAnsi="Times New Roman"/>
              </w:rPr>
              <w:t>16,34</w:t>
            </w:r>
          </w:p>
        </w:tc>
      </w:tr>
      <w:tr w:rsidR="00312F38" w:rsidRPr="00DA2D69" w14:paraId="1F9BEAD4" w14:textId="77777777" w:rsidTr="00CA34E3">
        <w:tc>
          <w:tcPr>
            <w:tcW w:w="1840" w:type="dxa"/>
            <w:vAlign w:val="bottom"/>
          </w:tcPr>
          <w:p w14:paraId="129A5F4F" w14:textId="3B8C8C7A"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47470336" w14:textId="1D552F51" w:rsidR="00D074F6" w:rsidRDefault="00122771" w:rsidP="00D074F6">
            <w:pPr>
              <w:spacing w:after="0"/>
              <w:jc w:val="both"/>
              <w:rPr>
                <w:b/>
                <w:bCs/>
                <w:i/>
                <w:iCs/>
              </w:rPr>
            </w:pPr>
            <w:r>
              <w:rPr>
                <w:b/>
                <w:bCs/>
                <w:i/>
                <w:iCs/>
              </w:rPr>
              <w:t>2</w:t>
            </w:r>
          </w:p>
        </w:tc>
        <w:tc>
          <w:tcPr>
            <w:tcW w:w="711" w:type="dxa"/>
          </w:tcPr>
          <w:p w14:paraId="0A52FA39" w14:textId="6B274B93" w:rsidR="00D074F6" w:rsidRPr="007875BF" w:rsidRDefault="007875BF" w:rsidP="00D074F6">
            <w:pPr>
              <w:spacing w:after="0"/>
              <w:jc w:val="both"/>
              <w:rPr>
                <w:rFonts w:ascii="Times New Roman" w:hAnsi="Times New Roman"/>
              </w:rPr>
            </w:pPr>
            <w:r>
              <w:rPr>
                <w:rFonts w:ascii="Times New Roman" w:hAnsi="Times New Roman"/>
              </w:rPr>
              <w:t>0,67</w:t>
            </w:r>
          </w:p>
        </w:tc>
        <w:tc>
          <w:tcPr>
            <w:tcW w:w="666" w:type="dxa"/>
            <w:vAlign w:val="center"/>
          </w:tcPr>
          <w:p w14:paraId="2C561AC0" w14:textId="77777777" w:rsidR="00D074F6" w:rsidRPr="00DA2D69" w:rsidRDefault="00D074F6" w:rsidP="00D074F6">
            <w:pPr>
              <w:spacing w:after="0"/>
              <w:jc w:val="both"/>
              <w:rPr>
                <w:rFonts w:ascii="Times New Roman" w:hAnsi="Times New Roman"/>
              </w:rPr>
            </w:pPr>
          </w:p>
        </w:tc>
        <w:tc>
          <w:tcPr>
            <w:tcW w:w="718" w:type="dxa"/>
            <w:vAlign w:val="center"/>
          </w:tcPr>
          <w:p w14:paraId="7E4CFA82" w14:textId="77777777" w:rsidR="00D074F6" w:rsidRDefault="00D074F6" w:rsidP="00D074F6">
            <w:pPr>
              <w:spacing w:after="0"/>
              <w:jc w:val="both"/>
              <w:rPr>
                <w:rFonts w:ascii="Times New Roman" w:hAnsi="Times New Roman"/>
              </w:rPr>
            </w:pPr>
          </w:p>
        </w:tc>
        <w:tc>
          <w:tcPr>
            <w:tcW w:w="666" w:type="dxa"/>
            <w:vAlign w:val="center"/>
          </w:tcPr>
          <w:p w14:paraId="6A33475C" w14:textId="77777777" w:rsidR="00D074F6" w:rsidRPr="00DA2D69" w:rsidRDefault="00D074F6" w:rsidP="00D074F6">
            <w:pPr>
              <w:spacing w:after="0"/>
              <w:jc w:val="both"/>
              <w:rPr>
                <w:rFonts w:ascii="Times New Roman" w:hAnsi="Times New Roman"/>
              </w:rPr>
            </w:pPr>
          </w:p>
        </w:tc>
        <w:tc>
          <w:tcPr>
            <w:tcW w:w="718" w:type="dxa"/>
            <w:vAlign w:val="center"/>
          </w:tcPr>
          <w:p w14:paraId="4C457142" w14:textId="77777777" w:rsidR="00D074F6" w:rsidRPr="00DA2D69" w:rsidRDefault="00D074F6" w:rsidP="00D074F6">
            <w:pPr>
              <w:spacing w:after="0"/>
              <w:jc w:val="both"/>
              <w:rPr>
                <w:rFonts w:ascii="Times New Roman" w:hAnsi="Times New Roman"/>
              </w:rPr>
            </w:pPr>
          </w:p>
        </w:tc>
        <w:tc>
          <w:tcPr>
            <w:tcW w:w="666" w:type="dxa"/>
            <w:vAlign w:val="center"/>
          </w:tcPr>
          <w:p w14:paraId="1F16CCD7" w14:textId="77777777" w:rsidR="00D074F6" w:rsidRPr="00DA2D69" w:rsidRDefault="00D074F6" w:rsidP="00D074F6">
            <w:pPr>
              <w:spacing w:after="0"/>
              <w:jc w:val="both"/>
              <w:rPr>
                <w:rFonts w:ascii="Times New Roman" w:hAnsi="Times New Roman"/>
              </w:rPr>
            </w:pPr>
          </w:p>
        </w:tc>
        <w:tc>
          <w:tcPr>
            <w:tcW w:w="718" w:type="dxa"/>
            <w:vAlign w:val="center"/>
          </w:tcPr>
          <w:p w14:paraId="48BD221B" w14:textId="77777777" w:rsidR="00D074F6" w:rsidRPr="00DA2D69" w:rsidRDefault="00D074F6" w:rsidP="00D074F6">
            <w:pPr>
              <w:spacing w:after="0"/>
              <w:jc w:val="both"/>
              <w:rPr>
                <w:rFonts w:ascii="Times New Roman" w:hAnsi="Times New Roman"/>
              </w:rPr>
            </w:pPr>
          </w:p>
        </w:tc>
        <w:tc>
          <w:tcPr>
            <w:tcW w:w="719" w:type="dxa"/>
          </w:tcPr>
          <w:p w14:paraId="1AD24306" w14:textId="77777777" w:rsidR="00D074F6" w:rsidRPr="00DA2D69" w:rsidRDefault="00D074F6" w:rsidP="00D074F6">
            <w:pPr>
              <w:spacing w:after="0"/>
              <w:jc w:val="both"/>
              <w:rPr>
                <w:rFonts w:ascii="Times New Roman" w:hAnsi="Times New Roman"/>
              </w:rPr>
            </w:pPr>
          </w:p>
        </w:tc>
        <w:tc>
          <w:tcPr>
            <w:tcW w:w="718" w:type="dxa"/>
          </w:tcPr>
          <w:p w14:paraId="0F61EF29" w14:textId="77777777" w:rsidR="00D074F6" w:rsidRPr="00DA2D69" w:rsidRDefault="00D074F6" w:rsidP="00D074F6">
            <w:pPr>
              <w:spacing w:after="0"/>
              <w:jc w:val="both"/>
              <w:rPr>
                <w:rFonts w:ascii="Times New Roman" w:hAnsi="Times New Roman"/>
              </w:rPr>
            </w:pPr>
          </w:p>
        </w:tc>
        <w:tc>
          <w:tcPr>
            <w:tcW w:w="666" w:type="dxa"/>
            <w:vAlign w:val="center"/>
          </w:tcPr>
          <w:p w14:paraId="3B20B14A" w14:textId="0E600B5D" w:rsidR="00D074F6" w:rsidRPr="00DA2D69" w:rsidRDefault="00D074F6" w:rsidP="00D074F6">
            <w:pPr>
              <w:spacing w:after="0"/>
              <w:jc w:val="both"/>
              <w:rPr>
                <w:rFonts w:ascii="Times New Roman" w:hAnsi="Times New Roman"/>
              </w:rPr>
            </w:pPr>
            <w:r w:rsidRPr="00DA2D69">
              <w:rPr>
                <w:rFonts w:ascii="Times New Roman" w:hAnsi="Times New Roman"/>
              </w:rPr>
              <w:t>2</w:t>
            </w:r>
          </w:p>
        </w:tc>
        <w:tc>
          <w:tcPr>
            <w:tcW w:w="718" w:type="dxa"/>
            <w:vAlign w:val="center"/>
          </w:tcPr>
          <w:p w14:paraId="703E42F7" w14:textId="15A09573" w:rsidR="00D074F6" w:rsidRPr="00DA2D69" w:rsidRDefault="00D074F6" w:rsidP="00D074F6">
            <w:pPr>
              <w:spacing w:after="0"/>
              <w:jc w:val="both"/>
              <w:rPr>
                <w:rFonts w:ascii="Times New Roman" w:hAnsi="Times New Roman"/>
              </w:rPr>
            </w:pPr>
            <w:r w:rsidRPr="00DA2D69">
              <w:rPr>
                <w:rFonts w:ascii="Times New Roman" w:hAnsi="Times New Roman"/>
              </w:rPr>
              <w:t>1,31</w:t>
            </w:r>
          </w:p>
        </w:tc>
      </w:tr>
      <w:tr w:rsidR="00861150" w:rsidRPr="00DA2D69" w14:paraId="686F9845" w14:textId="77777777" w:rsidTr="003E7524">
        <w:tc>
          <w:tcPr>
            <w:tcW w:w="9880" w:type="dxa"/>
            <w:gridSpan w:val="13"/>
            <w:vAlign w:val="bottom"/>
          </w:tcPr>
          <w:p w14:paraId="0026B80E" w14:textId="1501BFB9" w:rsidR="00861150" w:rsidRPr="00DA2D69" w:rsidRDefault="00861150" w:rsidP="007120D2">
            <w:pPr>
              <w:spacing w:after="0"/>
              <w:jc w:val="both"/>
              <w:rPr>
                <w:rFonts w:ascii="Times New Roman" w:hAnsi="Times New Roman"/>
              </w:rPr>
            </w:pPr>
            <w:r>
              <w:rPr>
                <w:rFonts w:ascii="Times New Roman" w:hAnsi="Times New Roman"/>
                <w:b/>
                <w:bCs/>
                <w:sz w:val="20"/>
                <w:szCs w:val="20"/>
              </w:rPr>
              <w:t>5</w:t>
            </w:r>
            <w:r w:rsidRPr="00391D26">
              <w:rPr>
                <w:rFonts w:ascii="Times New Roman" w:hAnsi="Times New Roman"/>
                <w:b/>
                <w:bCs/>
                <w:sz w:val="20"/>
                <w:szCs w:val="20"/>
              </w:rPr>
              <w:t xml:space="preserve">. </w:t>
            </w:r>
            <w:r w:rsidR="006731DB" w:rsidRPr="00EC2BF3">
              <w:rPr>
                <w:rFonts w:ascii="Times New Roman" w:hAnsi="Times New Roman"/>
                <w:b/>
                <w:bCs/>
                <w:sz w:val="20"/>
                <w:szCs w:val="20"/>
              </w:rPr>
              <w:t>Ngoại ngữ</w:t>
            </w:r>
          </w:p>
        </w:tc>
      </w:tr>
      <w:tr w:rsidR="00312F38" w:rsidRPr="00DA2D69" w14:paraId="759915E7" w14:textId="77777777" w:rsidTr="00CA34E3">
        <w:tc>
          <w:tcPr>
            <w:tcW w:w="1840" w:type="dxa"/>
            <w:vAlign w:val="bottom"/>
          </w:tcPr>
          <w:p w14:paraId="0CEA30BD" w14:textId="77777777" w:rsidR="00D074F6"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58FEA900" w14:textId="0F5C72D8" w:rsidR="00D074F6" w:rsidRPr="00391D26" w:rsidRDefault="00D074F6" w:rsidP="00D074F6">
            <w:pPr>
              <w:spacing w:after="0"/>
              <w:jc w:val="both"/>
              <w:rPr>
                <w:rFonts w:ascii="Times New Roman" w:hAnsi="Times New Roman"/>
                <w:b/>
                <w:bCs/>
                <w:sz w:val="20"/>
                <w:szCs w:val="20"/>
              </w:rPr>
            </w:pPr>
            <w:r w:rsidRPr="006E53D7">
              <w:rPr>
                <w:rFonts w:ascii="Times New Roman" w:hAnsi="Times New Roman"/>
                <w:sz w:val="20"/>
                <w:szCs w:val="20"/>
              </w:rPr>
              <w:t xml:space="preserve"> - Hoàn thành tốt </w:t>
            </w:r>
          </w:p>
        </w:tc>
        <w:tc>
          <w:tcPr>
            <w:tcW w:w="356" w:type="dxa"/>
            <w:vAlign w:val="bottom"/>
          </w:tcPr>
          <w:p w14:paraId="3CA65A31" w14:textId="003C2C35" w:rsidR="00D074F6" w:rsidRDefault="00122771" w:rsidP="00D074F6">
            <w:pPr>
              <w:spacing w:after="0"/>
              <w:jc w:val="both"/>
              <w:rPr>
                <w:b/>
                <w:bCs/>
                <w:i/>
                <w:iCs/>
              </w:rPr>
            </w:pPr>
            <w:r>
              <w:rPr>
                <w:b/>
                <w:bCs/>
                <w:i/>
                <w:iCs/>
              </w:rPr>
              <w:t>2</w:t>
            </w:r>
            <w:r w:rsidR="00583853">
              <w:rPr>
                <w:b/>
                <w:bCs/>
                <w:i/>
                <w:iCs/>
              </w:rPr>
              <w:t>88</w:t>
            </w:r>
          </w:p>
        </w:tc>
        <w:tc>
          <w:tcPr>
            <w:tcW w:w="711" w:type="dxa"/>
          </w:tcPr>
          <w:p w14:paraId="54DED793" w14:textId="737582F8" w:rsidR="00D074F6" w:rsidRPr="007875BF" w:rsidRDefault="007875BF" w:rsidP="00CA34E3">
            <w:pPr>
              <w:spacing w:before="120" w:after="0"/>
              <w:jc w:val="both"/>
              <w:rPr>
                <w:rFonts w:ascii="Times New Roman" w:hAnsi="Times New Roman"/>
              </w:rPr>
            </w:pPr>
            <w:r>
              <w:rPr>
                <w:rFonts w:ascii="Times New Roman" w:hAnsi="Times New Roman"/>
              </w:rPr>
              <w:t>62,07</w:t>
            </w:r>
          </w:p>
        </w:tc>
        <w:tc>
          <w:tcPr>
            <w:tcW w:w="666" w:type="dxa"/>
            <w:vAlign w:val="center"/>
          </w:tcPr>
          <w:p w14:paraId="04011113" w14:textId="77777777" w:rsidR="00D074F6" w:rsidRPr="00DA2D69" w:rsidRDefault="00D074F6" w:rsidP="00D074F6">
            <w:pPr>
              <w:spacing w:after="0"/>
              <w:jc w:val="both"/>
              <w:rPr>
                <w:rFonts w:ascii="Times New Roman" w:hAnsi="Times New Roman"/>
              </w:rPr>
            </w:pPr>
          </w:p>
        </w:tc>
        <w:tc>
          <w:tcPr>
            <w:tcW w:w="718" w:type="dxa"/>
            <w:vAlign w:val="center"/>
          </w:tcPr>
          <w:p w14:paraId="37F8C43E" w14:textId="77777777" w:rsidR="00D074F6" w:rsidRDefault="00D074F6" w:rsidP="00D074F6">
            <w:pPr>
              <w:spacing w:after="0"/>
              <w:jc w:val="both"/>
              <w:rPr>
                <w:rFonts w:ascii="Times New Roman" w:hAnsi="Times New Roman"/>
              </w:rPr>
            </w:pPr>
          </w:p>
        </w:tc>
        <w:tc>
          <w:tcPr>
            <w:tcW w:w="666" w:type="dxa"/>
            <w:vAlign w:val="center"/>
          </w:tcPr>
          <w:p w14:paraId="5D8D5D28" w14:textId="77777777" w:rsidR="00D074F6" w:rsidRPr="00DA2D69" w:rsidRDefault="00D074F6" w:rsidP="00D074F6">
            <w:pPr>
              <w:spacing w:after="0"/>
              <w:jc w:val="both"/>
              <w:rPr>
                <w:rFonts w:ascii="Times New Roman" w:hAnsi="Times New Roman"/>
              </w:rPr>
            </w:pPr>
          </w:p>
        </w:tc>
        <w:tc>
          <w:tcPr>
            <w:tcW w:w="718" w:type="dxa"/>
            <w:vAlign w:val="center"/>
          </w:tcPr>
          <w:p w14:paraId="133BB12F" w14:textId="77777777" w:rsidR="00D074F6" w:rsidRPr="00DA2D69" w:rsidRDefault="00D074F6" w:rsidP="00D074F6">
            <w:pPr>
              <w:spacing w:after="0"/>
              <w:jc w:val="both"/>
              <w:rPr>
                <w:rFonts w:ascii="Times New Roman" w:hAnsi="Times New Roman"/>
              </w:rPr>
            </w:pPr>
          </w:p>
        </w:tc>
        <w:tc>
          <w:tcPr>
            <w:tcW w:w="666" w:type="dxa"/>
            <w:vAlign w:val="center"/>
          </w:tcPr>
          <w:p w14:paraId="74090FE5" w14:textId="3226FBA6" w:rsidR="00D074F6" w:rsidRPr="00DA2D69" w:rsidRDefault="00D074F6" w:rsidP="00D074F6">
            <w:pPr>
              <w:spacing w:after="0"/>
              <w:jc w:val="both"/>
              <w:rPr>
                <w:rFonts w:ascii="Times New Roman" w:hAnsi="Times New Roman"/>
              </w:rPr>
            </w:pPr>
            <w:r w:rsidRPr="00DA2D69">
              <w:rPr>
                <w:rFonts w:ascii="Times New Roman" w:hAnsi="Times New Roman"/>
              </w:rPr>
              <w:t>87</w:t>
            </w:r>
          </w:p>
        </w:tc>
        <w:tc>
          <w:tcPr>
            <w:tcW w:w="718" w:type="dxa"/>
            <w:vAlign w:val="center"/>
          </w:tcPr>
          <w:p w14:paraId="1AB3AA65" w14:textId="1C90D331" w:rsidR="00D074F6" w:rsidRPr="00DA2D69" w:rsidRDefault="00D074F6" w:rsidP="00D074F6">
            <w:pPr>
              <w:spacing w:after="0"/>
              <w:jc w:val="both"/>
              <w:rPr>
                <w:rFonts w:ascii="Times New Roman" w:hAnsi="Times New Roman"/>
              </w:rPr>
            </w:pPr>
            <w:r w:rsidRPr="00DA2D69">
              <w:rPr>
                <w:rFonts w:ascii="Times New Roman" w:hAnsi="Times New Roman"/>
              </w:rPr>
              <w:t>53,37</w:t>
            </w:r>
          </w:p>
        </w:tc>
        <w:tc>
          <w:tcPr>
            <w:tcW w:w="719" w:type="dxa"/>
            <w:vAlign w:val="center"/>
          </w:tcPr>
          <w:p w14:paraId="799CB53C" w14:textId="7B02C801" w:rsidR="00D074F6" w:rsidRPr="00DA2D69" w:rsidRDefault="00D074F6" w:rsidP="00D074F6">
            <w:pPr>
              <w:spacing w:after="0"/>
              <w:jc w:val="both"/>
              <w:rPr>
                <w:rFonts w:ascii="Times New Roman" w:hAnsi="Times New Roman"/>
              </w:rPr>
            </w:pPr>
            <w:r w:rsidRPr="00DA2D69">
              <w:rPr>
                <w:rFonts w:ascii="Times New Roman" w:hAnsi="Times New Roman"/>
              </w:rPr>
              <w:t>75</w:t>
            </w:r>
          </w:p>
        </w:tc>
        <w:tc>
          <w:tcPr>
            <w:tcW w:w="718" w:type="dxa"/>
            <w:vAlign w:val="center"/>
          </w:tcPr>
          <w:p w14:paraId="0BE1C91E" w14:textId="34BFB9F6" w:rsidR="00D074F6" w:rsidRPr="00DA2D69" w:rsidRDefault="00D074F6" w:rsidP="00D074F6">
            <w:pPr>
              <w:spacing w:after="0"/>
              <w:jc w:val="both"/>
              <w:rPr>
                <w:rFonts w:ascii="Times New Roman" w:hAnsi="Times New Roman"/>
              </w:rPr>
            </w:pPr>
            <w:r w:rsidRPr="00DA2D69">
              <w:rPr>
                <w:rFonts w:ascii="Times New Roman" w:hAnsi="Times New Roman"/>
              </w:rPr>
              <w:t>50,68</w:t>
            </w:r>
          </w:p>
        </w:tc>
        <w:tc>
          <w:tcPr>
            <w:tcW w:w="666" w:type="dxa"/>
            <w:vAlign w:val="center"/>
          </w:tcPr>
          <w:p w14:paraId="6FED435C" w14:textId="3A4DE5EA" w:rsidR="00D074F6" w:rsidRPr="00DA2D69" w:rsidRDefault="00D074F6" w:rsidP="00D074F6">
            <w:pPr>
              <w:spacing w:after="0"/>
              <w:jc w:val="both"/>
              <w:rPr>
                <w:rFonts w:ascii="Times New Roman" w:hAnsi="Times New Roman"/>
              </w:rPr>
            </w:pPr>
            <w:r w:rsidRPr="00DA2D69">
              <w:rPr>
                <w:rFonts w:ascii="Times New Roman" w:hAnsi="Times New Roman"/>
              </w:rPr>
              <w:t>126</w:t>
            </w:r>
          </w:p>
        </w:tc>
        <w:tc>
          <w:tcPr>
            <w:tcW w:w="718" w:type="dxa"/>
            <w:vAlign w:val="center"/>
          </w:tcPr>
          <w:p w14:paraId="7C3E1ADA" w14:textId="597A09CA" w:rsidR="00D074F6" w:rsidRPr="00DA2D69" w:rsidRDefault="00D074F6" w:rsidP="00D074F6">
            <w:pPr>
              <w:spacing w:after="0"/>
              <w:jc w:val="both"/>
              <w:rPr>
                <w:rFonts w:ascii="Times New Roman" w:hAnsi="Times New Roman"/>
              </w:rPr>
            </w:pPr>
            <w:r w:rsidRPr="00DA2D69">
              <w:rPr>
                <w:rFonts w:ascii="Times New Roman" w:hAnsi="Times New Roman"/>
              </w:rPr>
              <w:t>82,35</w:t>
            </w:r>
          </w:p>
        </w:tc>
      </w:tr>
      <w:tr w:rsidR="00312F38" w:rsidRPr="00DA2D69" w14:paraId="64B6251D" w14:textId="77777777" w:rsidTr="00CA34E3">
        <w:tc>
          <w:tcPr>
            <w:tcW w:w="1840" w:type="dxa"/>
            <w:vAlign w:val="bottom"/>
          </w:tcPr>
          <w:p w14:paraId="2B4F5456" w14:textId="3ABAA519"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1D634355" w14:textId="22DA1172" w:rsidR="00D074F6" w:rsidRDefault="00FD4E48" w:rsidP="00D074F6">
            <w:pPr>
              <w:spacing w:after="0"/>
              <w:jc w:val="both"/>
              <w:rPr>
                <w:b/>
                <w:bCs/>
                <w:i/>
                <w:iCs/>
              </w:rPr>
            </w:pPr>
            <w:r>
              <w:rPr>
                <w:b/>
                <w:bCs/>
                <w:i/>
                <w:iCs/>
              </w:rPr>
              <w:t>1</w:t>
            </w:r>
            <w:r w:rsidR="00583853">
              <w:rPr>
                <w:b/>
                <w:bCs/>
                <w:i/>
                <w:iCs/>
              </w:rPr>
              <w:t>47</w:t>
            </w:r>
          </w:p>
        </w:tc>
        <w:tc>
          <w:tcPr>
            <w:tcW w:w="711" w:type="dxa"/>
          </w:tcPr>
          <w:p w14:paraId="041AD06D" w14:textId="1548FA5B" w:rsidR="00D074F6" w:rsidRPr="007875BF" w:rsidRDefault="007875BF" w:rsidP="00D074F6">
            <w:pPr>
              <w:spacing w:after="0"/>
              <w:jc w:val="both"/>
              <w:rPr>
                <w:rFonts w:ascii="Times New Roman" w:hAnsi="Times New Roman"/>
              </w:rPr>
            </w:pPr>
            <w:r>
              <w:rPr>
                <w:rFonts w:ascii="Times New Roman" w:hAnsi="Times New Roman"/>
              </w:rPr>
              <w:t>31,68</w:t>
            </w:r>
          </w:p>
        </w:tc>
        <w:tc>
          <w:tcPr>
            <w:tcW w:w="666" w:type="dxa"/>
            <w:vAlign w:val="center"/>
          </w:tcPr>
          <w:p w14:paraId="13BA9016" w14:textId="77777777" w:rsidR="00D074F6" w:rsidRPr="00DA2D69" w:rsidRDefault="00D074F6" w:rsidP="00D074F6">
            <w:pPr>
              <w:spacing w:after="0"/>
              <w:jc w:val="both"/>
              <w:rPr>
                <w:rFonts w:ascii="Times New Roman" w:hAnsi="Times New Roman"/>
              </w:rPr>
            </w:pPr>
          </w:p>
        </w:tc>
        <w:tc>
          <w:tcPr>
            <w:tcW w:w="718" w:type="dxa"/>
            <w:vAlign w:val="center"/>
          </w:tcPr>
          <w:p w14:paraId="77364F17" w14:textId="77777777" w:rsidR="00D074F6" w:rsidRDefault="00D074F6" w:rsidP="00D074F6">
            <w:pPr>
              <w:spacing w:after="0"/>
              <w:jc w:val="both"/>
              <w:rPr>
                <w:rFonts w:ascii="Times New Roman" w:hAnsi="Times New Roman"/>
              </w:rPr>
            </w:pPr>
          </w:p>
        </w:tc>
        <w:tc>
          <w:tcPr>
            <w:tcW w:w="666" w:type="dxa"/>
            <w:vAlign w:val="center"/>
          </w:tcPr>
          <w:p w14:paraId="798520E9" w14:textId="77777777" w:rsidR="00D074F6" w:rsidRPr="00DA2D69" w:rsidRDefault="00D074F6" w:rsidP="00D074F6">
            <w:pPr>
              <w:spacing w:after="0"/>
              <w:jc w:val="both"/>
              <w:rPr>
                <w:rFonts w:ascii="Times New Roman" w:hAnsi="Times New Roman"/>
              </w:rPr>
            </w:pPr>
          </w:p>
        </w:tc>
        <w:tc>
          <w:tcPr>
            <w:tcW w:w="718" w:type="dxa"/>
            <w:vAlign w:val="center"/>
          </w:tcPr>
          <w:p w14:paraId="034C78B8" w14:textId="77777777" w:rsidR="00D074F6" w:rsidRPr="00DA2D69" w:rsidRDefault="00D074F6" w:rsidP="00D074F6">
            <w:pPr>
              <w:spacing w:after="0"/>
              <w:jc w:val="both"/>
              <w:rPr>
                <w:rFonts w:ascii="Times New Roman" w:hAnsi="Times New Roman"/>
              </w:rPr>
            </w:pPr>
          </w:p>
        </w:tc>
        <w:tc>
          <w:tcPr>
            <w:tcW w:w="666" w:type="dxa"/>
            <w:vAlign w:val="center"/>
          </w:tcPr>
          <w:p w14:paraId="27BFD7E1" w14:textId="39D664AC" w:rsidR="00D074F6" w:rsidRPr="00DA2D69" w:rsidRDefault="00D074F6" w:rsidP="00D074F6">
            <w:pPr>
              <w:spacing w:after="0"/>
              <w:jc w:val="both"/>
              <w:rPr>
                <w:rFonts w:ascii="Times New Roman" w:hAnsi="Times New Roman"/>
              </w:rPr>
            </w:pPr>
            <w:r w:rsidRPr="00DA2D69">
              <w:rPr>
                <w:rFonts w:ascii="Times New Roman" w:hAnsi="Times New Roman"/>
              </w:rPr>
              <w:t>62</w:t>
            </w:r>
          </w:p>
        </w:tc>
        <w:tc>
          <w:tcPr>
            <w:tcW w:w="718" w:type="dxa"/>
            <w:vAlign w:val="center"/>
          </w:tcPr>
          <w:p w14:paraId="05C98C97" w14:textId="70E0EF9A" w:rsidR="00D074F6" w:rsidRPr="00DA2D69" w:rsidRDefault="00D074F6" w:rsidP="00D074F6">
            <w:pPr>
              <w:spacing w:after="0"/>
              <w:jc w:val="both"/>
              <w:rPr>
                <w:rFonts w:ascii="Times New Roman" w:hAnsi="Times New Roman"/>
              </w:rPr>
            </w:pPr>
            <w:r w:rsidRPr="00DA2D69">
              <w:rPr>
                <w:rFonts w:ascii="Times New Roman" w:hAnsi="Times New Roman"/>
              </w:rPr>
              <w:t>38,04</w:t>
            </w:r>
          </w:p>
        </w:tc>
        <w:tc>
          <w:tcPr>
            <w:tcW w:w="719" w:type="dxa"/>
            <w:vAlign w:val="center"/>
          </w:tcPr>
          <w:p w14:paraId="202329AA" w14:textId="0054CDFA" w:rsidR="00D074F6" w:rsidRPr="00DA2D69" w:rsidRDefault="00D074F6" w:rsidP="00D074F6">
            <w:pPr>
              <w:spacing w:after="0"/>
              <w:jc w:val="both"/>
              <w:rPr>
                <w:rFonts w:ascii="Times New Roman" w:hAnsi="Times New Roman"/>
              </w:rPr>
            </w:pPr>
            <w:r w:rsidRPr="00DA2D69">
              <w:rPr>
                <w:rFonts w:ascii="Times New Roman" w:hAnsi="Times New Roman"/>
              </w:rPr>
              <w:t>60</w:t>
            </w:r>
          </w:p>
        </w:tc>
        <w:tc>
          <w:tcPr>
            <w:tcW w:w="718" w:type="dxa"/>
            <w:vAlign w:val="center"/>
          </w:tcPr>
          <w:p w14:paraId="00022A11" w14:textId="506E9A01" w:rsidR="00D074F6" w:rsidRPr="00DA2D69" w:rsidRDefault="00D074F6" w:rsidP="00D074F6">
            <w:pPr>
              <w:spacing w:after="0"/>
              <w:jc w:val="both"/>
              <w:rPr>
                <w:rFonts w:ascii="Times New Roman" w:hAnsi="Times New Roman"/>
              </w:rPr>
            </w:pPr>
            <w:r w:rsidRPr="00DA2D69">
              <w:rPr>
                <w:rFonts w:ascii="Times New Roman" w:hAnsi="Times New Roman"/>
              </w:rPr>
              <w:t>40,54</w:t>
            </w:r>
          </w:p>
        </w:tc>
        <w:tc>
          <w:tcPr>
            <w:tcW w:w="666" w:type="dxa"/>
            <w:vAlign w:val="center"/>
          </w:tcPr>
          <w:p w14:paraId="6E147057" w14:textId="3E16FC52" w:rsidR="00D074F6" w:rsidRPr="00DA2D69" w:rsidRDefault="00D074F6" w:rsidP="00D074F6">
            <w:pPr>
              <w:spacing w:after="0"/>
              <w:jc w:val="both"/>
              <w:rPr>
                <w:rFonts w:ascii="Times New Roman" w:hAnsi="Times New Roman"/>
              </w:rPr>
            </w:pPr>
            <w:r w:rsidRPr="00DA2D69">
              <w:rPr>
                <w:rFonts w:ascii="Times New Roman" w:hAnsi="Times New Roman"/>
              </w:rPr>
              <w:t>25</w:t>
            </w:r>
          </w:p>
        </w:tc>
        <w:tc>
          <w:tcPr>
            <w:tcW w:w="718" w:type="dxa"/>
            <w:vAlign w:val="center"/>
          </w:tcPr>
          <w:p w14:paraId="2126B338" w14:textId="12DAA37E" w:rsidR="00D074F6" w:rsidRPr="00DA2D69" w:rsidRDefault="00D074F6" w:rsidP="00D074F6">
            <w:pPr>
              <w:spacing w:after="0"/>
              <w:jc w:val="both"/>
              <w:rPr>
                <w:rFonts w:ascii="Times New Roman" w:hAnsi="Times New Roman"/>
              </w:rPr>
            </w:pPr>
            <w:r w:rsidRPr="00DA2D69">
              <w:rPr>
                <w:rFonts w:ascii="Times New Roman" w:hAnsi="Times New Roman"/>
              </w:rPr>
              <w:t>16,34</w:t>
            </w:r>
          </w:p>
        </w:tc>
      </w:tr>
      <w:tr w:rsidR="00312F38" w:rsidRPr="00DA2D69" w14:paraId="368318C7" w14:textId="77777777" w:rsidTr="00CA34E3">
        <w:tc>
          <w:tcPr>
            <w:tcW w:w="1840" w:type="dxa"/>
            <w:vAlign w:val="bottom"/>
          </w:tcPr>
          <w:p w14:paraId="14BCAF9D" w14:textId="5E5A6B8C"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25A9DD66" w14:textId="076628A8" w:rsidR="00D074F6" w:rsidRDefault="00583853" w:rsidP="00D074F6">
            <w:pPr>
              <w:spacing w:after="0"/>
              <w:jc w:val="both"/>
              <w:rPr>
                <w:b/>
                <w:bCs/>
                <w:i/>
                <w:iCs/>
              </w:rPr>
            </w:pPr>
            <w:r>
              <w:rPr>
                <w:b/>
                <w:bCs/>
                <w:i/>
                <w:iCs/>
              </w:rPr>
              <w:t>29</w:t>
            </w:r>
          </w:p>
        </w:tc>
        <w:tc>
          <w:tcPr>
            <w:tcW w:w="711" w:type="dxa"/>
          </w:tcPr>
          <w:p w14:paraId="009F50D9" w14:textId="23303C89" w:rsidR="00D074F6" w:rsidRPr="007875BF" w:rsidRDefault="001D5169" w:rsidP="00D074F6">
            <w:pPr>
              <w:spacing w:after="0"/>
              <w:jc w:val="both"/>
              <w:rPr>
                <w:rFonts w:ascii="Times New Roman" w:hAnsi="Times New Roman"/>
              </w:rPr>
            </w:pPr>
            <w:r>
              <w:rPr>
                <w:rFonts w:ascii="Times New Roman" w:hAnsi="Times New Roman"/>
              </w:rPr>
              <w:t>6,25</w:t>
            </w:r>
          </w:p>
        </w:tc>
        <w:tc>
          <w:tcPr>
            <w:tcW w:w="666" w:type="dxa"/>
            <w:vAlign w:val="center"/>
          </w:tcPr>
          <w:p w14:paraId="7AED508C" w14:textId="77777777" w:rsidR="00D074F6" w:rsidRPr="00DA2D69" w:rsidRDefault="00D074F6" w:rsidP="00D074F6">
            <w:pPr>
              <w:spacing w:after="0"/>
              <w:jc w:val="both"/>
              <w:rPr>
                <w:rFonts w:ascii="Times New Roman" w:hAnsi="Times New Roman"/>
              </w:rPr>
            </w:pPr>
          </w:p>
        </w:tc>
        <w:tc>
          <w:tcPr>
            <w:tcW w:w="718" w:type="dxa"/>
            <w:vAlign w:val="center"/>
          </w:tcPr>
          <w:p w14:paraId="7D380225" w14:textId="77777777" w:rsidR="00D074F6" w:rsidRDefault="00D074F6" w:rsidP="00D074F6">
            <w:pPr>
              <w:spacing w:after="0"/>
              <w:jc w:val="both"/>
              <w:rPr>
                <w:rFonts w:ascii="Times New Roman" w:hAnsi="Times New Roman"/>
              </w:rPr>
            </w:pPr>
          </w:p>
        </w:tc>
        <w:tc>
          <w:tcPr>
            <w:tcW w:w="666" w:type="dxa"/>
            <w:vAlign w:val="center"/>
          </w:tcPr>
          <w:p w14:paraId="68B73169" w14:textId="77777777" w:rsidR="00D074F6" w:rsidRPr="00DA2D69" w:rsidRDefault="00D074F6" w:rsidP="00D074F6">
            <w:pPr>
              <w:spacing w:after="0"/>
              <w:jc w:val="both"/>
              <w:rPr>
                <w:rFonts w:ascii="Times New Roman" w:hAnsi="Times New Roman"/>
              </w:rPr>
            </w:pPr>
          </w:p>
        </w:tc>
        <w:tc>
          <w:tcPr>
            <w:tcW w:w="718" w:type="dxa"/>
            <w:vAlign w:val="center"/>
          </w:tcPr>
          <w:p w14:paraId="56EF7F9B" w14:textId="77777777" w:rsidR="00D074F6" w:rsidRPr="00DA2D69" w:rsidRDefault="00D074F6" w:rsidP="00D074F6">
            <w:pPr>
              <w:spacing w:after="0"/>
              <w:jc w:val="both"/>
              <w:rPr>
                <w:rFonts w:ascii="Times New Roman" w:hAnsi="Times New Roman"/>
              </w:rPr>
            </w:pPr>
          </w:p>
        </w:tc>
        <w:tc>
          <w:tcPr>
            <w:tcW w:w="666" w:type="dxa"/>
            <w:vAlign w:val="center"/>
          </w:tcPr>
          <w:p w14:paraId="3CFF3DD1" w14:textId="68BEDA1C" w:rsidR="00D074F6" w:rsidRPr="00DA2D69" w:rsidRDefault="00D074F6" w:rsidP="00D074F6">
            <w:pPr>
              <w:spacing w:after="0"/>
              <w:jc w:val="both"/>
              <w:rPr>
                <w:rFonts w:ascii="Times New Roman" w:hAnsi="Times New Roman"/>
              </w:rPr>
            </w:pPr>
            <w:r w:rsidRPr="00DA2D69">
              <w:rPr>
                <w:rFonts w:ascii="Times New Roman" w:hAnsi="Times New Roman"/>
              </w:rPr>
              <w:t>14</w:t>
            </w:r>
          </w:p>
        </w:tc>
        <w:tc>
          <w:tcPr>
            <w:tcW w:w="718" w:type="dxa"/>
            <w:vAlign w:val="center"/>
          </w:tcPr>
          <w:p w14:paraId="26F352F8" w14:textId="7CC24CFE" w:rsidR="00D074F6" w:rsidRPr="00DA2D69" w:rsidRDefault="00D074F6" w:rsidP="00D074F6">
            <w:pPr>
              <w:spacing w:after="0"/>
              <w:jc w:val="both"/>
              <w:rPr>
                <w:rFonts w:ascii="Times New Roman" w:hAnsi="Times New Roman"/>
              </w:rPr>
            </w:pPr>
            <w:r w:rsidRPr="00DA2D69">
              <w:rPr>
                <w:rFonts w:ascii="Times New Roman" w:hAnsi="Times New Roman"/>
              </w:rPr>
              <w:t>8,59</w:t>
            </w:r>
          </w:p>
        </w:tc>
        <w:tc>
          <w:tcPr>
            <w:tcW w:w="719" w:type="dxa"/>
            <w:vAlign w:val="center"/>
          </w:tcPr>
          <w:p w14:paraId="5FC2B7FA" w14:textId="4510B0E6" w:rsidR="00D074F6" w:rsidRPr="00DA2D69" w:rsidRDefault="00D074F6" w:rsidP="00D074F6">
            <w:pPr>
              <w:spacing w:after="0"/>
              <w:jc w:val="both"/>
              <w:rPr>
                <w:rFonts w:ascii="Times New Roman" w:hAnsi="Times New Roman"/>
              </w:rPr>
            </w:pPr>
            <w:r w:rsidRPr="00DA2D69">
              <w:rPr>
                <w:rFonts w:ascii="Times New Roman" w:hAnsi="Times New Roman"/>
              </w:rPr>
              <w:t>13</w:t>
            </w:r>
          </w:p>
        </w:tc>
        <w:tc>
          <w:tcPr>
            <w:tcW w:w="718" w:type="dxa"/>
            <w:vAlign w:val="center"/>
          </w:tcPr>
          <w:p w14:paraId="4C18E163" w14:textId="2C5F2E83" w:rsidR="00D074F6" w:rsidRPr="00DA2D69" w:rsidRDefault="00D074F6" w:rsidP="00D074F6">
            <w:pPr>
              <w:spacing w:after="0"/>
              <w:jc w:val="both"/>
              <w:rPr>
                <w:rFonts w:ascii="Times New Roman" w:hAnsi="Times New Roman"/>
              </w:rPr>
            </w:pPr>
            <w:r w:rsidRPr="00DA2D69">
              <w:rPr>
                <w:rFonts w:ascii="Times New Roman" w:hAnsi="Times New Roman"/>
              </w:rPr>
              <w:t>8,78</w:t>
            </w:r>
          </w:p>
        </w:tc>
        <w:tc>
          <w:tcPr>
            <w:tcW w:w="666" w:type="dxa"/>
            <w:vAlign w:val="center"/>
          </w:tcPr>
          <w:p w14:paraId="718B7E8F" w14:textId="5A8831F4" w:rsidR="00D074F6" w:rsidRPr="00DA2D69" w:rsidRDefault="00D074F6" w:rsidP="00D074F6">
            <w:pPr>
              <w:spacing w:after="0"/>
              <w:jc w:val="both"/>
              <w:rPr>
                <w:rFonts w:ascii="Times New Roman" w:hAnsi="Times New Roman"/>
              </w:rPr>
            </w:pPr>
            <w:r w:rsidRPr="00DA2D69">
              <w:rPr>
                <w:rFonts w:ascii="Times New Roman" w:hAnsi="Times New Roman"/>
              </w:rPr>
              <w:t>2</w:t>
            </w:r>
          </w:p>
        </w:tc>
        <w:tc>
          <w:tcPr>
            <w:tcW w:w="718" w:type="dxa"/>
            <w:vAlign w:val="center"/>
          </w:tcPr>
          <w:p w14:paraId="0F832DDC" w14:textId="35F139BA" w:rsidR="00D074F6" w:rsidRPr="00DA2D69" w:rsidRDefault="00D074F6" w:rsidP="00D074F6">
            <w:pPr>
              <w:spacing w:after="0"/>
              <w:jc w:val="both"/>
              <w:rPr>
                <w:rFonts w:ascii="Times New Roman" w:hAnsi="Times New Roman"/>
              </w:rPr>
            </w:pPr>
            <w:r w:rsidRPr="00DA2D69">
              <w:rPr>
                <w:rFonts w:ascii="Times New Roman" w:hAnsi="Times New Roman"/>
              </w:rPr>
              <w:t>1,31</w:t>
            </w:r>
          </w:p>
        </w:tc>
      </w:tr>
      <w:tr w:rsidR="00861150" w:rsidRPr="00DA2D69" w14:paraId="39CB762F" w14:textId="77777777" w:rsidTr="003E7524">
        <w:tc>
          <w:tcPr>
            <w:tcW w:w="9880" w:type="dxa"/>
            <w:gridSpan w:val="13"/>
            <w:vAlign w:val="bottom"/>
          </w:tcPr>
          <w:p w14:paraId="1693A91D" w14:textId="628327BF" w:rsidR="00861150" w:rsidRPr="00DA2D69" w:rsidRDefault="00861150" w:rsidP="00861150">
            <w:pPr>
              <w:spacing w:after="0"/>
              <w:jc w:val="both"/>
              <w:rPr>
                <w:rFonts w:ascii="Times New Roman" w:hAnsi="Times New Roman"/>
              </w:rPr>
            </w:pPr>
            <w:r>
              <w:rPr>
                <w:rFonts w:ascii="Times New Roman" w:hAnsi="Times New Roman"/>
                <w:b/>
                <w:bCs/>
                <w:sz w:val="20"/>
                <w:szCs w:val="20"/>
              </w:rPr>
              <w:t>6</w:t>
            </w:r>
            <w:r w:rsidRPr="00391D26">
              <w:rPr>
                <w:rFonts w:ascii="Times New Roman" w:hAnsi="Times New Roman"/>
                <w:b/>
                <w:bCs/>
                <w:sz w:val="20"/>
                <w:szCs w:val="20"/>
              </w:rPr>
              <w:t xml:space="preserve">. </w:t>
            </w:r>
            <w:r w:rsidR="006731DB">
              <w:rPr>
                <w:rFonts w:ascii="Times New Roman" w:hAnsi="Times New Roman"/>
                <w:b/>
                <w:bCs/>
                <w:sz w:val="20"/>
                <w:szCs w:val="20"/>
              </w:rPr>
              <w:t>Công nghệ</w:t>
            </w:r>
          </w:p>
        </w:tc>
      </w:tr>
      <w:tr w:rsidR="00312F38" w:rsidRPr="00DA2D69" w14:paraId="75EFF0BA" w14:textId="77777777" w:rsidTr="00CA34E3">
        <w:tc>
          <w:tcPr>
            <w:tcW w:w="1840" w:type="dxa"/>
            <w:vAlign w:val="bottom"/>
          </w:tcPr>
          <w:p w14:paraId="10F310FA" w14:textId="77777777" w:rsidR="00D074F6"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515A43D0" w14:textId="57DEEE9B" w:rsidR="00D074F6" w:rsidRPr="00391D26" w:rsidRDefault="00D074F6" w:rsidP="00D074F6">
            <w:pPr>
              <w:spacing w:after="0"/>
              <w:jc w:val="both"/>
              <w:rPr>
                <w:rFonts w:ascii="Times New Roman" w:hAnsi="Times New Roman"/>
                <w:b/>
                <w:bCs/>
                <w:sz w:val="20"/>
                <w:szCs w:val="20"/>
              </w:rPr>
            </w:pPr>
            <w:r w:rsidRPr="006E53D7">
              <w:rPr>
                <w:rFonts w:ascii="Times New Roman" w:hAnsi="Times New Roman"/>
                <w:sz w:val="20"/>
                <w:szCs w:val="20"/>
              </w:rPr>
              <w:t xml:space="preserve"> - Hoàn thành tốt </w:t>
            </w:r>
          </w:p>
        </w:tc>
        <w:tc>
          <w:tcPr>
            <w:tcW w:w="356" w:type="dxa"/>
            <w:vAlign w:val="bottom"/>
          </w:tcPr>
          <w:p w14:paraId="0EE86D90" w14:textId="0C07CEB8" w:rsidR="00D074F6" w:rsidRDefault="00FD4E48" w:rsidP="00D074F6">
            <w:pPr>
              <w:spacing w:after="0"/>
              <w:jc w:val="both"/>
              <w:rPr>
                <w:b/>
                <w:bCs/>
                <w:i/>
                <w:iCs/>
              </w:rPr>
            </w:pPr>
            <w:r>
              <w:rPr>
                <w:b/>
                <w:bCs/>
                <w:i/>
                <w:iCs/>
              </w:rPr>
              <w:t>306</w:t>
            </w:r>
          </w:p>
        </w:tc>
        <w:tc>
          <w:tcPr>
            <w:tcW w:w="711" w:type="dxa"/>
          </w:tcPr>
          <w:p w14:paraId="05BFEF7A" w14:textId="18C23D4F" w:rsidR="00D074F6" w:rsidRPr="001D5169" w:rsidRDefault="001D5169" w:rsidP="00CA34E3">
            <w:pPr>
              <w:spacing w:before="120" w:after="0"/>
              <w:jc w:val="both"/>
              <w:rPr>
                <w:rFonts w:ascii="Times New Roman" w:hAnsi="Times New Roman"/>
              </w:rPr>
            </w:pPr>
            <w:r>
              <w:rPr>
                <w:rFonts w:ascii="Times New Roman" w:hAnsi="Times New Roman"/>
              </w:rPr>
              <w:t>98,39</w:t>
            </w:r>
          </w:p>
        </w:tc>
        <w:tc>
          <w:tcPr>
            <w:tcW w:w="666" w:type="dxa"/>
            <w:vAlign w:val="center"/>
          </w:tcPr>
          <w:p w14:paraId="2F52DDB5" w14:textId="77777777" w:rsidR="00D074F6" w:rsidRPr="00DA2D69" w:rsidRDefault="00D074F6" w:rsidP="00D074F6">
            <w:pPr>
              <w:spacing w:after="0"/>
              <w:jc w:val="both"/>
              <w:rPr>
                <w:rFonts w:ascii="Times New Roman" w:hAnsi="Times New Roman"/>
              </w:rPr>
            </w:pPr>
          </w:p>
        </w:tc>
        <w:tc>
          <w:tcPr>
            <w:tcW w:w="718" w:type="dxa"/>
            <w:vAlign w:val="center"/>
          </w:tcPr>
          <w:p w14:paraId="1910400C" w14:textId="77777777" w:rsidR="00D074F6" w:rsidRDefault="00D074F6" w:rsidP="00D074F6">
            <w:pPr>
              <w:spacing w:after="0"/>
              <w:jc w:val="both"/>
              <w:rPr>
                <w:rFonts w:ascii="Times New Roman" w:hAnsi="Times New Roman"/>
              </w:rPr>
            </w:pPr>
          </w:p>
        </w:tc>
        <w:tc>
          <w:tcPr>
            <w:tcW w:w="666" w:type="dxa"/>
            <w:vAlign w:val="center"/>
          </w:tcPr>
          <w:p w14:paraId="1F75D74A" w14:textId="77777777" w:rsidR="00D074F6" w:rsidRPr="00DA2D69" w:rsidRDefault="00D074F6" w:rsidP="00D074F6">
            <w:pPr>
              <w:spacing w:after="0"/>
              <w:jc w:val="both"/>
              <w:rPr>
                <w:rFonts w:ascii="Times New Roman" w:hAnsi="Times New Roman"/>
              </w:rPr>
            </w:pPr>
          </w:p>
        </w:tc>
        <w:tc>
          <w:tcPr>
            <w:tcW w:w="718" w:type="dxa"/>
            <w:vAlign w:val="center"/>
          </w:tcPr>
          <w:p w14:paraId="06D0FDF0" w14:textId="77777777" w:rsidR="00D074F6" w:rsidRPr="00DA2D69" w:rsidRDefault="00D074F6" w:rsidP="00D074F6">
            <w:pPr>
              <w:spacing w:after="0"/>
              <w:jc w:val="both"/>
              <w:rPr>
                <w:rFonts w:ascii="Times New Roman" w:hAnsi="Times New Roman"/>
              </w:rPr>
            </w:pPr>
          </w:p>
        </w:tc>
        <w:tc>
          <w:tcPr>
            <w:tcW w:w="666" w:type="dxa"/>
            <w:vAlign w:val="center"/>
          </w:tcPr>
          <w:p w14:paraId="1AAAA1AD" w14:textId="57AB809A" w:rsidR="00D074F6" w:rsidRPr="00DA2D69" w:rsidRDefault="00D074F6" w:rsidP="00D074F6">
            <w:pPr>
              <w:spacing w:after="0"/>
              <w:jc w:val="both"/>
              <w:rPr>
                <w:rFonts w:ascii="Times New Roman" w:hAnsi="Times New Roman"/>
              </w:rPr>
            </w:pPr>
            <w:r w:rsidRPr="00DA2D69">
              <w:rPr>
                <w:rFonts w:ascii="Times New Roman" w:hAnsi="Times New Roman"/>
              </w:rPr>
              <w:t>158</w:t>
            </w:r>
          </w:p>
        </w:tc>
        <w:tc>
          <w:tcPr>
            <w:tcW w:w="718" w:type="dxa"/>
            <w:vAlign w:val="center"/>
          </w:tcPr>
          <w:p w14:paraId="1F093A40" w14:textId="69717BDE" w:rsidR="00D074F6" w:rsidRPr="00DA2D69" w:rsidRDefault="00D074F6" w:rsidP="00D074F6">
            <w:pPr>
              <w:spacing w:after="0"/>
              <w:jc w:val="both"/>
              <w:rPr>
                <w:rFonts w:ascii="Times New Roman" w:hAnsi="Times New Roman"/>
              </w:rPr>
            </w:pPr>
            <w:r w:rsidRPr="00DA2D69">
              <w:rPr>
                <w:rFonts w:ascii="Times New Roman" w:hAnsi="Times New Roman"/>
              </w:rPr>
              <w:t>96,93</w:t>
            </w:r>
          </w:p>
        </w:tc>
        <w:tc>
          <w:tcPr>
            <w:tcW w:w="719" w:type="dxa"/>
            <w:vAlign w:val="center"/>
          </w:tcPr>
          <w:p w14:paraId="400C58E8" w14:textId="41A9F161" w:rsidR="00D074F6" w:rsidRPr="00DA2D69" w:rsidRDefault="00D074F6" w:rsidP="00D074F6">
            <w:pPr>
              <w:spacing w:after="0"/>
              <w:jc w:val="both"/>
              <w:rPr>
                <w:rFonts w:ascii="Times New Roman" w:hAnsi="Times New Roman"/>
              </w:rPr>
            </w:pPr>
            <w:r w:rsidRPr="00DA2D69">
              <w:rPr>
                <w:rFonts w:ascii="Times New Roman" w:hAnsi="Times New Roman"/>
              </w:rPr>
              <w:t>148</w:t>
            </w:r>
          </w:p>
        </w:tc>
        <w:tc>
          <w:tcPr>
            <w:tcW w:w="718" w:type="dxa"/>
            <w:vAlign w:val="center"/>
          </w:tcPr>
          <w:p w14:paraId="34BB83D7" w14:textId="2F9DE823" w:rsidR="00D074F6" w:rsidRPr="00DA2D69" w:rsidRDefault="00D074F6" w:rsidP="00D074F6">
            <w:pPr>
              <w:spacing w:after="0"/>
              <w:jc w:val="both"/>
              <w:rPr>
                <w:rFonts w:ascii="Times New Roman" w:hAnsi="Times New Roman"/>
              </w:rPr>
            </w:pPr>
            <w:r w:rsidRPr="00DA2D69">
              <w:rPr>
                <w:rFonts w:ascii="Times New Roman" w:hAnsi="Times New Roman"/>
              </w:rPr>
              <w:t>100</w:t>
            </w:r>
          </w:p>
        </w:tc>
        <w:tc>
          <w:tcPr>
            <w:tcW w:w="666" w:type="dxa"/>
            <w:vAlign w:val="center"/>
          </w:tcPr>
          <w:p w14:paraId="18BD947E" w14:textId="77777777" w:rsidR="00D074F6" w:rsidRPr="00DA2D69" w:rsidRDefault="00D074F6" w:rsidP="00D074F6">
            <w:pPr>
              <w:spacing w:after="0"/>
              <w:jc w:val="both"/>
              <w:rPr>
                <w:rFonts w:ascii="Times New Roman" w:hAnsi="Times New Roman"/>
              </w:rPr>
            </w:pPr>
          </w:p>
        </w:tc>
        <w:tc>
          <w:tcPr>
            <w:tcW w:w="718" w:type="dxa"/>
            <w:vAlign w:val="center"/>
          </w:tcPr>
          <w:p w14:paraId="3BF660E4" w14:textId="77777777" w:rsidR="00D074F6" w:rsidRPr="00DA2D69" w:rsidRDefault="00D074F6" w:rsidP="00D074F6">
            <w:pPr>
              <w:spacing w:after="0"/>
              <w:jc w:val="both"/>
              <w:rPr>
                <w:rFonts w:ascii="Times New Roman" w:hAnsi="Times New Roman"/>
              </w:rPr>
            </w:pPr>
          </w:p>
        </w:tc>
      </w:tr>
      <w:tr w:rsidR="00312F38" w:rsidRPr="00DA2D69" w14:paraId="2CC5F2E5" w14:textId="77777777" w:rsidTr="00CA34E3">
        <w:tc>
          <w:tcPr>
            <w:tcW w:w="1840" w:type="dxa"/>
            <w:vAlign w:val="bottom"/>
          </w:tcPr>
          <w:p w14:paraId="75590B8B" w14:textId="41040705"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741CBF2A" w14:textId="229226D0" w:rsidR="00D074F6" w:rsidRDefault="00FD4E48" w:rsidP="00D074F6">
            <w:pPr>
              <w:spacing w:after="0"/>
              <w:jc w:val="both"/>
              <w:rPr>
                <w:b/>
                <w:bCs/>
                <w:i/>
                <w:iCs/>
              </w:rPr>
            </w:pPr>
            <w:r>
              <w:rPr>
                <w:b/>
                <w:bCs/>
                <w:i/>
                <w:iCs/>
              </w:rPr>
              <w:t>5</w:t>
            </w:r>
          </w:p>
        </w:tc>
        <w:tc>
          <w:tcPr>
            <w:tcW w:w="711" w:type="dxa"/>
          </w:tcPr>
          <w:p w14:paraId="0DDEAF36" w14:textId="6344A020" w:rsidR="00D074F6" w:rsidRPr="001D5169" w:rsidRDefault="001D5169" w:rsidP="00D074F6">
            <w:pPr>
              <w:spacing w:after="0"/>
              <w:jc w:val="both"/>
              <w:rPr>
                <w:rFonts w:ascii="Times New Roman" w:hAnsi="Times New Roman"/>
              </w:rPr>
            </w:pPr>
            <w:r>
              <w:rPr>
                <w:rFonts w:ascii="Times New Roman" w:hAnsi="Times New Roman"/>
              </w:rPr>
              <w:t>1,61</w:t>
            </w:r>
          </w:p>
        </w:tc>
        <w:tc>
          <w:tcPr>
            <w:tcW w:w="666" w:type="dxa"/>
            <w:vAlign w:val="center"/>
          </w:tcPr>
          <w:p w14:paraId="32F47552" w14:textId="77777777" w:rsidR="00D074F6" w:rsidRPr="00DA2D69" w:rsidRDefault="00D074F6" w:rsidP="00D074F6">
            <w:pPr>
              <w:spacing w:after="0"/>
              <w:jc w:val="both"/>
              <w:rPr>
                <w:rFonts w:ascii="Times New Roman" w:hAnsi="Times New Roman"/>
              </w:rPr>
            </w:pPr>
          </w:p>
        </w:tc>
        <w:tc>
          <w:tcPr>
            <w:tcW w:w="718" w:type="dxa"/>
            <w:vAlign w:val="center"/>
          </w:tcPr>
          <w:p w14:paraId="6745A84C" w14:textId="77777777" w:rsidR="00D074F6" w:rsidRDefault="00D074F6" w:rsidP="00D074F6">
            <w:pPr>
              <w:spacing w:after="0"/>
              <w:jc w:val="both"/>
              <w:rPr>
                <w:rFonts w:ascii="Times New Roman" w:hAnsi="Times New Roman"/>
              </w:rPr>
            </w:pPr>
          </w:p>
        </w:tc>
        <w:tc>
          <w:tcPr>
            <w:tcW w:w="666" w:type="dxa"/>
            <w:vAlign w:val="center"/>
          </w:tcPr>
          <w:p w14:paraId="76565FD2" w14:textId="77777777" w:rsidR="00D074F6" w:rsidRPr="00DA2D69" w:rsidRDefault="00D074F6" w:rsidP="00D074F6">
            <w:pPr>
              <w:spacing w:after="0"/>
              <w:jc w:val="both"/>
              <w:rPr>
                <w:rFonts w:ascii="Times New Roman" w:hAnsi="Times New Roman"/>
              </w:rPr>
            </w:pPr>
          </w:p>
        </w:tc>
        <w:tc>
          <w:tcPr>
            <w:tcW w:w="718" w:type="dxa"/>
            <w:vAlign w:val="center"/>
          </w:tcPr>
          <w:p w14:paraId="6AA6F0ED" w14:textId="77777777" w:rsidR="00D074F6" w:rsidRPr="00DA2D69" w:rsidRDefault="00D074F6" w:rsidP="00D074F6">
            <w:pPr>
              <w:spacing w:after="0"/>
              <w:jc w:val="both"/>
              <w:rPr>
                <w:rFonts w:ascii="Times New Roman" w:hAnsi="Times New Roman"/>
              </w:rPr>
            </w:pPr>
          </w:p>
        </w:tc>
        <w:tc>
          <w:tcPr>
            <w:tcW w:w="666" w:type="dxa"/>
            <w:vAlign w:val="center"/>
          </w:tcPr>
          <w:p w14:paraId="217594D5" w14:textId="57DF4EA5" w:rsidR="00D074F6" w:rsidRPr="00DA2D69" w:rsidRDefault="00D074F6" w:rsidP="00D074F6">
            <w:pPr>
              <w:spacing w:after="0"/>
              <w:jc w:val="both"/>
              <w:rPr>
                <w:rFonts w:ascii="Times New Roman" w:hAnsi="Times New Roman"/>
              </w:rPr>
            </w:pPr>
            <w:r w:rsidRPr="00DA2D69">
              <w:rPr>
                <w:rFonts w:ascii="Times New Roman" w:hAnsi="Times New Roman"/>
              </w:rPr>
              <w:t>5</w:t>
            </w:r>
          </w:p>
        </w:tc>
        <w:tc>
          <w:tcPr>
            <w:tcW w:w="718" w:type="dxa"/>
            <w:vAlign w:val="center"/>
          </w:tcPr>
          <w:p w14:paraId="36DB75F6" w14:textId="2CD8F82B" w:rsidR="00D074F6" w:rsidRPr="00DA2D69" w:rsidRDefault="00D074F6" w:rsidP="00D074F6">
            <w:pPr>
              <w:spacing w:after="0"/>
              <w:jc w:val="both"/>
              <w:rPr>
                <w:rFonts w:ascii="Times New Roman" w:hAnsi="Times New Roman"/>
              </w:rPr>
            </w:pPr>
            <w:r w:rsidRPr="00DA2D69">
              <w:rPr>
                <w:rFonts w:ascii="Times New Roman" w:hAnsi="Times New Roman"/>
              </w:rPr>
              <w:t>3,07</w:t>
            </w:r>
          </w:p>
        </w:tc>
        <w:tc>
          <w:tcPr>
            <w:tcW w:w="719" w:type="dxa"/>
          </w:tcPr>
          <w:p w14:paraId="1C493C41" w14:textId="77777777" w:rsidR="00D074F6" w:rsidRPr="00DA2D69" w:rsidRDefault="00D074F6" w:rsidP="00D074F6">
            <w:pPr>
              <w:spacing w:after="0"/>
              <w:jc w:val="both"/>
              <w:rPr>
                <w:rFonts w:ascii="Times New Roman" w:hAnsi="Times New Roman"/>
              </w:rPr>
            </w:pPr>
          </w:p>
        </w:tc>
        <w:tc>
          <w:tcPr>
            <w:tcW w:w="718" w:type="dxa"/>
          </w:tcPr>
          <w:p w14:paraId="409953F1" w14:textId="77777777" w:rsidR="00D074F6" w:rsidRPr="00DA2D69" w:rsidRDefault="00D074F6" w:rsidP="00D074F6">
            <w:pPr>
              <w:spacing w:after="0"/>
              <w:jc w:val="both"/>
              <w:rPr>
                <w:rFonts w:ascii="Times New Roman" w:hAnsi="Times New Roman"/>
              </w:rPr>
            </w:pPr>
          </w:p>
        </w:tc>
        <w:tc>
          <w:tcPr>
            <w:tcW w:w="666" w:type="dxa"/>
            <w:vAlign w:val="center"/>
          </w:tcPr>
          <w:p w14:paraId="55362595" w14:textId="77777777" w:rsidR="00D074F6" w:rsidRPr="00DA2D69" w:rsidRDefault="00D074F6" w:rsidP="00D074F6">
            <w:pPr>
              <w:spacing w:after="0"/>
              <w:jc w:val="both"/>
              <w:rPr>
                <w:rFonts w:ascii="Times New Roman" w:hAnsi="Times New Roman"/>
              </w:rPr>
            </w:pPr>
          </w:p>
        </w:tc>
        <w:tc>
          <w:tcPr>
            <w:tcW w:w="718" w:type="dxa"/>
            <w:vAlign w:val="center"/>
          </w:tcPr>
          <w:p w14:paraId="194CA796" w14:textId="77777777" w:rsidR="00D074F6" w:rsidRPr="00DA2D69" w:rsidRDefault="00D074F6" w:rsidP="00D074F6">
            <w:pPr>
              <w:spacing w:after="0"/>
              <w:jc w:val="both"/>
              <w:rPr>
                <w:rFonts w:ascii="Times New Roman" w:hAnsi="Times New Roman"/>
              </w:rPr>
            </w:pPr>
          </w:p>
        </w:tc>
      </w:tr>
      <w:tr w:rsidR="007A1478" w:rsidRPr="00DA2D69" w14:paraId="39893183" w14:textId="77777777" w:rsidTr="00CA34E3">
        <w:tc>
          <w:tcPr>
            <w:tcW w:w="1840" w:type="dxa"/>
            <w:vAlign w:val="bottom"/>
          </w:tcPr>
          <w:p w14:paraId="2639147B" w14:textId="33A0F095" w:rsidR="00861150" w:rsidRPr="006E53D7" w:rsidRDefault="00861150" w:rsidP="00861150">
            <w:pPr>
              <w:spacing w:after="0"/>
              <w:jc w:val="both"/>
              <w:rPr>
                <w:rFonts w:ascii="Times New Roman" w:hAnsi="Times New Roman"/>
                <w:sz w:val="20"/>
                <w:szCs w:val="20"/>
              </w:rPr>
            </w:pPr>
            <w:r w:rsidRPr="006E53D7">
              <w:rPr>
                <w:rFonts w:ascii="Times New Roman" w:hAnsi="Times New Roman"/>
                <w:sz w:val="20"/>
                <w:szCs w:val="20"/>
              </w:rPr>
              <w:lastRenderedPageBreak/>
              <w:t>-Chưa hoàn thành</w:t>
            </w:r>
          </w:p>
        </w:tc>
        <w:tc>
          <w:tcPr>
            <w:tcW w:w="356" w:type="dxa"/>
            <w:vAlign w:val="bottom"/>
          </w:tcPr>
          <w:p w14:paraId="76D36E40" w14:textId="77777777" w:rsidR="00861150" w:rsidRDefault="00861150" w:rsidP="00861150">
            <w:pPr>
              <w:spacing w:after="0"/>
              <w:jc w:val="both"/>
              <w:rPr>
                <w:b/>
                <w:bCs/>
                <w:i/>
                <w:iCs/>
              </w:rPr>
            </w:pPr>
          </w:p>
        </w:tc>
        <w:tc>
          <w:tcPr>
            <w:tcW w:w="711" w:type="dxa"/>
          </w:tcPr>
          <w:p w14:paraId="2839769A" w14:textId="77777777" w:rsidR="00861150" w:rsidRPr="001D5169" w:rsidRDefault="00861150" w:rsidP="00861150">
            <w:pPr>
              <w:spacing w:after="0"/>
              <w:jc w:val="both"/>
              <w:rPr>
                <w:rFonts w:ascii="Times New Roman" w:hAnsi="Times New Roman"/>
              </w:rPr>
            </w:pPr>
          </w:p>
        </w:tc>
        <w:tc>
          <w:tcPr>
            <w:tcW w:w="666" w:type="dxa"/>
            <w:vAlign w:val="center"/>
          </w:tcPr>
          <w:p w14:paraId="3F87B468" w14:textId="77777777" w:rsidR="00861150" w:rsidRPr="00DA2D69" w:rsidRDefault="00861150" w:rsidP="00861150">
            <w:pPr>
              <w:spacing w:after="0"/>
              <w:jc w:val="both"/>
              <w:rPr>
                <w:rFonts w:ascii="Times New Roman" w:hAnsi="Times New Roman"/>
              </w:rPr>
            </w:pPr>
          </w:p>
        </w:tc>
        <w:tc>
          <w:tcPr>
            <w:tcW w:w="718" w:type="dxa"/>
            <w:vAlign w:val="center"/>
          </w:tcPr>
          <w:p w14:paraId="5420D80A" w14:textId="77777777" w:rsidR="00861150" w:rsidRDefault="00861150" w:rsidP="00861150">
            <w:pPr>
              <w:spacing w:after="0"/>
              <w:jc w:val="both"/>
              <w:rPr>
                <w:rFonts w:ascii="Times New Roman" w:hAnsi="Times New Roman"/>
              </w:rPr>
            </w:pPr>
          </w:p>
        </w:tc>
        <w:tc>
          <w:tcPr>
            <w:tcW w:w="666" w:type="dxa"/>
            <w:vAlign w:val="center"/>
          </w:tcPr>
          <w:p w14:paraId="0B0CE4CF" w14:textId="77777777" w:rsidR="00861150" w:rsidRPr="00DA2D69" w:rsidRDefault="00861150" w:rsidP="00861150">
            <w:pPr>
              <w:spacing w:after="0"/>
              <w:jc w:val="both"/>
              <w:rPr>
                <w:rFonts w:ascii="Times New Roman" w:hAnsi="Times New Roman"/>
              </w:rPr>
            </w:pPr>
          </w:p>
        </w:tc>
        <w:tc>
          <w:tcPr>
            <w:tcW w:w="718" w:type="dxa"/>
            <w:vAlign w:val="center"/>
          </w:tcPr>
          <w:p w14:paraId="08B27F44" w14:textId="77777777" w:rsidR="00861150" w:rsidRPr="00DA2D69" w:rsidRDefault="00861150" w:rsidP="00861150">
            <w:pPr>
              <w:spacing w:after="0"/>
              <w:jc w:val="both"/>
              <w:rPr>
                <w:rFonts w:ascii="Times New Roman" w:hAnsi="Times New Roman"/>
              </w:rPr>
            </w:pPr>
          </w:p>
        </w:tc>
        <w:tc>
          <w:tcPr>
            <w:tcW w:w="666" w:type="dxa"/>
            <w:vAlign w:val="center"/>
          </w:tcPr>
          <w:p w14:paraId="42C911AB" w14:textId="77777777" w:rsidR="00861150" w:rsidRPr="00DA2D69" w:rsidRDefault="00861150" w:rsidP="00861150">
            <w:pPr>
              <w:spacing w:after="0"/>
              <w:jc w:val="both"/>
              <w:rPr>
                <w:rFonts w:ascii="Times New Roman" w:hAnsi="Times New Roman"/>
              </w:rPr>
            </w:pPr>
          </w:p>
        </w:tc>
        <w:tc>
          <w:tcPr>
            <w:tcW w:w="718" w:type="dxa"/>
            <w:vAlign w:val="center"/>
          </w:tcPr>
          <w:p w14:paraId="36B7AF47" w14:textId="77777777" w:rsidR="00861150" w:rsidRPr="00DA2D69" w:rsidRDefault="00861150" w:rsidP="00861150">
            <w:pPr>
              <w:spacing w:after="0"/>
              <w:jc w:val="both"/>
              <w:rPr>
                <w:rFonts w:ascii="Times New Roman" w:hAnsi="Times New Roman"/>
              </w:rPr>
            </w:pPr>
          </w:p>
        </w:tc>
        <w:tc>
          <w:tcPr>
            <w:tcW w:w="719" w:type="dxa"/>
          </w:tcPr>
          <w:p w14:paraId="3FCC0EAF" w14:textId="77777777" w:rsidR="00861150" w:rsidRPr="00DA2D69" w:rsidRDefault="00861150" w:rsidP="00861150">
            <w:pPr>
              <w:spacing w:after="0"/>
              <w:jc w:val="both"/>
              <w:rPr>
                <w:rFonts w:ascii="Times New Roman" w:hAnsi="Times New Roman"/>
              </w:rPr>
            </w:pPr>
          </w:p>
        </w:tc>
        <w:tc>
          <w:tcPr>
            <w:tcW w:w="718" w:type="dxa"/>
          </w:tcPr>
          <w:p w14:paraId="125C2BE4" w14:textId="77777777" w:rsidR="00861150" w:rsidRPr="00DA2D69" w:rsidRDefault="00861150" w:rsidP="00861150">
            <w:pPr>
              <w:spacing w:after="0"/>
              <w:jc w:val="both"/>
              <w:rPr>
                <w:rFonts w:ascii="Times New Roman" w:hAnsi="Times New Roman"/>
              </w:rPr>
            </w:pPr>
          </w:p>
        </w:tc>
        <w:tc>
          <w:tcPr>
            <w:tcW w:w="666" w:type="dxa"/>
            <w:vAlign w:val="center"/>
          </w:tcPr>
          <w:p w14:paraId="750C74E9" w14:textId="77777777" w:rsidR="00861150" w:rsidRPr="00DA2D69" w:rsidRDefault="00861150" w:rsidP="00861150">
            <w:pPr>
              <w:spacing w:after="0"/>
              <w:jc w:val="both"/>
              <w:rPr>
                <w:rFonts w:ascii="Times New Roman" w:hAnsi="Times New Roman"/>
              </w:rPr>
            </w:pPr>
          </w:p>
        </w:tc>
        <w:tc>
          <w:tcPr>
            <w:tcW w:w="718" w:type="dxa"/>
            <w:vAlign w:val="center"/>
          </w:tcPr>
          <w:p w14:paraId="79EDF97D" w14:textId="77777777" w:rsidR="00861150" w:rsidRPr="00DA2D69" w:rsidRDefault="00861150" w:rsidP="00861150">
            <w:pPr>
              <w:spacing w:after="0"/>
              <w:jc w:val="both"/>
              <w:rPr>
                <w:rFonts w:ascii="Times New Roman" w:hAnsi="Times New Roman"/>
              </w:rPr>
            </w:pPr>
          </w:p>
        </w:tc>
      </w:tr>
      <w:tr w:rsidR="00861150" w:rsidRPr="00DA2D69" w14:paraId="662112E0" w14:textId="77777777" w:rsidTr="003E7524">
        <w:tc>
          <w:tcPr>
            <w:tcW w:w="9880" w:type="dxa"/>
            <w:gridSpan w:val="13"/>
            <w:vAlign w:val="bottom"/>
          </w:tcPr>
          <w:p w14:paraId="408FC262" w14:textId="72A00F72" w:rsidR="00861150" w:rsidRPr="00DA2D69" w:rsidRDefault="00861150" w:rsidP="00861150">
            <w:pPr>
              <w:spacing w:after="0"/>
              <w:jc w:val="both"/>
              <w:rPr>
                <w:rFonts w:ascii="Times New Roman" w:hAnsi="Times New Roman"/>
              </w:rPr>
            </w:pPr>
            <w:r>
              <w:rPr>
                <w:rFonts w:ascii="Times New Roman" w:hAnsi="Times New Roman"/>
                <w:b/>
                <w:bCs/>
                <w:sz w:val="20"/>
                <w:szCs w:val="20"/>
              </w:rPr>
              <w:t>7</w:t>
            </w:r>
            <w:r w:rsidRPr="00391D26">
              <w:rPr>
                <w:rFonts w:ascii="Times New Roman" w:hAnsi="Times New Roman"/>
                <w:b/>
                <w:bCs/>
                <w:sz w:val="20"/>
                <w:szCs w:val="20"/>
              </w:rPr>
              <w:t xml:space="preserve">. </w:t>
            </w:r>
            <w:r w:rsidR="006731DB">
              <w:rPr>
                <w:rFonts w:ascii="Times New Roman" w:hAnsi="Times New Roman"/>
                <w:b/>
                <w:bCs/>
                <w:sz w:val="20"/>
                <w:szCs w:val="20"/>
              </w:rPr>
              <w:t>Tin học</w:t>
            </w:r>
          </w:p>
        </w:tc>
      </w:tr>
      <w:tr w:rsidR="00312F38" w:rsidRPr="00DA2D69" w14:paraId="61D2D590" w14:textId="77777777" w:rsidTr="00CA34E3">
        <w:tc>
          <w:tcPr>
            <w:tcW w:w="1840" w:type="dxa"/>
            <w:vAlign w:val="bottom"/>
          </w:tcPr>
          <w:p w14:paraId="7057EE18" w14:textId="77777777" w:rsidR="00D074F6"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7C3A9E51" w14:textId="7856076D" w:rsidR="00D074F6" w:rsidRPr="00391D26" w:rsidRDefault="00D074F6" w:rsidP="00D074F6">
            <w:pPr>
              <w:spacing w:after="0"/>
              <w:jc w:val="both"/>
              <w:rPr>
                <w:rFonts w:ascii="Times New Roman" w:hAnsi="Times New Roman"/>
                <w:b/>
                <w:bCs/>
                <w:sz w:val="20"/>
                <w:szCs w:val="20"/>
              </w:rPr>
            </w:pPr>
            <w:r w:rsidRPr="006E53D7">
              <w:rPr>
                <w:rFonts w:ascii="Times New Roman" w:hAnsi="Times New Roman"/>
                <w:sz w:val="20"/>
                <w:szCs w:val="20"/>
              </w:rPr>
              <w:t xml:space="preserve"> - Hoàn thành tốt </w:t>
            </w:r>
          </w:p>
        </w:tc>
        <w:tc>
          <w:tcPr>
            <w:tcW w:w="356" w:type="dxa"/>
            <w:vAlign w:val="bottom"/>
          </w:tcPr>
          <w:p w14:paraId="6FD875D8" w14:textId="7600C601" w:rsidR="00D074F6" w:rsidRDefault="00AC2A5C" w:rsidP="00D074F6">
            <w:pPr>
              <w:spacing w:after="0"/>
              <w:jc w:val="both"/>
              <w:rPr>
                <w:b/>
                <w:bCs/>
                <w:i/>
                <w:iCs/>
              </w:rPr>
            </w:pPr>
            <w:r>
              <w:rPr>
                <w:b/>
                <w:bCs/>
                <w:i/>
                <w:iCs/>
              </w:rPr>
              <w:t>437</w:t>
            </w:r>
          </w:p>
        </w:tc>
        <w:tc>
          <w:tcPr>
            <w:tcW w:w="711" w:type="dxa"/>
          </w:tcPr>
          <w:p w14:paraId="5E2DD960" w14:textId="266905D0" w:rsidR="00D074F6" w:rsidRPr="001D5169" w:rsidRDefault="001D5169" w:rsidP="00CA34E3">
            <w:pPr>
              <w:spacing w:before="120" w:after="0"/>
              <w:jc w:val="both"/>
              <w:rPr>
                <w:rFonts w:ascii="Times New Roman" w:hAnsi="Times New Roman"/>
              </w:rPr>
            </w:pPr>
            <w:r>
              <w:rPr>
                <w:rFonts w:ascii="Times New Roman" w:hAnsi="Times New Roman"/>
              </w:rPr>
              <w:t>94,18</w:t>
            </w:r>
          </w:p>
        </w:tc>
        <w:tc>
          <w:tcPr>
            <w:tcW w:w="666" w:type="dxa"/>
            <w:vAlign w:val="center"/>
          </w:tcPr>
          <w:p w14:paraId="1FF92619" w14:textId="77777777" w:rsidR="00D074F6" w:rsidRPr="00DA2D69" w:rsidRDefault="00D074F6" w:rsidP="00D074F6">
            <w:pPr>
              <w:spacing w:after="0"/>
              <w:jc w:val="both"/>
              <w:rPr>
                <w:rFonts w:ascii="Times New Roman" w:hAnsi="Times New Roman"/>
              </w:rPr>
            </w:pPr>
          </w:p>
        </w:tc>
        <w:tc>
          <w:tcPr>
            <w:tcW w:w="718" w:type="dxa"/>
            <w:vAlign w:val="center"/>
          </w:tcPr>
          <w:p w14:paraId="343747FA" w14:textId="77777777" w:rsidR="00D074F6" w:rsidRDefault="00D074F6" w:rsidP="00D074F6">
            <w:pPr>
              <w:spacing w:after="0"/>
              <w:jc w:val="both"/>
              <w:rPr>
                <w:rFonts w:ascii="Times New Roman" w:hAnsi="Times New Roman"/>
              </w:rPr>
            </w:pPr>
          </w:p>
        </w:tc>
        <w:tc>
          <w:tcPr>
            <w:tcW w:w="666" w:type="dxa"/>
            <w:vAlign w:val="center"/>
          </w:tcPr>
          <w:p w14:paraId="47D112D1" w14:textId="77777777" w:rsidR="00D074F6" w:rsidRPr="00DA2D69" w:rsidRDefault="00D074F6" w:rsidP="00D074F6">
            <w:pPr>
              <w:spacing w:after="0"/>
              <w:jc w:val="both"/>
              <w:rPr>
                <w:rFonts w:ascii="Times New Roman" w:hAnsi="Times New Roman"/>
              </w:rPr>
            </w:pPr>
          </w:p>
        </w:tc>
        <w:tc>
          <w:tcPr>
            <w:tcW w:w="718" w:type="dxa"/>
            <w:vAlign w:val="center"/>
          </w:tcPr>
          <w:p w14:paraId="3ACBC354" w14:textId="77777777" w:rsidR="00D074F6" w:rsidRPr="00DA2D69" w:rsidRDefault="00D074F6" w:rsidP="00D074F6">
            <w:pPr>
              <w:spacing w:after="0"/>
              <w:jc w:val="both"/>
              <w:rPr>
                <w:rFonts w:ascii="Times New Roman" w:hAnsi="Times New Roman"/>
              </w:rPr>
            </w:pPr>
          </w:p>
        </w:tc>
        <w:tc>
          <w:tcPr>
            <w:tcW w:w="666" w:type="dxa"/>
            <w:vAlign w:val="center"/>
          </w:tcPr>
          <w:p w14:paraId="36113A78" w14:textId="35670A78" w:rsidR="00D074F6" w:rsidRPr="00DA2D69" w:rsidRDefault="00D074F6" w:rsidP="00D074F6">
            <w:pPr>
              <w:spacing w:after="0"/>
              <w:jc w:val="both"/>
              <w:rPr>
                <w:rFonts w:ascii="Times New Roman" w:hAnsi="Times New Roman"/>
              </w:rPr>
            </w:pPr>
            <w:r w:rsidRPr="00DA2D69">
              <w:rPr>
                <w:rFonts w:ascii="Times New Roman" w:hAnsi="Times New Roman"/>
              </w:rPr>
              <w:t>152</w:t>
            </w:r>
          </w:p>
        </w:tc>
        <w:tc>
          <w:tcPr>
            <w:tcW w:w="718" w:type="dxa"/>
            <w:vAlign w:val="center"/>
          </w:tcPr>
          <w:p w14:paraId="4DFCD5F9" w14:textId="4D096646" w:rsidR="00D074F6" w:rsidRPr="00DA2D69" w:rsidRDefault="00D074F6" w:rsidP="00D074F6">
            <w:pPr>
              <w:spacing w:after="0"/>
              <w:jc w:val="both"/>
              <w:rPr>
                <w:rFonts w:ascii="Times New Roman" w:hAnsi="Times New Roman"/>
              </w:rPr>
            </w:pPr>
            <w:r w:rsidRPr="00DA2D69">
              <w:rPr>
                <w:rFonts w:ascii="Times New Roman" w:hAnsi="Times New Roman"/>
              </w:rPr>
              <w:t>93,25</w:t>
            </w:r>
          </w:p>
        </w:tc>
        <w:tc>
          <w:tcPr>
            <w:tcW w:w="719" w:type="dxa"/>
            <w:vAlign w:val="center"/>
          </w:tcPr>
          <w:p w14:paraId="77A99D20" w14:textId="7CA56C9C" w:rsidR="00D074F6" w:rsidRPr="00DA2D69" w:rsidRDefault="00D074F6" w:rsidP="00D074F6">
            <w:pPr>
              <w:spacing w:after="0"/>
              <w:jc w:val="both"/>
              <w:rPr>
                <w:rFonts w:ascii="Times New Roman" w:hAnsi="Times New Roman"/>
              </w:rPr>
            </w:pPr>
            <w:r w:rsidRPr="00DA2D69">
              <w:rPr>
                <w:rFonts w:ascii="Times New Roman" w:hAnsi="Times New Roman"/>
              </w:rPr>
              <w:t>140</w:t>
            </w:r>
          </w:p>
        </w:tc>
        <w:tc>
          <w:tcPr>
            <w:tcW w:w="718" w:type="dxa"/>
            <w:vAlign w:val="center"/>
          </w:tcPr>
          <w:p w14:paraId="40FDD580" w14:textId="71448D10" w:rsidR="00D074F6" w:rsidRPr="00DA2D69" w:rsidRDefault="00D074F6" w:rsidP="00D074F6">
            <w:pPr>
              <w:spacing w:after="0"/>
              <w:jc w:val="both"/>
              <w:rPr>
                <w:rFonts w:ascii="Times New Roman" w:hAnsi="Times New Roman"/>
              </w:rPr>
            </w:pPr>
            <w:r w:rsidRPr="00DA2D69">
              <w:rPr>
                <w:rFonts w:ascii="Times New Roman" w:hAnsi="Times New Roman"/>
              </w:rPr>
              <w:t>94,59</w:t>
            </w:r>
          </w:p>
        </w:tc>
        <w:tc>
          <w:tcPr>
            <w:tcW w:w="666" w:type="dxa"/>
            <w:vAlign w:val="center"/>
          </w:tcPr>
          <w:p w14:paraId="64F47986" w14:textId="6DE48A55" w:rsidR="00D074F6" w:rsidRPr="00DA2D69" w:rsidRDefault="00D074F6" w:rsidP="00D074F6">
            <w:pPr>
              <w:spacing w:after="0"/>
              <w:jc w:val="both"/>
              <w:rPr>
                <w:rFonts w:ascii="Times New Roman" w:hAnsi="Times New Roman"/>
              </w:rPr>
            </w:pPr>
            <w:r w:rsidRPr="00DA2D69">
              <w:rPr>
                <w:rFonts w:ascii="Times New Roman" w:hAnsi="Times New Roman"/>
              </w:rPr>
              <w:t>145</w:t>
            </w:r>
          </w:p>
        </w:tc>
        <w:tc>
          <w:tcPr>
            <w:tcW w:w="718" w:type="dxa"/>
            <w:vAlign w:val="center"/>
          </w:tcPr>
          <w:p w14:paraId="11E6E459" w14:textId="739BD1E4" w:rsidR="00D074F6" w:rsidRPr="00DA2D69" w:rsidRDefault="00D074F6" w:rsidP="00D074F6">
            <w:pPr>
              <w:spacing w:after="0"/>
              <w:jc w:val="both"/>
              <w:rPr>
                <w:rFonts w:ascii="Times New Roman" w:hAnsi="Times New Roman"/>
              </w:rPr>
            </w:pPr>
            <w:r w:rsidRPr="00DA2D69">
              <w:rPr>
                <w:rFonts w:ascii="Times New Roman" w:hAnsi="Times New Roman"/>
              </w:rPr>
              <w:t>94,77</w:t>
            </w:r>
          </w:p>
        </w:tc>
      </w:tr>
      <w:tr w:rsidR="00312F38" w:rsidRPr="00DA2D69" w14:paraId="1AE52A2A" w14:textId="77777777" w:rsidTr="00CA34E3">
        <w:tc>
          <w:tcPr>
            <w:tcW w:w="1840" w:type="dxa"/>
            <w:vAlign w:val="bottom"/>
          </w:tcPr>
          <w:p w14:paraId="5B069953" w14:textId="648F5D94"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2734EAAF" w14:textId="14A774B5" w:rsidR="00D074F6" w:rsidRDefault="00AC2A5C" w:rsidP="00D074F6">
            <w:pPr>
              <w:spacing w:after="0"/>
              <w:jc w:val="both"/>
              <w:rPr>
                <w:b/>
                <w:bCs/>
                <w:i/>
                <w:iCs/>
              </w:rPr>
            </w:pPr>
            <w:r>
              <w:rPr>
                <w:b/>
                <w:bCs/>
                <w:i/>
                <w:iCs/>
              </w:rPr>
              <w:t>27</w:t>
            </w:r>
          </w:p>
        </w:tc>
        <w:tc>
          <w:tcPr>
            <w:tcW w:w="711" w:type="dxa"/>
          </w:tcPr>
          <w:p w14:paraId="341BF3C6" w14:textId="53CE5DD7" w:rsidR="00D074F6" w:rsidRPr="001D5169" w:rsidRDefault="001D5169" w:rsidP="00D074F6">
            <w:pPr>
              <w:spacing w:after="0"/>
              <w:jc w:val="both"/>
              <w:rPr>
                <w:rFonts w:ascii="Times New Roman" w:hAnsi="Times New Roman"/>
              </w:rPr>
            </w:pPr>
            <w:r>
              <w:rPr>
                <w:rFonts w:ascii="Times New Roman" w:hAnsi="Times New Roman"/>
              </w:rPr>
              <w:t>5,82</w:t>
            </w:r>
          </w:p>
        </w:tc>
        <w:tc>
          <w:tcPr>
            <w:tcW w:w="666" w:type="dxa"/>
            <w:vAlign w:val="center"/>
          </w:tcPr>
          <w:p w14:paraId="2F63AF40" w14:textId="77777777" w:rsidR="00D074F6" w:rsidRPr="00DA2D69" w:rsidRDefault="00D074F6" w:rsidP="00D074F6">
            <w:pPr>
              <w:spacing w:after="0"/>
              <w:jc w:val="both"/>
              <w:rPr>
                <w:rFonts w:ascii="Times New Roman" w:hAnsi="Times New Roman"/>
              </w:rPr>
            </w:pPr>
          </w:p>
        </w:tc>
        <w:tc>
          <w:tcPr>
            <w:tcW w:w="718" w:type="dxa"/>
            <w:vAlign w:val="center"/>
          </w:tcPr>
          <w:p w14:paraId="1E46E632" w14:textId="77777777" w:rsidR="00D074F6" w:rsidRDefault="00D074F6" w:rsidP="00D074F6">
            <w:pPr>
              <w:spacing w:after="0"/>
              <w:jc w:val="both"/>
              <w:rPr>
                <w:rFonts w:ascii="Times New Roman" w:hAnsi="Times New Roman"/>
              </w:rPr>
            </w:pPr>
          </w:p>
        </w:tc>
        <w:tc>
          <w:tcPr>
            <w:tcW w:w="666" w:type="dxa"/>
            <w:vAlign w:val="center"/>
          </w:tcPr>
          <w:p w14:paraId="20F9CBA1" w14:textId="77777777" w:rsidR="00D074F6" w:rsidRPr="00DA2D69" w:rsidRDefault="00D074F6" w:rsidP="00D074F6">
            <w:pPr>
              <w:spacing w:after="0"/>
              <w:jc w:val="both"/>
              <w:rPr>
                <w:rFonts w:ascii="Times New Roman" w:hAnsi="Times New Roman"/>
              </w:rPr>
            </w:pPr>
          </w:p>
        </w:tc>
        <w:tc>
          <w:tcPr>
            <w:tcW w:w="718" w:type="dxa"/>
            <w:vAlign w:val="center"/>
          </w:tcPr>
          <w:p w14:paraId="2A05B38F" w14:textId="77777777" w:rsidR="00D074F6" w:rsidRPr="00DA2D69" w:rsidRDefault="00D074F6" w:rsidP="00D074F6">
            <w:pPr>
              <w:spacing w:after="0"/>
              <w:jc w:val="both"/>
              <w:rPr>
                <w:rFonts w:ascii="Times New Roman" w:hAnsi="Times New Roman"/>
              </w:rPr>
            </w:pPr>
          </w:p>
        </w:tc>
        <w:tc>
          <w:tcPr>
            <w:tcW w:w="666" w:type="dxa"/>
            <w:vAlign w:val="center"/>
          </w:tcPr>
          <w:p w14:paraId="37C64725" w14:textId="3BD01123" w:rsidR="00D074F6" w:rsidRPr="00DA2D69" w:rsidRDefault="00D074F6" w:rsidP="00D074F6">
            <w:pPr>
              <w:spacing w:after="0"/>
              <w:jc w:val="both"/>
              <w:rPr>
                <w:rFonts w:ascii="Times New Roman" w:hAnsi="Times New Roman"/>
              </w:rPr>
            </w:pPr>
            <w:r w:rsidRPr="00DA2D69">
              <w:rPr>
                <w:rFonts w:ascii="Times New Roman" w:hAnsi="Times New Roman"/>
              </w:rPr>
              <w:t>11</w:t>
            </w:r>
          </w:p>
        </w:tc>
        <w:tc>
          <w:tcPr>
            <w:tcW w:w="718" w:type="dxa"/>
            <w:vAlign w:val="center"/>
          </w:tcPr>
          <w:p w14:paraId="4CA43A3F" w14:textId="382E488D" w:rsidR="00D074F6" w:rsidRPr="00DA2D69" w:rsidRDefault="00D074F6" w:rsidP="00D074F6">
            <w:pPr>
              <w:spacing w:after="0"/>
              <w:jc w:val="both"/>
              <w:rPr>
                <w:rFonts w:ascii="Times New Roman" w:hAnsi="Times New Roman"/>
              </w:rPr>
            </w:pPr>
            <w:r w:rsidRPr="00DA2D69">
              <w:rPr>
                <w:rFonts w:ascii="Times New Roman" w:hAnsi="Times New Roman"/>
              </w:rPr>
              <w:t>6,75</w:t>
            </w:r>
          </w:p>
        </w:tc>
        <w:tc>
          <w:tcPr>
            <w:tcW w:w="719" w:type="dxa"/>
            <w:vAlign w:val="center"/>
          </w:tcPr>
          <w:p w14:paraId="535B5AA0" w14:textId="62A22515" w:rsidR="00D074F6" w:rsidRPr="00DA2D69" w:rsidRDefault="00D074F6" w:rsidP="00D074F6">
            <w:pPr>
              <w:spacing w:after="0"/>
              <w:jc w:val="both"/>
              <w:rPr>
                <w:rFonts w:ascii="Times New Roman" w:hAnsi="Times New Roman"/>
              </w:rPr>
            </w:pPr>
            <w:r w:rsidRPr="00DA2D69">
              <w:rPr>
                <w:rFonts w:ascii="Times New Roman" w:hAnsi="Times New Roman"/>
              </w:rPr>
              <w:t>8</w:t>
            </w:r>
          </w:p>
        </w:tc>
        <w:tc>
          <w:tcPr>
            <w:tcW w:w="718" w:type="dxa"/>
            <w:vAlign w:val="center"/>
          </w:tcPr>
          <w:p w14:paraId="72B0A0DC" w14:textId="01758AFF" w:rsidR="00D074F6" w:rsidRPr="00DA2D69" w:rsidRDefault="00D074F6" w:rsidP="00D074F6">
            <w:pPr>
              <w:spacing w:after="0"/>
              <w:jc w:val="both"/>
              <w:rPr>
                <w:rFonts w:ascii="Times New Roman" w:hAnsi="Times New Roman"/>
              </w:rPr>
            </w:pPr>
            <w:r w:rsidRPr="00DA2D69">
              <w:rPr>
                <w:rFonts w:ascii="Times New Roman" w:hAnsi="Times New Roman"/>
              </w:rPr>
              <w:t>5,41</w:t>
            </w:r>
          </w:p>
        </w:tc>
        <w:tc>
          <w:tcPr>
            <w:tcW w:w="666" w:type="dxa"/>
            <w:vAlign w:val="center"/>
          </w:tcPr>
          <w:p w14:paraId="7D1817F9" w14:textId="15620F7D" w:rsidR="00D074F6" w:rsidRPr="00DA2D69" w:rsidRDefault="00D074F6" w:rsidP="00D074F6">
            <w:pPr>
              <w:spacing w:after="0"/>
              <w:jc w:val="both"/>
              <w:rPr>
                <w:rFonts w:ascii="Times New Roman" w:hAnsi="Times New Roman"/>
              </w:rPr>
            </w:pPr>
            <w:r w:rsidRPr="00DA2D69">
              <w:rPr>
                <w:rFonts w:ascii="Times New Roman" w:hAnsi="Times New Roman"/>
              </w:rPr>
              <w:t>8</w:t>
            </w:r>
          </w:p>
        </w:tc>
        <w:tc>
          <w:tcPr>
            <w:tcW w:w="718" w:type="dxa"/>
            <w:vAlign w:val="center"/>
          </w:tcPr>
          <w:p w14:paraId="205C95A2" w14:textId="6DF8E063" w:rsidR="00D074F6" w:rsidRPr="00DA2D69" w:rsidRDefault="00D074F6" w:rsidP="00D074F6">
            <w:pPr>
              <w:spacing w:after="0"/>
              <w:jc w:val="both"/>
              <w:rPr>
                <w:rFonts w:ascii="Times New Roman" w:hAnsi="Times New Roman"/>
              </w:rPr>
            </w:pPr>
            <w:r w:rsidRPr="00DA2D69">
              <w:rPr>
                <w:rFonts w:ascii="Times New Roman" w:hAnsi="Times New Roman"/>
              </w:rPr>
              <w:t>5,23</w:t>
            </w:r>
          </w:p>
        </w:tc>
      </w:tr>
      <w:tr w:rsidR="007A1478" w:rsidRPr="00DA2D69" w14:paraId="44D1D0E2" w14:textId="77777777" w:rsidTr="00CA34E3">
        <w:tc>
          <w:tcPr>
            <w:tcW w:w="1840" w:type="dxa"/>
            <w:vAlign w:val="bottom"/>
          </w:tcPr>
          <w:p w14:paraId="3413595C" w14:textId="40475893" w:rsidR="00861150" w:rsidRPr="006E53D7" w:rsidRDefault="00861150" w:rsidP="00861150">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6557DDBC" w14:textId="77777777" w:rsidR="00861150" w:rsidRDefault="00861150" w:rsidP="00861150">
            <w:pPr>
              <w:spacing w:after="0"/>
              <w:jc w:val="both"/>
              <w:rPr>
                <w:b/>
                <w:bCs/>
                <w:i/>
                <w:iCs/>
              </w:rPr>
            </w:pPr>
          </w:p>
        </w:tc>
        <w:tc>
          <w:tcPr>
            <w:tcW w:w="711" w:type="dxa"/>
          </w:tcPr>
          <w:p w14:paraId="76E261CA" w14:textId="77777777" w:rsidR="00861150" w:rsidRDefault="00861150" w:rsidP="00861150">
            <w:pPr>
              <w:spacing w:after="0"/>
              <w:jc w:val="both"/>
              <w:rPr>
                <w:rFonts w:ascii="Times New Roman" w:hAnsi="Times New Roman"/>
                <w:b/>
                <w:bCs/>
                <w:sz w:val="28"/>
                <w:szCs w:val="28"/>
                <w:highlight w:val="yellow"/>
                <w:u w:val="single"/>
              </w:rPr>
            </w:pPr>
          </w:p>
        </w:tc>
        <w:tc>
          <w:tcPr>
            <w:tcW w:w="666" w:type="dxa"/>
            <w:vAlign w:val="center"/>
          </w:tcPr>
          <w:p w14:paraId="65CE832F" w14:textId="77777777" w:rsidR="00861150" w:rsidRPr="00DA2D69" w:rsidRDefault="00861150" w:rsidP="00861150">
            <w:pPr>
              <w:spacing w:after="0"/>
              <w:jc w:val="both"/>
              <w:rPr>
                <w:rFonts w:ascii="Times New Roman" w:hAnsi="Times New Roman"/>
              </w:rPr>
            </w:pPr>
          </w:p>
        </w:tc>
        <w:tc>
          <w:tcPr>
            <w:tcW w:w="718" w:type="dxa"/>
            <w:vAlign w:val="center"/>
          </w:tcPr>
          <w:p w14:paraId="3E8B8534" w14:textId="77777777" w:rsidR="00861150" w:rsidRDefault="00861150" w:rsidP="00861150">
            <w:pPr>
              <w:spacing w:after="0"/>
              <w:jc w:val="both"/>
              <w:rPr>
                <w:rFonts w:ascii="Times New Roman" w:hAnsi="Times New Roman"/>
              </w:rPr>
            </w:pPr>
          </w:p>
        </w:tc>
        <w:tc>
          <w:tcPr>
            <w:tcW w:w="666" w:type="dxa"/>
            <w:vAlign w:val="center"/>
          </w:tcPr>
          <w:p w14:paraId="098201A6" w14:textId="77777777" w:rsidR="00861150" w:rsidRPr="00DA2D69" w:rsidRDefault="00861150" w:rsidP="00861150">
            <w:pPr>
              <w:spacing w:after="0"/>
              <w:jc w:val="both"/>
              <w:rPr>
                <w:rFonts w:ascii="Times New Roman" w:hAnsi="Times New Roman"/>
              </w:rPr>
            </w:pPr>
          </w:p>
        </w:tc>
        <w:tc>
          <w:tcPr>
            <w:tcW w:w="718" w:type="dxa"/>
            <w:vAlign w:val="center"/>
          </w:tcPr>
          <w:p w14:paraId="5B85E40B" w14:textId="77777777" w:rsidR="00861150" w:rsidRPr="00DA2D69" w:rsidRDefault="00861150" w:rsidP="00861150">
            <w:pPr>
              <w:spacing w:after="0"/>
              <w:jc w:val="both"/>
              <w:rPr>
                <w:rFonts w:ascii="Times New Roman" w:hAnsi="Times New Roman"/>
              </w:rPr>
            </w:pPr>
          </w:p>
        </w:tc>
        <w:tc>
          <w:tcPr>
            <w:tcW w:w="666" w:type="dxa"/>
            <w:vAlign w:val="center"/>
          </w:tcPr>
          <w:p w14:paraId="3A8A5050" w14:textId="77777777" w:rsidR="00861150" w:rsidRPr="00DA2D69" w:rsidRDefault="00861150" w:rsidP="00861150">
            <w:pPr>
              <w:spacing w:after="0"/>
              <w:jc w:val="both"/>
              <w:rPr>
                <w:rFonts w:ascii="Times New Roman" w:hAnsi="Times New Roman"/>
              </w:rPr>
            </w:pPr>
          </w:p>
        </w:tc>
        <w:tc>
          <w:tcPr>
            <w:tcW w:w="718" w:type="dxa"/>
            <w:vAlign w:val="center"/>
          </w:tcPr>
          <w:p w14:paraId="6737F07E" w14:textId="77777777" w:rsidR="00861150" w:rsidRPr="00DA2D69" w:rsidRDefault="00861150" w:rsidP="00861150">
            <w:pPr>
              <w:spacing w:after="0"/>
              <w:jc w:val="both"/>
              <w:rPr>
                <w:rFonts w:ascii="Times New Roman" w:hAnsi="Times New Roman"/>
              </w:rPr>
            </w:pPr>
          </w:p>
        </w:tc>
        <w:tc>
          <w:tcPr>
            <w:tcW w:w="719" w:type="dxa"/>
          </w:tcPr>
          <w:p w14:paraId="6811ED09" w14:textId="77777777" w:rsidR="00861150" w:rsidRPr="00DA2D69" w:rsidRDefault="00861150" w:rsidP="00861150">
            <w:pPr>
              <w:spacing w:after="0"/>
              <w:jc w:val="both"/>
              <w:rPr>
                <w:rFonts w:ascii="Times New Roman" w:hAnsi="Times New Roman"/>
              </w:rPr>
            </w:pPr>
          </w:p>
        </w:tc>
        <w:tc>
          <w:tcPr>
            <w:tcW w:w="718" w:type="dxa"/>
          </w:tcPr>
          <w:p w14:paraId="12BF5541" w14:textId="77777777" w:rsidR="00861150" w:rsidRPr="00DA2D69" w:rsidRDefault="00861150" w:rsidP="00861150">
            <w:pPr>
              <w:spacing w:after="0"/>
              <w:jc w:val="both"/>
              <w:rPr>
                <w:rFonts w:ascii="Times New Roman" w:hAnsi="Times New Roman"/>
              </w:rPr>
            </w:pPr>
          </w:p>
        </w:tc>
        <w:tc>
          <w:tcPr>
            <w:tcW w:w="666" w:type="dxa"/>
            <w:vAlign w:val="center"/>
          </w:tcPr>
          <w:p w14:paraId="51365011" w14:textId="77777777" w:rsidR="00861150" w:rsidRPr="00DA2D69" w:rsidRDefault="00861150" w:rsidP="00861150">
            <w:pPr>
              <w:spacing w:after="0"/>
              <w:jc w:val="both"/>
              <w:rPr>
                <w:rFonts w:ascii="Times New Roman" w:hAnsi="Times New Roman"/>
              </w:rPr>
            </w:pPr>
          </w:p>
        </w:tc>
        <w:tc>
          <w:tcPr>
            <w:tcW w:w="718" w:type="dxa"/>
            <w:vAlign w:val="center"/>
          </w:tcPr>
          <w:p w14:paraId="2BAA7185" w14:textId="77777777" w:rsidR="00861150" w:rsidRPr="00DA2D69" w:rsidRDefault="00861150" w:rsidP="00861150">
            <w:pPr>
              <w:spacing w:after="0"/>
              <w:jc w:val="both"/>
              <w:rPr>
                <w:rFonts w:ascii="Times New Roman" w:hAnsi="Times New Roman"/>
              </w:rPr>
            </w:pPr>
          </w:p>
        </w:tc>
      </w:tr>
      <w:tr w:rsidR="00861150" w:rsidRPr="00DA2D69" w14:paraId="2EB448BD" w14:textId="77777777" w:rsidTr="003E7524">
        <w:tc>
          <w:tcPr>
            <w:tcW w:w="9880" w:type="dxa"/>
            <w:gridSpan w:val="13"/>
            <w:vAlign w:val="bottom"/>
          </w:tcPr>
          <w:p w14:paraId="2BB7368B" w14:textId="5E895A6E" w:rsidR="00861150" w:rsidRPr="00DA2D69" w:rsidRDefault="00861150" w:rsidP="00861150">
            <w:pPr>
              <w:spacing w:after="0"/>
              <w:jc w:val="both"/>
              <w:rPr>
                <w:rFonts w:ascii="Times New Roman" w:hAnsi="Times New Roman"/>
              </w:rPr>
            </w:pPr>
            <w:r>
              <w:rPr>
                <w:rFonts w:ascii="Times New Roman" w:hAnsi="Times New Roman"/>
                <w:b/>
                <w:bCs/>
                <w:sz w:val="20"/>
                <w:szCs w:val="20"/>
              </w:rPr>
              <w:t>8</w:t>
            </w:r>
            <w:r w:rsidRPr="00391D26">
              <w:rPr>
                <w:rFonts w:ascii="Times New Roman" w:hAnsi="Times New Roman"/>
                <w:b/>
                <w:bCs/>
                <w:sz w:val="20"/>
                <w:szCs w:val="20"/>
              </w:rPr>
              <w:t xml:space="preserve">. </w:t>
            </w:r>
            <w:r w:rsidR="006731DB">
              <w:rPr>
                <w:rFonts w:ascii="Times New Roman" w:hAnsi="Times New Roman"/>
                <w:b/>
                <w:bCs/>
                <w:sz w:val="20"/>
                <w:szCs w:val="20"/>
              </w:rPr>
              <w:t>Đạo đức</w:t>
            </w:r>
          </w:p>
        </w:tc>
      </w:tr>
      <w:tr w:rsidR="00312F38" w:rsidRPr="00DA2D69" w14:paraId="0B2A4E17" w14:textId="77777777" w:rsidTr="00CA34E3">
        <w:tc>
          <w:tcPr>
            <w:tcW w:w="1840" w:type="dxa"/>
            <w:vAlign w:val="bottom"/>
          </w:tcPr>
          <w:p w14:paraId="7102728A" w14:textId="77777777" w:rsidR="00D074F6"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1CBC114F" w14:textId="05F0FC17" w:rsidR="00D074F6" w:rsidRPr="00391D26" w:rsidRDefault="00D074F6" w:rsidP="00D074F6">
            <w:pPr>
              <w:spacing w:after="0"/>
              <w:jc w:val="both"/>
              <w:rPr>
                <w:rFonts w:ascii="Times New Roman" w:hAnsi="Times New Roman"/>
                <w:b/>
                <w:bCs/>
                <w:sz w:val="20"/>
                <w:szCs w:val="20"/>
              </w:rPr>
            </w:pPr>
            <w:r w:rsidRPr="006E53D7">
              <w:rPr>
                <w:rFonts w:ascii="Times New Roman" w:hAnsi="Times New Roman"/>
                <w:sz w:val="20"/>
                <w:szCs w:val="20"/>
              </w:rPr>
              <w:t xml:space="preserve"> - Hoàn thành tốt </w:t>
            </w:r>
          </w:p>
        </w:tc>
        <w:tc>
          <w:tcPr>
            <w:tcW w:w="356" w:type="dxa"/>
            <w:vAlign w:val="bottom"/>
          </w:tcPr>
          <w:p w14:paraId="75F0B42D" w14:textId="0239E930" w:rsidR="00D074F6" w:rsidRDefault="00122771" w:rsidP="00D074F6">
            <w:pPr>
              <w:spacing w:after="0"/>
              <w:jc w:val="both"/>
              <w:rPr>
                <w:b/>
                <w:bCs/>
                <w:i/>
                <w:iCs/>
              </w:rPr>
            </w:pPr>
            <w:r>
              <w:rPr>
                <w:b/>
                <w:bCs/>
                <w:i/>
                <w:iCs/>
              </w:rPr>
              <w:t>633</w:t>
            </w:r>
          </w:p>
        </w:tc>
        <w:tc>
          <w:tcPr>
            <w:tcW w:w="711" w:type="dxa"/>
          </w:tcPr>
          <w:p w14:paraId="2E3D1032" w14:textId="1873AEA4" w:rsidR="00D074F6" w:rsidRPr="001D5169" w:rsidRDefault="001D5169" w:rsidP="00CA34E3">
            <w:pPr>
              <w:spacing w:before="120" w:after="0"/>
              <w:jc w:val="both"/>
              <w:rPr>
                <w:rFonts w:ascii="Times New Roman" w:hAnsi="Times New Roman"/>
              </w:rPr>
            </w:pPr>
            <w:r>
              <w:rPr>
                <w:rFonts w:ascii="Times New Roman" w:hAnsi="Times New Roman"/>
              </w:rPr>
              <w:t>84,51</w:t>
            </w:r>
          </w:p>
        </w:tc>
        <w:tc>
          <w:tcPr>
            <w:tcW w:w="666" w:type="dxa"/>
            <w:vAlign w:val="center"/>
          </w:tcPr>
          <w:p w14:paraId="77A30CBA" w14:textId="2CAE2B09" w:rsidR="00D074F6" w:rsidRPr="00DA2D69" w:rsidRDefault="00D074F6" w:rsidP="00D074F6">
            <w:pPr>
              <w:spacing w:after="0"/>
              <w:jc w:val="both"/>
              <w:rPr>
                <w:rFonts w:ascii="Times New Roman" w:hAnsi="Times New Roman"/>
              </w:rPr>
            </w:pPr>
            <w:r w:rsidRPr="00DA2D69">
              <w:rPr>
                <w:rFonts w:ascii="Times New Roman" w:hAnsi="Times New Roman"/>
              </w:rPr>
              <w:t>133</w:t>
            </w:r>
          </w:p>
        </w:tc>
        <w:tc>
          <w:tcPr>
            <w:tcW w:w="718" w:type="dxa"/>
            <w:vAlign w:val="center"/>
          </w:tcPr>
          <w:p w14:paraId="452C2F1C" w14:textId="30B5BE41" w:rsidR="00D074F6" w:rsidRDefault="00D074F6" w:rsidP="00D074F6">
            <w:pPr>
              <w:spacing w:after="0"/>
              <w:jc w:val="both"/>
              <w:rPr>
                <w:rFonts w:ascii="Times New Roman" w:hAnsi="Times New Roman"/>
              </w:rPr>
            </w:pPr>
            <w:r w:rsidRPr="00DA2D69">
              <w:rPr>
                <w:rFonts w:ascii="Times New Roman" w:hAnsi="Times New Roman"/>
              </w:rPr>
              <w:t>86,93</w:t>
            </w:r>
          </w:p>
        </w:tc>
        <w:tc>
          <w:tcPr>
            <w:tcW w:w="666" w:type="dxa"/>
            <w:vAlign w:val="center"/>
          </w:tcPr>
          <w:p w14:paraId="4B18229B" w14:textId="4750901D" w:rsidR="00D074F6" w:rsidRPr="00DA2D69" w:rsidRDefault="00D074F6" w:rsidP="00D074F6">
            <w:pPr>
              <w:spacing w:after="0"/>
              <w:jc w:val="both"/>
              <w:rPr>
                <w:rFonts w:ascii="Times New Roman" w:hAnsi="Times New Roman"/>
              </w:rPr>
            </w:pPr>
            <w:r w:rsidRPr="00DA2D69">
              <w:rPr>
                <w:rFonts w:ascii="Times New Roman" w:hAnsi="Times New Roman"/>
              </w:rPr>
              <w:t>115</w:t>
            </w:r>
          </w:p>
        </w:tc>
        <w:tc>
          <w:tcPr>
            <w:tcW w:w="718" w:type="dxa"/>
            <w:vAlign w:val="center"/>
          </w:tcPr>
          <w:p w14:paraId="77F4818D" w14:textId="78B593D4" w:rsidR="00D074F6" w:rsidRPr="00DA2D69" w:rsidRDefault="00D074F6" w:rsidP="00D074F6">
            <w:pPr>
              <w:spacing w:after="0"/>
              <w:jc w:val="both"/>
              <w:rPr>
                <w:rFonts w:ascii="Times New Roman" w:hAnsi="Times New Roman"/>
              </w:rPr>
            </w:pPr>
            <w:r w:rsidRPr="00DA2D69">
              <w:rPr>
                <w:rFonts w:ascii="Times New Roman" w:hAnsi="Times New Roman"/>
              </w:rPr>
              <w:t>87,12</w:t>
            </w:r>
          </w:p>
        </w:tc>
        <w:tc>
          <w:tcPr>
            <w:tcW w:w="666" w:type="dxa"/>
            <w:vAlign w:val="center"/>
          </w:tcPr>
          <w:p w14:paraId="7A1AF7FA" w14:textId="68F53069" w:rsidR="00D074F6" w:rsidRPr="00DA2D69" w:rsidRDefault="00D074F6" w:rsidP="00D074F6">
            <w:pPr>
              <w:spacing w:after="0"/>
              <w:jc w:val="both"/>
              <w:rPr>
                <w:rFonts w:ascii="Times New Roman" w:hAnsi="Times New Roman"/>
              </w:rPr>
            </w:pPr>
            <w:r w:rsidRPr="00DA2D69">
              <w:rPr>
                <w:rFonts w:ascii="Times New Roman" w:hAnsi="Times New Roman"/>
              </w:rPr>
              <w:t>132</w:t>
            </w:r>
          </w:p>
        </w:tc>
        <w:tc>
          <w:tcPr>
            <w:tcW w:w="718" w:type="dxa"/>
            <w:vAlign w:val="center"/>
          </w:tcPr>
          <w:p w14:paraId="77A83877" w14:textId="214F2ADA" w:rsidR="00D074F6" w:rsidRPr="00DA2D69" w:rsidRDefault="00D074F6" w:rsidP="00D074F6">
            <w:pPr>
              <w:spacing w:after="0"/>
              <w:jc w:val="both"/>
              <w:rPr>
                <w:rFonts w:ascii="Times New Roman" w:hAnsi="Times New Roman"/>
              </w:rPr>
            </w:pPr>
            <w:r w:rsidRPr="00DA2D69">
              <w:rPr>
                <w:rFonts w:ascii="Times New Roman" w:hAnsi="Times New Roman"/>
              </w:rPr>
              <w:t>80,98</w:t>
            </w:r>
          </w:p>
        </w:tc>
        <w:tc>
          <w:tcPr>
            <w:tcW w:w="719" w:type="dxa"/>
            <w:vAlign w:val="center"/>
          </w:tcPr>
          <w:p w14:paraId="0B8B16CF" w14:textId="752BA696" w:rsidR="00D074F6" w:rsidRPr="00DA2D69" w:rsidRDefault="00D074F6" w:rsidP="00D074F6">
            <w:pPr>
              <w:spacing w:after="0"/>
              <w:jc w:val="both"/>
              <w:rPr>
                <w:rFonts w:ascii="Times New Roman" w:hAnsi="Times New Roman"/>
              </w:rPr>
            </w:pPr>
            <w:r w:rsidRPr="00DA2D69">
              <w:rPr>
                <w:rFonts w:ascii="Times New Roman" w:hAnsi="Times New Roman"/>
              </w:rPr>
              <w:t>125</w:t>
            </w:r>
          </w:p>
        </w:tc>
        <w:tc>
          <w:tcPr>
            <w:tcW w:w="718" w:type="dxa"/>
            <w:vAlign w:val="center"/>
          </w:tcPr>
          <w:p w14:paraId="71F6B420" w14:textId="26A2CDF1" w:rsidR="00D074F6" w:rsidRPr="00DA2D69" w:rsidRDefault="00D074F6" w:rsidP="00D074F6">
            <w:pPr>
              <w:spacing w:after="0"/>
              <w:jc w:val="both"/>
              <w:rPr>
                <w:rFonts w:ascii="Times New Roman" w:hAnsi="Times New Roman"/>
              </w:rPr>
            </w:pPr>
            <w:r w:rsidRPr="00DA2D69">
              <w:rPr>
                <w:rFonts w:ascii="Times New Roman" w:hAnsi="Times New Roman"/>
              </w:rPr>
              <w:t>84,46</w:t>
            </w:r>
          </w:p>
        </w:tc>
        <w:tc>
          <w:tcPr>
            <w:tcW w:w="666" w:type="dxa"/>
            <w:vAlign w:val="center"/>
          </w:tcPr>
          <w:p w14:paraId="206920EB" w14:textId="4EC35D5C" w:rsidR="00D074F6" w:rsidRPr="00DA2D69" w:rsidRDefault="00D074F6" w:rsidP="00D074F6">
            <w:pPr>
              <w:spacing w:after="0"/>
              <w:jc w:val="both"/>
              <w:rPr>
                <w:rFonts w:ascii="Times New Roman" w:hAnsi="Times New Roman"/>
              </w:rPr>
            </w:pPr>
            <w:r w:rsidRPr="00DA2D69">
              <w:rPr>
                <w:rFonts w:ascii="Times New Roman" w:hAnsi="Times New Roman"/>
              </w:rPr>
              <w:t>128</w:t>
            </w:r>
          </w:p>
        </w:tc>
        <w:tc>
          <w:tcPr>
            <w:tcW w:w="718" w:type="dxa"/>
            <w:vAlign w:val="center"/>
          </w:tcPr>
          <w:p w14:paraId="7C20A36C" w14:textId="37E15ED9" w:rsidR="00D074F6" w:rsidRPr="00DA2D69" w:rsidRDefault="00D074F6" w:rsidP="00D074F6">
            <w:pPr>
              <w:spacing w:after="0"/>
              <w:jc w:val="both"/>
              <w:rPr>
                <w:rFonts w:ascii="Times New Roman" w:hAnsi="Times New Roman"/>
              </w:rPr>
            </w:pPr>
            <w:r w:rsidRPr="00DA2D69">
              <w:rPr>
                <w:rFonts w:ascii="Times New Roman" w:hAnsi="Times New Roman"/>
              </w:rPr>
              <w:t>83,66</w:t>
            </w:r>
          </w:p>
        </w:tc>
      </w:tr>
      <w:tr w:rsidR="00312F38" w:rsidRPr="00DA2D69" w14:paraId="5ECE82B5" w14:textId="77777777" w:rsidTr="00CA34E3">
        <w:tc>
          <w:tcPr>
            <w:tcW w:w="1840" w:type="dxa"/>
            <w:vAlign w:val="bottom"/>
          </w:tcPr>
          <w:p w14:paraId="47FACCAE" w14:textId="33794BCC"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7B8B02AE" w14:textId="7C1EF9BA" w:rsidR="00D074F6" w:rsidRDefault="00122771" w:rsidP="00D074F6">
            <w:pPr>
              <w:spacing w:after="0"/>
              <w:jc w:val="both"/>
              <w:rPr>
                <w:b/>
                <w:bCs/>
                <w:i/>
                <w:iCs/>
              </w:rPr>
            </w:pPr>
            <w:r>
              <w:rPr>
                <w:b/>
                <w:bCs/>
                <w:i/>
                <w:iCs/>
              </w:rPr>
              <w:t>115</w:t>
            </w:r>
          </w:p>
        </w:tc>
        <w:tc>
          <w:tcPr>
            <w:tcW w:w="711" w:type="dxa"/>
          </w:tcPr>
          <w:p w14:paraId="1EF2B464" w14:textId="4C6DC88A" w:rsidR="00D074F6" w:rsidRPr="001D5169" w:rsidRDefault="001D5169" w:rsidP="00D074F6">
            <w:pPr>
              <w:spacing w:after="0"/>
              <w:jc w:val="both"/>
              <w:rPr>
                <w:rFonts w:ascii="Times New Roman" w:hAnsi="Times New Roman"/>
              </w:rPr>
            </w:pPr>
            <w:r>
              <w:rPr>
                <w:rFonts w:ascii="Times New Roman" w:hAnsi="Times New Roman"/>
              </w:rPr>
              <w:t>15,36</w:t>
            </w:r>
          </w:p>
        </w:tc>
        <w:tc>
          <w:tcPr>
            <w:tcW w:w="666" w:type="dxa"/>
            <w:vAlign w:val="center"/>
          </w:tcPr>
          <w:p w14:paraId="5FFF1873" w14:textId="1C80FA0E" w:rsidR="00D074F6" w:rsidRPr="00DA2D69" w:rsidRDefault="00D074F6" w:rsidP="00D074F6">
            <w:pPr>
              <w:spacing w:after="0"/>
              <w:jc w:val="both"/>
              <w:rPr>
                <w:rFonts w:ascii="Times New Roman" w:hAnsi="Times New Roman"/>
              </w:rPr>
            </w:pPr>
            <w:r w:rsidRPr="00DA2D69">
              <w:rPr>
                <w:rFonts w:ascii="Times New Roman" w:hAnsi="Times New Roman"/>
              </w:rPr>
              <w:t>20</w:t>
            </w:r>
          </w:p>
        </w:tc>
        <w:tc>
          <w:tcPr>
            <w:tcW w:w="718" w:type="dxa"/>
            <w:vAlign w:val="center"/>
          </w:tcPr>
          <w:p w14:paraId="5859CF7D" w14:textId="1B059C9E" w:rsidR="00D074F6" w:rsidRDefault="00D074F6" w:rsidP="00D074F6">
            <w:pPr>
              <w:spacing w:after="0"/>
              <w:jc w:val="both"/>
              <w:rPr>
                <w:rFonts w:ascii="Times New Roman" w:hAnsi="Times New Roman"/>
              </w:rPr>
            </w:pPr>
            <w:r w:rsidRPr="00DA2D69">
              <w:rPr>
                <w:rFonts w:ascii="Times New Roman" w:hAnsi="Times New Roman"/>
              </w:rPr>
              <w:t>13,07</w:t>
            </w:r>
          </w:p>
        </w:tc>
        <w:tc>
          <w:tcPr>
            <w:tcW w:w="666" w:type="dxa"/>
            <w:vAlign w:val="center"/>
          </w:tcPr>
          <w:p w14:paraId="0879D4D7" w14:textId="41560F59" w:rsidR="00D074F6" w:rsidRPr="00DA2D69" w:rsidRDefault="00D074F6" w:rsidP="00D074F6">
            <w:pPr>
              <w:spacing w:after="0"/>
              <w:jc w:val="both"/>
              <w:rPr>
                <w:rFonts w:ascii="Times New Roman" w:hAnsi="Times New Roman"/>
              </w:rPr>
            </w:pPr>
            <w:r w:rsidRPr="00DA2D69">
              <w:rPr>
                <w:rFonts w:ascii="Times New Roman" w:hAnsi="Times New Roman"/>
              </w:rPr>
              <w:t>16</w:t>
            </w:r>
          </w:p>
        </w:tc>
        <w:tc>
          <w:tcPr>
            <w:tcW w:w="718" w:type="dxa"/>
            <w:vAlign w:val="center"/>
          </w:tcPr>
          <w:p w14:paraId="44E6FB32" w14:textId="1D979AC8" w:rsidR="00D074F6" w:rsidRPr="00DA2D69" w:rsidRDefault="00D074F6" w:rsidP="00D074F6">
            <w:pPr>
              <w:spacing w:after="0"/>
              <w:jc w:val="both"/>
              <w:rPr>
                <w:rFonts w:ascii="Times New Roman" w:hAnsi="Times New Roman"/>
              </w:rPr>
            </w:pPr>
            <w:r w:rsidRPr="00DA2D69">
              <w:rPr>
                <w:rFonts w:ascii="Times New Roman" w:hAnsi="Times New Roman"/>
              </w:rPr>
              <w:t>12,12</w:t>
            </w:r>
          </w:p>
        </w:tc>
        <w:tc>
          <w:tcPr>
            <w:tcW w:w="666" w:type="dxa"/>
            <w:vAlign w:val="center"/>
          </w:tcPr>
          <w:p w14:paraId="6C3F84C1" w14:textId="5C19AF24" w:rsidR="00D074F6" w:rsidRPr="00DA2D69" w:rsidRDefault="00D074F6" w:rsidP="00D074F6">
            <w:pPr>
              <w:spacing w:after="0"/>
              <w:jc w:val="both"/>
              <w:rPr>
                <w:rFonts w:ascii="Times New Roman" w:hAnsi="Times New Roman"/>
              </w:rPr>
            </w:pPr>
            <w:r w:rsidRPr="00DA2D69">
              <w:rPr>
                <w:rFonts w:ascii="Times New Roman" w:hAnsi="Times New Roman"/>
              </w:rPr>
              <w:t>31</w:t>
            </w:r>
          </w:p>
        </w:tc>
        <w:tc>
          <w:tcPr>
            <w:tcW w:w="718" w:type="dxa"/>
            <w:vAlign w:val="center"/>
          </w:tcPr>
          <w:p w14:paraId="5BD4C6EA" w14:textId="6060D2AA" w:rsidR="00D074F6" w:rsidRPr="00DA2D69" w:rsidRDefault="00D074F6" w:rsidP="00D074F6">
            <w:pPr>
              <w:spacing w:after="0"/>
              <w:jc w:val="both"/>
              <w:rPr>
                <w:rFonts w:ascii="Times New Roman" w:hAnsi="Times New Roman"/>
              </w:rPr>
            </w:pPr>
            <w:r w:rsidRPr="00DA2D69">
              <w:rPr>
                <w:rFonts w:ascii="Times New Roman" w:hAnsi="Times New Roman"/>
              </w:rPr>
              <w:t>19,02</w:t>
            </w:r>
          </w:p>
        </w:tc>
        <w:tc>
          <w:tcPr>
            <w:tcW w:w="719" w:type="dxa"/>
            <w:vAlign w:val="center"/>
          </w:tcPr>
          <w:p w14:paraId="0CDFE0F1" w14:textId="7D7EB4BF" w:rsidR="00D074F6" w:rsidRPr="00DA2D69" w:rsidRDefault="00D074F6" w:rsidP="00D074F6">
            <w:pPr>
              <w:spacing w:after="0"/>
              <w:jc w:val="both"/>
              <w:rPr>
                <w:rFonts w:ascii="Times New Roman" w:hAnsi="Times New Roman"/>
              </w:rPr>
            </w:pPr>
            <w:r w:rsidRPr="00DA2D69">
              <w:rPr>
                <w:rFonts w:ascii="Times New Roman" w:hAnsi="Times New Roman"/>
              </w:rPr>
              <w:t>23</w:t>
            </w:r>
          </w:p>
        </w:tc>
        <w:tc>
          <w:tcPr>
            <w:tcW w:w="718" w:type="dxa"/>
            <w:vAlign w:val="center"/>
          </w:tcPr>
          <w:p w14:paraId="03C5408A" w14:textId="00E9004C" w:rsidR="00D074F6" w:rsidRPr="00DA2D69" w:rsidRDefault="00D074F6" w:rsidP="00D074F6">
            <w:pPr>
              <w:spacing w:after="0"/>
              <w:jc w:val="both"/>
              <w:rPr>
                <w:rFonts w:ascii="Times New Roman" w:hAnsi="Times New Roman"/>
              </w:rPr>
            </w:pPr>
            <w:r w:rsidRPr="00DA2D69">
              <w:rPr>
                <w:rFonts w:ascii="Times New Roman" w:hAnsi="Times New Roman"/>
              </w:rPr>
              <w:t>15,54</w:t>
            </w:r>
          </w:p>
        </w:tc>
        <w:tc>
          <w:tcPr>
            <w:tcW w:w="666" w:type="dxa"/>
            <w:vAlign w:val="center"/>
          </w:tcPr>
          <w:p w14:paraId="4149B072" w14:textId="05BD0F4C" w:rsidR="00D074F6" w:rsidRPr="00DA2D69" w:rsidRDefault="00D074F6" w:rsidP="00D074F6">
            <w:pPr>
              <w:spacing w:after="0"/>
              <w:jc w:val="both"/>
              <w:rPr>
                <w:rFonts w:ascii="Times New Roman" w:hAnsi="Times New Roman"/>
              </w:rPr>
            </w:pPr>
            <w:r w:rsidRPr="00DA2D69">
              <w:rPr>
                <w:rFonts w:ascii="Times New Roman" w:hAnsi="Times New Roman"/>
              </w:rPr>
              <w:t>25</w:t>
            </w:r>
          </w:p>
        </w:tc>
        <w:tc>
          <w:tcPr>
            <w:tcW w:w="718" w:type="dxa"/>
            <w:vAlign w:val="center"/>
          </w:tcPr>
          <w:p w14:paraId="4302D5BD" w14:textId="4100861E" w:rsidR="00D074F6" w:rsidRPr="00DA2D69" w:rsidRDefault="00D074F6" w:rsidP="00D074F6">
            <w:pPr>
              <w:spacing w:after="0"/>
              <w:jc w:val="both"/>
              <w:rPr>
                <w:rFonts w:ascii="Times New Roman" w:hAnsi="Times New Roman"/>
              </w:rPr>
            </w:pPr>
            <w:r w:rsidRPr="00DA2D69">
              <w:rPr>
                <w:rFonts w:ascii="Times New Roman" w:hAnsi="Times New Roman"/>
              </w:rPr>
              <w:t>16,34</w:t>
            </w:r>
          </w:p>
        </w:tc>
      </w:tr>
      <w:tr w:rsidR="00312F38" w:rsidRPr="00DA2D69" w14:paraId="52035114" w14:textId="77777777" w:rsidTr="00CA34E3">
        <w:tc>
          <w:tcPr>
            <w:tcW w:w="1840" w:type="dxa"/>
            <w:vAlign w:val="bottom"/>
          </w:tcPr>
          <w:p w14:paraId="4CBA5505" w14:textId="644A56D0"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235C726A" w14:textId="4C25F204" w:rsidR="00D074F6" w:rsidRDefault="00D074F6" w:rsidP="00D074F6">
            <w:pPr>
              <w:spacing w:after="0"/>
              <w:jc w:val="both"/>
              <w:rPr>
                <w:b/>
                <w:bCs/>
                <w:i/>
                <w:iCs/>
              </w:rPr>
            </w:pPr>
            <w:r>
              <w:rPr>
                <w:b/>
                <w:bCs/>
                <w:i/>
                <w:iCs/>
              </w:rPr>
              <w:t>1</w:t>
            </w:r>
          </w:p>
        </w:tc>
        <w:tc>
          <w:tcPr>
            <w:tcW w:w="711" w:type="dxa"/>
          </w:tcPr>
          <w:p w14:paraId="2C9E1EEE" w14:textId="4FDC93BC" w:rsidR="00D074F6" w:rsidRPr="001D5169" w:rsidRDefault="001D5169" w:rsidP="00D074F6">
            <w:pPr>
              <w:spacing w:after="0"/>
              <w:jc w:val="both"/>
              <w:rPr>
                <w:rFonts w:ascii="Times New Roman" w:hAnsi="Times New Roman"/>
              </w:rPr>
            </w:pPr>
            <w:r>
              <w:rPr>
                <w:rFonts w:ascii="Times New Roman" w:hAnsi="Times New Roman"/>
              </w:rPr>
              <w:t>0,13</w:t>
            </w:r>
          </w:p>
        </w:tc>
        <w:tc>
          <w:tcPr>
            <w:tcW w:w="666" w:type="dxa"/>
          </w:tcPr>
          <w:p w14:paraId="491562CF" w14:textId="77777777" w:rsidR="00D074F6" w:rsidRPr="00DA2D69" w:rsidRDefault="00D074F6" w:rsidP="00D074F6">
            <w:pPr>
              <w:spacing w:after="0"/>
              <w:jc w:val="both"/>
              <w:rPr>
                <w:rFonts w:ascii="Times New Roman" w:hAnsi="Times New Roman"/>
              </w:rPr>
            </w:pPr>
          </w:p>
        </w:tc>
        <w:tc>
          <w:tcPr>
            <w:tcW w:w="718" w:type="dxa"/>
          </w:tcPr>
          <w:p w14:paraId="547C6A93" w14:textId="77777777" w:rsidR="00D074F6" w:rsidRDefault="00D074F6" w:rsidP="00D074F6">
            <w:pPr>
              <w:spacing w:after="0"/>
              <w:jc w:val="both"/>
              <w:rPr>
                <w:rFonts w:ascii="Times New Roman" w:hAnsi="Times New Roman"/>
              </w:rPr>
            </w:pPr>
          </w:p>
        </w:tc>
        <w:tc>
          <w:tcPr>
            <w:tcW w:w="666" w:type="dxa"/>
            <w:vAlign w:val="center"/>
          </w:tcPr>
          <w:p w14:paraId="44117F44" w14:textId="66C2581F" w:rsidR="00D074F6" w:rsidRPr="00DA2D69" w:rsidRDefault="00D074F6" w:rsidP="00D074F6">
            <w:pPr>
              <w:spacing w:after="0"/>
              <w:jc w:val="both"/>
              <w:rPr>
                <w:rFonts w:ascii="Times New Roman" w:hAnsi="Times New Roman"/>
              </w:rPr>
            </w:pPr>
            <w:r w:rsidRPr="00DA2D69">
              <w:rPr>
                <w:rFonts w:ascii="Times New Roman" w:hAnsi="Times New Roman"/>
              </w:rPr>
              <w:t>1</w:t>
            </w:r>
          </w:p>
        </w:tc>
        <w:tc>
          <w:tcPr>
            <w:tcW w:w="718" w:type="dxa"/>
            <w:vAlign w:val="center"/>
          </w:tcPr>
          <w:p w14:paraId="6E4C22D3" w14:textId="48BB80D7" w:rsidR="00D074F6" w:rsidRPr="00DA2D69" w:rsidRDefault="00D074F6" w:rsidP="00D074F6">
            <w:pPr>
              <w:spacing w:after="0"/>
              <w:jc w:val="both"/>
              <w:rPr>
                <w:rFonts w:ascii="Times New Roman" w:hAnsi="Times New Roman"/>
              </w:rPr>
            </w:pPr>
            <w:r w:rsidRPr="00DA2D69">
              <w:rPr>
                <w:rFonts w:ascii="Times New Roman" w:hAnsi="Times New Roman"/>
              </w:rPr>
              <w:t>0,76</w:t>
            </w:r>
          </w:p>
        </w:tc>
        <w:tc>
          <w:tcPr>
            <w:tcW w:w="666" w:type="dxa"/>
          </w:tcPr>
          <w:p w14:paraId="79E0F1A9" w14:textId="77777777" w:rsidR="00D074F6" w:rsidRPr="00DA2D69" w:rsidRDefault="00D074F6" w:rsidP="00D074F6">
            <w:pPr>
              <w:spacing w:after="0"/>
              <w:jc w:val="both"/>
              <w:rPr>
                <w:rFonts w:ascii="Times New Roman" w:hAnsi="Times New Roman"/>
              </w:rPr>
            </w:pPr>
          </w:p>
        </w:tc>
        <w:tc>
          <w:tcPr>
            <w:tcW w:w="718" w:type="dxa"/>
          </w:tcPr>
          <w:p w14:paraId="45A3C7B8" w14:textId="77777777" w:rsidR="00D074F6" w:rsidRPr="00DA2D69" w:rsidRDefault="00D074F6" w:rsidP="00D074F6">
            <w:pPr>
              <w:spacing w:after="0"/>
              <w:jc w:val="both"/>
              <w:rPr>
                <w:rFonts w:ascii="Times New Roman" w:hAnsi="Times New Roman"/>
              </w:rPr>
            </w:pPr>
          </w:p>
        </w:tc>
        <w:tc>
          <w:tcPr>
            <w:tcW w:w="719" w:type="dxa"/>
          </w:tcPr>
          <w:p w14:paraId="3731CA44" w14:textId="77777777" w:rsidR="00D074F6" w:rsidRPr="00DA2D69" w:rsidRDefault="00D074F6" w:rsidP="00D074F6">
            <w:pPr>
              <w:spacing w:after="0"/>
              <w:jc w:val="both"/>
              <w:rPr>
                <w:rFonts w:ascii="Times New Roman" w:hAnsi="Times New Roman"/>
              </w:rPr>
            </w:pPr>
          </w:p>
        </w:tc>
        <w:tc>
          <w:tcPr>
            <w:tcW w:w="718" w:type="dxa"/>
          </w:tcPr>
          <w:p w14:paraId="0C29662D" w14:textId="77777777" w:rsidR="00D074F6" w:rsidRPr="00DA2D69" w:rsidRDefault="00D074F6" w:rsidP="00D074F6">
            <w:pPr>
              <w:spacing w:after="0"/>
              <w:jc w:val="both"/>
              <w:rPr>
                <w:rFonts w:ascii="Times New Roman" w:hAnsi="Times New Roman"/>
              </w:rPr>
            </w:pPr>
          </w:p>
        </w:tc>
        <w:tc>
          <w:tcPr>
            <w:tcW w:w="666" w:type="dxa"/>
          </w:tcPr>
          <w:p w14:paraId="2B418D2A" w14:textId="77777777" w:rsidR="00D074F6" w:rsidRPr="00DA2D69" w:rsidRDefault="00D074F6" w:rsidP="00D074F6">
            <w:pPr>
              <w:spacing w:after="0"/>
              <w:jc w:val="both"/>
              <w:rPr>
                <w:rFonts w:ascii="Times New Roman" w:hAnsi="Times New Roman"/>
              </w:rPr>
            </w:pPr>
          </w:p>
        </w:tc>
        <w:tc>
          <w:tcPr>
            <w:tcW w:w="718" w:type="dxa"/>
          </w:tcPr>
          <w:p w14:paraId="0CD13C4F" w14:textId="77777777" w:rsidR="00D074F6" w:rsidRPr="00DA2D69" w:rsidRDefault="00D074F6" w:rsidP="00D074F6">
            <w:pPr>
              <w:spacing w:after="0"/>
              <w:jc w:val="both"/>
              <w:rPr>
                <w:rFonts w:ascii="Times New Roman" w:hAnsi="Times New Roman"/>
              </w:rPr>
            </w:pPr>
          </w:p>
        </w:tc>
      </w:tr>
      <w:tr w:rsidR="00861150" w:rsidRPr="00DA2D69" w14:paraId="4C6B0463" w14:textId="77777777" w:rsidTr="003E7524">
        <w:tc>
          <w:tcPr>
            <w:tcW w:w="9880" w:type="dxa"/>
            <w:gridSpan w:val="13"/>
            <w:vAlign w:val="bottom"/>
          </w:tcPr>
          <w:p w14:paraId="1D3319A1" w14:textId="03F3933C" w:rsidR="00861150" w:rsidRPr="00DA2D69" w:rsidRDefault="00861150" w:rsidP="00861150">
            <w:pPr>
              <w:spacing w:after="0"/>
              <w:jc w:val="both"/>
              <w:rPr>
                <w:rFonts w:ascii="Times New Roman" w:hAnsi="Times New Roman"/>
              </w:rPr>
            </w:pPr>
            <w:r>
              <w:rPr>
                <w:rFonts w:ascii="Times New Roman" w:hAnsi="Times New Roman"/>
                <w:b/>
                <w:bCs/>
                <w:sz w:val="20"/>
                <w:szCs w:val="20"/>
              </w:rPr>
              <w:t>9</w:t>
            </w:r>
            <w:r w:rsidRPr="00391D26">
              <w:rPr>
                <w:rFonts w:ascii="Times New Roman" w:hAnsi="Times New Roman"/>
                <w:b/>
                <w:bCs/>
                <w:sz w:val="20"/>
                <w:szCs w:val="20"/>
              </w:rPr>
              <w:t xml:space="preserve">. </w:t>
            </w:r>
            <w:r w:rsidR="006731DB">
              <w:rPr>
                <w:rFonts w:ascii="Times New Roman" w:hAnsi="Times New Roman"/>
                <w:b/>
                <w:bCs/>
                <w:sz w:val="20"/>
                <w:szCs w:val="20"/>
              </w:rPr>
              <w:t>TNXH</w:t>
            </w:r>
          </w:p>
        </w:tc>
      </w:tr>
      <w:tr w:rsidR="00312F38" w:rsidRPr="00DA2D69" w14:paraId="4F5A9B12" w14:textId="77777777" w:rsidTr="00CA34E3">
        <w:tc>
          <w:tcPr>
            <w:tcW w:w="1840" w:type="dxa"/>
            <w:vAlign w:val="bottom"/>
          </w:tcPr>
          <w:p w14:paraId="61FBE86A" w14:textId="77777777" w:rsidR="00D074F6"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5AF715A0" w14:textId="18101369" w:rsidR="00D074F6" w:rsidRPr="00391D26" w:rsidRDefault="00D074F6" w:rsidP="00D074F6">
            <w:pPr>
              <w:spacing w:after="0"/>
              <w:jc w:val="both"/>
              <w:rPr>
                <w:rFonts w:ascii="Times New Roman" w:hAnsi="Times New Roman"/>
                <w:b/>
                <w:bCs/>
                <w:sz w:val="20"/>
                <w:szCs w:val="20"/>
              </w:rPr>
            </w:pPr>
            <w:r w:rsidRPr="006E53D7">
              <w:rPr>
                <w:rFonts w:ascii="Times New Roman" w:hAnsi="Times New Roman"/>
                <w:sz w:val="20"/>
                <w:szCs w:val="20"/>
              </w:rPr>
              <w:t xml:space="preserve"> - Hoàn thành tốt </w:t>
            </w:r>
          </w:p>
        </w:tc>
        <w:tc>
          <w:tcPr>
            <w:tcW w:w="356" w:type="dxa"/>
            <w:vAlign w:val="bottom"/>
          </w:tcPr>
          <w:p w14:paraId="54057B42" w14:textId="20B37FE4" w:rsidR="00D074F6" w:rsidRDefault="00D074F6" w:rsidP="00D074F6">
            <w:pPr>
              <w:spacing w:after="0"/>
              <w:jc w:val="both"/>
              <w:rPr>
                <w:b/>
                <w:bCs/>
                <w:i/>
                <w:iCs/>
              </w:rPr>
            </w:pPr>
            <w:r>
              <w:rPr>
                <w:b/>
                <w:bCs/>
                <w:i/>
                <w:iCs/>
              </w:rPr>
              <w:t>361</w:t>
            </w:r>
          </w:p>
        </w:tc>
        <w:tc>
          <w:tcPr>
            <w:tcW w:w="711" w:type="dxa"/>
          </w:tcPr>
          <w:p w14:paraId="71566E89" w14:textId="3257F03C" w:rsidR="00D074F6" w:rsidRPr="001D5169" w:rsidRDefault="001D5169" w:rsidP="00CA34E3">
            <w:pPr>
              <w:spacing w:before="120" w:after="0"/>
              <w:jc w:val="both"/>
              <w:rPr>
                <w:rFonts w:ascii="Times New Roman" w:hAnsi="Times New Roman"/>
              </w:rPr>
            </w:pPr>
            <w:r>
              <w:rPr>
                <w:rFonts w:ascii="Times New Roman" w:hAnsi="Times New Roman"/>
              </w:rPr>
              <w:t>80,58</w:t>
            </w:r>
          </w:p>
        </w:tc>
        <w:tc>
          <w:tcPr>
            <w:tcW w:w="666" w:type="dxa"/>
            <w:vAlign w:val="center"/>
          </w:tcPr>
          <w:p w14:paraId="1BDB7CA0" w14:textId="213E2174" w:rsidR="00D074F6" w:rsidRPr="00DA2D69" w:rsidRDefault="00D074F6" w:rsidP="00D074F6">
            <w:pPr>
              <w:spacing w:after="0"/>
              <w:jc w:val="both"/>
              <w:rPr>
                <w:rFonts w:ascii="Times New Roman" w:hAnsi="Times New Roman"/>
              </w:rPr>
            </w:pPr>
            <w:r w:rsidRPr="00DA2D69">
              <w:rPr>
                <w:rFonts w:ascii="Times New Roman" w:hAnsi="Times New Roman"/>
              </w:rPr>
              <w:t>130</w:t>
            </w:r>
          </w:p>
        </w:tc>
        <w:tc>
          <w:tcPr>
            <w:tcW w:w="718" w:type="dxa"/>
            <w:vAlign w:val="center"/>
          </w:tcPr>
          <w:p w14:paraId="4E48CD88" w14:textId="67961307" w:rsidR="00D074F6" w:rsidRDefault="00D074F6" w:rsidP="00D074F6">
            <w:pPr>
              <w:spacing w:after="0"/>
              <w:jc w:val="both"/>
              <w:rPr>
                <w:rFonts w:ascii="Times New Roman" w:hAnsi="Times New Roman"/>
              </w:rPr>
            </w:pPr>
            <w:r w:rsidRPr="00DA2D69">
              <w:rPr>
                <w:rFonts w:ascii="Times New Roman" w:hAnsi="Times New Roman"/>
              </w:rPr>
              <w:t>84,97</w:t>
            </w:r>
          </w:p>
        </w:tc>
        <w:tc>
          <w:tcPr>
            <w:tcW w:w="666" w:type="dxa"/>
            <w:vAlign w:val="center"/>
          </w:tcPr>
          <w:p w14:paraId="5A01B837" w14:textId="0364D85D" w:rsidR="00D074F6" w:rsidRPr="00DA2D69" w:rsidRDefault="00D074F6" w:rsidP="00D074F6">
            <w:pPr>
              <w:spacing w:after="0"/>
              <w:jc w:val="both"/>
              <w:rPr>
                <w:rFonts w:ascii="Times New Roman" w:hAnsi="Times New Roman"/>
              </w:rPr>
            </w:pPr>
            <w:r w:rsidRPr="00DA2D69">
              <w:rPr>
                <w:rFonts w:ascii="Times New Roman" w:hAnsi="Times New Roman"/>
              </w:rPr>
              <w:t>109</w:t>
            </w:r>
          </w:p>
        </w:tc>
        <w:tc>
          <w:tcPr>
            <w:tcW w:w="718" w:type="dxa"/>
            <w:vAlign w:val="center"/>
          </w:tcPr>
          <w:p w14:paraId="0F04FFB5" w14:textId="4ECD174A" w:rsidR="00D074F6" w:rsidRPr="00DA2D69" w:rsidRDefault="00D074F6" w:rsidP="00D074F6">
            <w:pPr>
              <w:spacing w:after="0"/>
              <w:jc w:val="both"/>
              <w:rPr>
                <w:rFonts w:ascii="Times New Roman" w:hAnsi="Times New Roman"/>
              </w:rPr>
            </w:pPr>
            <w:r w:rsidRPr="00DA2D69">
              <w:rPr>
                <w:rFonts w:ascii="Times New Roman" w:hAnsi="Times New Roman"/>
              </w:rPr>
              <w:t>82,58</w:t>
            </w:r>
          </w:p>
        </w:tc>
        <w:tc>
          <w:tcPr>
            <w:tcW w:w="666" w:type="dxa"/>
            <w:vAlign w:val="center"/>
          </w:tcPr>
          <w:p w14:paraId="4DD2818B" w14:textId="2D0351DE" w:rsidR="00D074F6" w:rsidRPr="00DA2D69" w:rsidRDefault="00D074F6" w:rsidP="00D074F6">
            <w:pPr>
              <w:spacing w:after="0"/>
              <w:jc w:val="both"/>
              <w:rPr>
                <w:rFonts w:ascii="Times New Roman" w:hAnsi="Times New Roman"/>
              </w:rPr>
            </w:pPr>
            <w:r w:rsidRPr="00DA2D69">
              <w:rPr>
                <w:rFonts w:ascii="Times New Roman" w:hAnsi="Times New Roman"/>
              </w:rPr>
              <w:t>122</w:t>
            </w:r>
          </w:p>
        </w:tc>
        <w:tc>
          <w:tcPr>
            <w:tcW w:w="718" w:type="dxa"/>
            <w:vAlign w:val="center"/>
          </w:tcPr>
          <w:p w14:paraId="1FC09394" w14:textId="73687F45" w:rsidR="00D074F6" w:rsidRPr="00DA2D69" w:rsidRDefault="00D074F6" w:rsidP="00D074F6">
            <w:pPr>
              <w:spacing w:after="0"/>
              <w:jc w:val="both"/>
              <w:rPr>
                <w:rFonts w:ascii="Times New Roman" w:hAnsi="Times New Roman"/>
              </w:rPr>
            </w:pPr>
            <w:r w:rsidRPr="00DA2D69">
              <w:rPr>
                <w:rFonts w:ascii="Times New Roman" w:hAnsi="Times New Roman"/>
              </w:rPr>
              <w:t>74,85</w:t>
            </w:r>
          </w:p>
        </w:tc>
        <w:tc>
          <w:tcPr>
            <w:tcW w:w="719" w:type="dxa"/>
            <w:vAlign w:val="center"/>
          </w:tcPr>
          <w:p w14:paraId="39EA65B0" w14:textId="77777777" w:rsidR="00D074F6" w:rsidRPr="00DA2D69" w:rsidRDefault="00D074F6" w:rsidP="00D074F6">
            <w:pPr>
              <w:spacing w:after="0"/>
              <w:jc w:val="both"/>
              <w:rPr>
                <w:rFonts w:ascii="Times New Roman" w:hAnsi="Times New Roman"/>
              </w:rPr>
            </w:pPr>
          </w:p>
        </w:tc>
        <w:tc>
          <w:tcPr>
            <w:tcW w:w="718" w:type="dxa"/>
            <w:vAlign w:val="center"/>
          </w:tcPr>
          <w:p w14:paraId="704BF15E" w14:textId="77777777" w:rsidR="00D074F6" w:rsidRPr="00DA2D69" w:rsidRDefault="00D074F6" w:rsidP="00D074F6">
            <w:pPr>
              <w:spacing w:after="0"/>
              <w:jc w:val="both"/>
              <w:rPr>
                <w:rFonts w:ascii="Times New Roman" w:hAnsi="Times New Roman"/>
              </w:rPr>
            </w:pPr>
          </w:p>
        </w:tc>
        <w:tc>
          <w:tcPr>
            <w:tcW w:w="666" w:type="dxa"/>
            <w:vAlign w:val="center"/>
          </w:tcPr>
          <w:p w14:paraId="2C779A96" w14:textId="77777777" w:rsidR="00D074F6" w:rsidRPr="00DA2D69" w:rsidRDefault="00D074F6" w:rsidP="00D074F6">
            <w:pPr>
              <w:spacing w:after="0"/>
              <w:jc w:val="both"/>
              <w:rPr>
                <w:rFonts w:ascii="Times New Roman" w:hAnsi="Times New Roman"/>
              </w:rPr>
            </w:pPr>
          </w:p>
        </w:tc>
        <w:tc>
          <w:tcPr>
            <w:tcW w:w="718" w:type="dxa"/>
            <w:vAlign w:val="center"/>
          </w:tcPr>
          <w:p w14:paraId="037234A7" w14:textId="77777777" w:rsidR="00D074F6" w:rsidRPr="00DA2D69" w:rsidRDefault="00D074F6" w:rsidP="00D074F6">
            <w:pPr>
              <w:spacing w:after="0"/>
              <w:jc w:val="both"/>
              <w:rPr>
                <w:rFonts w:ascii="Times New Roman" w:hAnsi="Times New Roman"/>
              </w:rPr>
            </w:pPr>
          </w:p>
        </w:tc>
      </w:tr>
      <w:tr w:rsidR="00312F38" w:rsidRPr="00DA2D69" w14:paraId="69BF1712" w14:textId="77777777" w:rsidTr="00CA34E3">
        <w:tc>
          <w:tcPr>
            <w:tcW w:w="1840" w:type="dxa"/>
            <w:vAlign w:val="bottom"/>
          </w:tcPr>
          <w:p w14:paraId="19F56DA4" w14:textId="62E4F503"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777BF867" w14:textId="7B80D0E9" w:rsidR="00D074F6" w:rsidRDefault="00C6627D" w:rsidP="00D074F6">
            <w:pPr>
              <w:spacing w:after="0"/>
              <w:jc w:val="both"/>
              <w:rPr>
                <w:b/>
                <w:bCs/>
                <w:i/>
                <w:iCs/>
              </w:rPr>
            </w:pPr>
            <w:r>
              <w:rPr>
                <w:b/>
                <w:bCs/>
                <w:i/>
                <w:iCs/>
              </w:rPr>
              <w:t>85</w:t>
            </w:r>
          </w:p>
        </w:tc>
        <w:tc>
          <w:tcPr>
            <w:tcW w:w="711" w:type="dxa"/>
          </w:tcPr>
          <w:p w14:paraId="69F580BA" w14:textId="319754D2" w:rsidR="00D074F6" w:rsidRPr="001D5169" w:rsidRDefault="001D5169" w:rsidP="00D074F6">
            <w:pPr>
              <w:spacing w:after="0"/>
              <w:jc w:val="both"/>
              <w:rPr>
                <w:rFonts w:ascii="Times New Roman" w:hAnsi="Times New Roman"/>
              </w:rPr>
            </w:pPr>
            <w:r>
              <w:rPr>
                <w:rFonts w:ascii="Times New Roman" w:hAnsi="Times New Roman"/>
              </w:rPr>
              <w:t>18,97</w:t>
            </w:r>
          </w:p>
        </w:tc>
        <w:tc>
          <w:tcPr>
            <w:tcW w:w="666" w:type="dxa"/>
            <w:vAlign w:val="center"/>
          </w:tcPr>
          <w:p w14:paraId="0A583C69" w14:textId="6E52EEEA" w:rsidR="00D074F6" w:rsidRPr="00DA2D69" w:rsidRDefault="00D074F6" w:rsidP="00D074F6">
            <w:pPr>
              <w:spacing w:after="0"/>
              <w:jc w:val="both"/>
              <w:rPr>
                <w:rFonts w:ascii="Times New Roman" w:hAnsi="Times New Roman"/>
              </w:rPr>
            </w:pPr>
            <w:r w:rsidRPr="00DA2D69">
              <w:rPr>
                <w:rFonts w:ascii="Times New Roman" w:hAnsi="Times New Roman"/>
              </w:rPr>
              <w:t>22</w:t>
            </w:r>
          </w:p>
        </w:tc>
        <w:tc>
          <w:tcPr>
            <w:tcW w:w="718" w:type="dxa"/>
            <w:vAlign w:val="center"/>
          </w:tcPr>
          <w:p w14:paraId="76123DA4" w14:textId="7EA46BDC" w:rsidR="00D074F6" w:rsidRDefault="00D074F6" w:rsidP="00D074F6">
            <w:pPr>
              <w:spacing w:after="0"/>
              <w:jc w:val="both"/>
              <w:rPr>
                <w:rFonts w:ascii="Times New Roman" w:hAnsi="Times New Roman"/>
              </w:rPr>
            </w:pPr>
            <w:r w:rsidRPr="00DA2D69">
              <w:rPr>
                <w:rFonts w:ascii="Times New Roman" w:hAnsi="Times New Roman"/>
              </w:rPr>
              <w:t>14,38</w:t>
            </w:r>
          </w:p>
        </w:tc>
        <w:tc>
          <w:tcPr>
            <w:tcW w:w="666" w:type="dxa"/>
            <w:vAlign w:val="center"/>
          </w:tcPr>
          <w:p w14:paraId="34D3B0F1" w14:textId="04CAC3A6" w:rsidR="00D074F6" w:rsidRPr="00DA2D69" w:rsidRDefault="00D074F6" w:rsidP="00D074F6">
            <w:pPr>
              <w:spacing w:after="0"/>
              <w:jc w:val="both"/>
              <w:rPr>
                <w:rFonts w:ascii="Times New Roman" w:hAnsi="Times New Roman"/>
              </w:rPr>
            </w:pPr>
            <w:r w:rsidRPr="00DA2D69">
              <w:rPr>
                <w:rFonts w:ascii="Times New Roman" w:hAnsi="Times New Roman"/>
              </w:rPr>
              <w:t>22</w:t>
            </w:r>
          </w:p>
        </w:tc>
        <w:tc>
          <w:tcPr>
            <w:tcW w:w="718" w:type="dxa"/>
            <w:vAlign w:val="center"/>
          </w:tcPr>
          <w:p w14:paraId="3837EAD6" w14:textId="71C059FE" w:rsidR="00D074F6" w:rsidRPr="00DA2D69" w:rsidRDefault="00D074F6" w:rsidP="00D074F6">
            <w:pPr>
              <w:spacing w:after="0"/>
              <w:jc w:val="both"/>
              <w:rPr>
                <w:rFonts w:ascii="Times New Roman" w:hAnsi="Times New Roman"/>
              </w:rPr>
            </w:pPr>
            <w:r w:rsidRPr="00DA2D69">
              <w:rPr>
                <w:rFonts w:ascii="Times New Roman" w:hAnsi="Times New Roman"/>
              </w:rPr>
              <w:t>16,67</w:t>
            </w:r>
          </w:p>
        </w:tc>
        <w:tc>
          <w:tcPr>
            <w:tcW w:w="666" w:type="dxa"/>
            <w:vAlign w:val="center"/>
          </w:tcPr>
          <w:p w14:paraId="5438F30D" w14:textId="7B49694B" w:rsidR="00D074F6" w:rsidRPr="00DA2D69" w:rsidRDefault="00D074F6" w:rsidP="00D074F6">
            <w:pPr>
              <w:spacing w:after="0"/>
              <w:jc w:val="both"/>
              <w:rPr>
                <w:rFonts w:ascii="Times New Roman" w:hAnsi="Times New Roman"/>
              </w:rPr>
            </w:pPr>
            <w:r w:rsidRPr="00DA2D69">
              <w:rPr>
                <w:rFonts w:ascii="Times New Roman" w:hAnsi="Times New Roman"/>
              </w:rPr>
              <w:t>41</w:t>
            </w:r>
          </w:p>
        </w:tc>
        <w:tc>
          <w:tcPr>
            <w:tcW w:w="718" w:type="dxa"/>
            <w:vAlign w:val="center"/>
          </w:tcPr>
          <w:p w14:paraId="27D1155D" w14:textId="4A59648C" w:rsidR="00D074F6" w:rsidRPr="00DA2D69" w:rsidRDefault="00D074F6" w:rsidP="00D074F6">
            <w:pPr>
              <w:spacing w:after="0"/>
              <w:jc w:val="both"/>
              <w:rPr>
                <w:rFonts w:ascii="Times New Roman" w:hAnsi="Times New Roman"/>
              </w:rPr>
            </w:pPr>
            <w:r w:rsidRPr="00DA2D69">
              <w:rPr>
                <w:rFonts w:ascii="Times New Roman" w:hAnsi="Times New Roman"/>
              </w:rPr>
              <w:t>25,15</w:t>
            </w:r>
          </w:p>
        </w:tc>
        <w:tc>
          <w:tcPr>
            <w:tcW w:w="719" w:type="dxa"/>
            <w:vAlign w:val="center"/>
          </w:tcPr>
          <w:p w14:paraId="1B2D49E2" w14:textId="77777777" w:rsidR="00D074F6" w:rsidRPr="00DA2D69" w:rsidRDefault="00D074F6" w:rsidP="00D074F6">
            <w:pPr>
              <w:spacing w:after="0"/>
              <w:jc w:val="both"/>
              <w:rPr>
                <w:rFonts w:ascii="Times New Roman" w:hAnsi="Times New Roman"/>
              </w:rPr>
            </w:pPr>
          </w:p>
        </w:tc>
        <w:tc>
          <w:tcPr>
            <w:tcW w:w="718" w:type="dxa"/>
            <w:vAlign w:val="center"/>
          </w:tcPr>
          <w:p w14:paraId="33782650" w14:textId="77777777" w:rsidR="00D074F6" w:rsidRPr="00DA2D69" w:rsidRDefault="00D074F6" w:rsidP="00D074F6">
            <w:pPr>
              <w:spacing w:after="0"/>
              <w:jc w:val="both"/>
              <w:rPr>
                <w:rFonts w:ascii="Times New Roman" w:hAnsi="Times New Roman"/>
              </w:rPr>
            </w:pPr>
          </w:p>
        </w:tc>
        <w:tc>
          <w:tcPr>
            <w:tcW w:w="666" w:type="dxa"/>
            <w:vAlign w:val="center"/>
          </w:tcPr>
          <w:p w14:paraId="2362A248" w14:textId="77777777" w:rsidR="00D074F6" w:rsidRPr="00DA2D69" w:rsidRDefault="00D074F6" w:rsidP="00D074F6">
            <w:pPr>
              <w:spacing w:after="0"/>
              <w:jc w:val="both"/>
              <w:rPr>
                <w:rFonts w:ascii="Times New Roman" w:hAnsi="Times New Roman"/>
              </w:rPr>
            </w:pPr>
          </w:p>
        </w:tc>
        <w:tc>
          <w:tcPr>
            <w:tcW w:w="718" w:type="dxa"/>
            <w:vAlign w:val="center"/>
          </w:tcPr>
          <w:p w14:paraId="19F8681E" w14:textId="77777777" w:rsidR="00D074F6" w:rsidRPr="00DA2D69" w:rsidRDefault="00D074F6" w:rsidP="00D074F6">
            <w:pPr>
              <w:spacing w:after="0"/>
              <w:jc w:val="both"/>
              <w:rPr>
                <w:rFonts w:ascii="Times New Roman" w:hAnsi="Times New Roman"/>
              </w:rPr>
            </w:pPr>
          </w:p>
        </w:tc>
      </w:tr>
      <w:tr w:rsidR="00312F38" w:rsidRPr="00DA2D69" w14:paraId="2D473B40" w14:textId="77777777" w:rsidTr="00CA34E3">
        <w:tc>
          <w:tcPr>
            <w:tcW w:w="1840" w:type="dxa"/>
            <w:vAlign w:val="bottom"/>
          </w:tcPr>
          <w:p w14:paraId="005E74BC" w14:textId="20B8D2D4"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42B10FC3" w14:textId="627323E7" w:rsidR="00D074F6" w:rsidRDefault="00D074F6" w:rsidP="00D074F6">
            <w:pPr>
              <w:spacing w:after="0"/>
              <w:jc w:val="both"/>
              <w:rPr>
                <w:b/>
                <w:bCs/>
                <w:i/>
                <w:iCs/>
              </w:rPr>
            </w:pPr>
            <w:r>
              <w:rPr>
                <w:b/>
                <w:bCs/>
                <w:i/>
                <w:iCs/>
              </w:rPr>
              <w:t>2</w:t>
            </w:r>
          </w:p>
        </w:tc>
        <w:tc>
          <w:tcPr>
            <w:tcW w:w="711" w:type="dxa"/>
          </w:tcPr>
          <w:p w14:paraId="1DB67FEA" w14:textId="36185D1A" w:rsidR="00D074F6" w:rsidRPr="001D5169" w:rsidRDefault="001D5169" w:rsidP="00D074F6">
            <w:pPr>
              <w:spacing w:after="0"/>
              <w:jc w:val="both"/>
              <w:rPr>
                <w:rFonts w:ascii="Times New Roman" w:hAnsi="Times New Roman"/>
              </w:rPr>
            </w:pPr>
            <w:r>
              <w:rPr>
                <w:rFonts w:ascii="Times New Roman" w:hAnsi="Times New Roman"/>
              </w:rPr>
              <w:t>0,45</w:t>
            </w:r>
          </w:p>
        </w:tc>
        <w:tc>
          <w:tcPr>
            <w:tcW w:w="666" w:type="dxa"/>
            <w:vAlign w:val="center"/>
          </w:tcPr>
          <w:p w14:paraId="7D55EE39" w14:textId="763534F9" w:rsidR="00D074F6" w:rsidRPr="00DA2D69" w:rsidRDefault="00D074F6" w:rsidP="00D074F6">
            <w:pPr>
              <w:spacing w:after="0"/>
              <w:jc w:val="both"/>
              <w:rPr>
                <w:rFonts w:ascii="Times New Roman" w:hAnsi="Times New Roman"/>
              </w:rPr>
            </w:pPr>
            <w:r w:rsidRPr="00DA2D69">
              <w:rPr>
                <w:rFonts w:ascii="Times New Roman" w:hAnsi="Times New Roman"/>
              </w:rPr>
              <w:t>1</w:t>
            </w:r>
          </w:p>
        </w:tc>
        <w:tc>
          <w:tcPr>
            <w:tcW w:w="718" w:type="dxa"/>
            <w:vAlign w:val="center"/>
          </w:tcPr>
          <w:p w14:paraId="64A10614" w14:textId="723E2F69" w:rsidR="00D074F6" w:rsidRDefault="00D074F6" w:rsidP="00D074F6">
            <w:pPr>
              <w:spacing w:after="0"/>
              <w:jc w:val="both"/>
              <w:rPr>
                <w:rFonts w:ascii="Times New Roman" w:hAnsi="Times New Roman"/>
              </w:rPr>
            </w:pPr>
            <w:r w:rsidRPr="00DA2D69">
              <w:rPr>
                <w:rFonts w:ascii="Times New Roman" w:hAnsi="Times New Roman"/>
              </w:rPr>
              <w:t>0,65</w:t>
            </w:r>
          </w:p>
        </w:tc>
        <w:tc>
          <w:tcPr>
            <w:tcW w:w="666" w:type="dxa"/>
            <w:vAlign w:val="center"/>
          </w:tcPr>
          <w:p w14:paraId="10731365" w14:textId="56ADD231" w:rsidR="00D074F6" w:rsidRPr="00DA2D69" w:rsidRDefault="00D074F6" w:rsidP="00D074F6">
            <w:pPr>
              <w:spacing w:after="0"/>
              <w:jc w:val="both"/>
              <w:rPr>
                <w:rFonts w:ascii="Times New Roman" w:hAnsi="Times New Roman"/>
              </w:rPr>
            </w:pPr>
            <w:r w:rsidRPr="00DA2D69">
              <w:rPr>
                <w:rFonts w:ascii="Times New Roman" w:hAnsi="Times New Roman"/>
              </w:rPr>
              <w:t>1</w:t>
            </w:r>
          </w:p>
        </w:tc>
        <w:tc>
          <w:tcPr>
            <w:tcW w:w="718" w:type="dxa"/>
            <w:vAlign w:val="center"/>
          </w:tcPr>
          <w:p w14:paraId="29BBD346" w14:textId="6565962A" w:rsidR="00D074F6" w:rsidRPr="00DA2D69" w:rsidRDefault="00D074F6" w:rsidP="00D074F6">
            <w:pPr>
              <w:spacing w:after="0"/>
              <w:jc w:val="both"/>
              <w:rPr>
                <w:rFonts w:ascii="Times New Roman" w:hAnsi="Times New Roman"/>
              </w:rPr>
            </w:pPr>
            <w:r w:rsidRPr="00DA2D69">
              <w:rPr>
                <w:rFonts w:ascii="Times New Roman" w:hAnsi="Times New Roman"/>
              </w:rPr>
              <w:t>0,76</w:t>
            </w:r>
          </w:p>
        </w:tc>
        <w:tc>
          <w:tcPr>
            <w:tcW w:w="666" w:type="dxa"/>
          </w:tcPr>
          <w:p w14:paraId="25A4E625" w14:textId="77777777" w:rsidR="00D074F6" w:rsidRPr="00DA2D69" w:rsidRDefault="00D074F6" w:rsidP="00D074F6">
            <w:pPr>
              <w:spacing w:after="0"/>
              <w:jc w:val="both"/>
              <w:rPr>
                <w:rFonts w:ascii="Times New Roman" w:hAnsi="Times New Roman"/>
              </w:rPr>
            </w:pPr>
          </w:p>
        </w:tc>
        <w:tc>
          <w:tcPr>
            <w:tcW w:w="718" w:type="dxa"/>
          </w:tcPr>
          <w:p w14:paraId="421DD862" w14:textId="77777777" w:rsidR="00D074F6" w:rsidRPr="00DA2D69" w:rsidRDefault="00D074F6" w:rsidP="00D074F6">
            <w:pPr>
              <w:spacing w:after="0"/>
              <w:jc w:val="both"/>
              <w:rPr>
                <w:rFonts w:ascii="Times New Roman" w:hAnsi="Times New Roman"/>
              </w:rPr>
            </w:pPr>
          </w:p>
        </w:tc>
        <w:tc>
          <w:tcPr>
            <w:tcW w:w="719" w:type="dxa"/>
          </w:tcPr>
          <w:p w14:paraId="0E02F142" w14:textId="77777777" w:rsidR="00D074F6" w:rsidRPr="00DA2D69" w:rsidRDefault="00D074F6" w:rsidP="00D074F6">
            <w:pPr>
              <w:spacing w:after="0"/>
              <w:jc w:val="both"/>
              <w:rPr>
                <w:rFonts w:ascii="Times New Roman" w:hAnsi="Times New Roman"/>
              </w:rPr>
            </w:pPr>
          </w:p>
        </w:tc>
        <w:tc>
          <w:tcPr>
            <w:tcW w:w="718" w:type="dxa"/>
          </w:tcPr>
          <w:p w14:paraId="21EE39A9" w14:textId="77777777" w:rsidR="00D074F6" w:rsidRPr="00DA2D69" w:rsidRDefault="00D074F6" w:rsidP="00D074F6">
            <w:pPr>
              <w:spacing w:after="0"/>
              <w:jc w:val="both"/>
              <w:rPr>
                <w:rFonts w:ascii="Times New Roman" w:hAnsi="Times New Roman"/>
              </w:rPr>
            </w:pPr>
          </w:p>
        </w:tc>
        <w:tc>
          <w:tcPr>
            <w:tcW w:w="666" w:type="dxa"/>
            <w:vAlign w:val="center"/>
          </w:tcPr>
          <w:p w14:paraId="4B26C336" w14:textId="77777777" w:rsidR="00D074F6" w:rsidRPr="00DA2D69" w:rsidRDefault="00D074F6" w:rsidP="00D074F6">
            <w:pPr>
              <w:spacing w:after="0"/>
              <w:jc w:val="both"/>
              <w:rPr>
                <w:rFonts w:ascii="Times New Roman" w:hAnsi="Times New Roman"/>
              </w:rPr>
            </w:pPr>
          </w:p>
        </w:tc>
        <w:tc>
          <w:tcPr>
            <w:tcW w:w="718" w:type="dxa"/>
            <w:vAlign w:val="center"/>
          </w:tcPr>
          <w:p w14:paraId="291BDF03" w14:textId="77777777" w:rsidR="00D074F6" w:rsidRPr="00DA2D69" w:rsidRDefault="00D074F6" w:rsidP="00D074F6">
            <w:pPr>
              <w:spacing w:after="0"/>
              <w:jc w:val="both"/>
              <w:rPr>
                <w:rFonts w:ascii="Times New Roman" w:hAnsi="Times New Roman"/>
              </w:rPr>
            </w:pPr>
          </w:p>
        </w:tc>
      </w:tr>
      <w:tr w:rsidR="007A1478" w:rsidRPr="00DA2D69" w14:paraId="4B5BA7D5" w14:textId="77777777" w:rsidTr="00954D4F">
        <w:tc>
          <w:tcPr>
            <w:tcW w:w="9880" w:type="dxa"/>
            <w:gridSpan w:val="13"/>
            <w:vAlign w:val="bottom"/>
          </w:tcPr>
          <w:p w14:paraId="4838EFFD" w14:textId="1AC76E68" w:rsidR="007A1478" w:rsidRPr="00DA2D69" w:rsidRDefault="007A1478" w:rsidP="00861150">
            <w:pPr>
              <w:spacing w:after="0"/>
              <w:jc w:val="both"/>
              <w:rPr>
                <w:rFonts w:ascii="Times New Roman" w:hAnsi="Times New Roman"/>
              </w:rPr>
            </w:pPr>
            <w:r>
              <w:rPr>
                <w:rFonts w:ascii="Times New Roman" w:hAnsi="Times New Roman"/>
                <w:b/>
                <w:bCs/>
                <w:sz w:val="20"/>
                <w:szCs w:val="20"/>
              </w:rPr>
              <w:t>10</w:t>
            </w:r>
            <w:r w:rsidRPr="00391D26">
              <w:rPr>
                <w:rFonts w:ascii="Times New Roman" w:hAnsi="Times New Roman"/>
                <w:b/>
                <w:bCs/>
                <w:sz w:val="20"/>
                <w:szCs w:val="20"/>
              </w:rPr>
              <w:t xml:space="preserve">. </w:t>
            </w:r>
            <w:r>
              <w:rPr>
                <w:rFonts w:ascii="Times New Roman" w:hAnsi="Times New Roman"/>
                <w:b/>
                <w:bCs/>
                <w:sz w:val="20"/>
                <w:szCs w:val="20"/>
              </w:rPr>
              <w:t>Âm nhạc</w:t>
            </w:r>
          </w:p>
        </w:tc>
      </w:tr>
      <w:tr w:rsidR="00312F38" w:rsidRPr="00DA2D69" w14:paraId="1A60EF25" w14:textId="77777777" w:rsidTr="00CA34E3">
        <w:tc>
          <w:tcPr>
            <w:tcW w:w="1840" w:type="dxa"/>
            <w:vAlign w:val="bottom"/>
          </w:tcPr>
          <w:p w14:paraId="13C3246D" w14:textId="77777777" w:rsidR="00D074F6"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377CB9C4" w14:textId="4059361A" w:rsidR="00D074F6" w:rsidRPr="00391D26" w:rsidRDefault="00D074F6" w:rsidP="00D074F6">
            <w:pPr>
              <w:spacing w:after="0"/>
              <w:jc w:val="both"/>
              <w:rPr>
                <w:rFonts w:ascii="Times New Roman" w:hAnsi="Times New Roman"/>
                <w:b/>
                <w:bCs/>
                <w:sz w:val="20"/>
                <w:szCs w:val="20"/>
              </w:rPr>
            </w:pPr>
            <w:r w:rsidRPr="006E53D7">
              <w:rPr>
                <w:rFonts w:ascii="Times New Roman" w:hAnsi="Times New Roman"/>
                <w:sz w:val="20"/>
                <w:szCs w:val="20"/>
              </w:rPr>
              <w:t xml:space="preserve"> - Hoàn thành tốt </w:t>
            </w:r>
          </w:p>
        </w:tc>
        <w:tc>
          <w:tcPr>
            <w:tcW w:w="356" w:type="dxa"/>
            <w:vAlign w:val="bottom"/>
          </w:tcPr>
          <w:p w14:paraId="46EF6773" w14:textId="79E31CE5" w:rsidR="00D074F6" w:rsidRDefault="00122771" w:rsidP="00D074F6">
            <w:pPr>
              <w:spacing w:after="0"/>
              <w:jc w:val="both"/>
              <w:rPr>
                <w:b/>
                <w:bCs/>
                <w:i/>
                <w:iCs/>
              </w:rPr>
            </w:pPr>
            <w:r>
              <w:rPr>
                <w:b/>
                <w:bCs/>
                <w:i/>
                <w:iCs/>
              </w:rPr>
              <w:t>606</w:t>
            </w:r>
          </w:p>
        </w:tc>
        <w:tc>
          <w:tcPr>
            <w:tcW w:w="711" w:type="dxa"/>
          </w:tcPr>
          <w:p w14:paraId="6960790C" w14:textId="0FD3E248" w:rsidR="00D074F6" w:rsidRPr="001D5169" w:rsidRDefault="001D5169" w:rsidP="00CA34E3">
            <w:pPr>
              <w:spacing w:before="120" w:after="0"/>
              <w:jc w:val="both"/>
              <w:rPr>
                <w:rFonts w:ascii="Times New Roman" w:hAnsi="Times New Roman"/>
              </w:rPr>
            </w:pPr>
            <w:r>
              <w:rPr>
                <w:rFonts w:ascii="Times New Roman" w:hAnsi="Times New Roman"/>
              </w:rPr>
              <w:t>80,91</w:t>
            </w:r>
          </w:p>
        </w:tc>
        <w:tc>
          <w:tcPr>
            <w:tcW w:w="666" w:type="dxa"/>
            <w:vAlign w:val="center"/>
          </w:tcPr>
          <w:p w14:paraId="3510AC22" w14:textId="4D3402AF" w:rsidR="00D074F6" w:rsidRPr="00DA2D69" w:rsidRDefault="00D074F6" w:rsidP="00D074F6">
            <w:pPr>
              <w:spacing w:after="0"/>
              <w:jc w:val="both"/>
              <w:rPr>
                <w:rFonts w:ascii="Times New Roman" w:hAnsi="Times New Roman"/>
              </w:rPr>
            </w:pPr>
            <w:r w:rsidRPr="00DA2D69">
              <w:rPr>
                <w:rFonts w:ascii="Times New Roman" w:hAnsi="Times New Roman"/>
              </w:rPr>
              <w:t>121</w:t>
            </w:r>
          </w:p>
        </w:tc>
        <w:tc>
          <w:tcPr>
            <w:tcW w:w="718" w:type="dxa"/>
            <w:vAlign w:val="center"/>
          </w:tcPr>
          <w:p w14:paraId="5BA867F8" w14:textId="5F57E2FE" w:rsidR="00D074F6" w:rsidRDefault="00D074F6" w:rsidP="00D074F6">
            <w:pPr>
              <w:spacing w:after="0"/>
              <w:jc w:val="both"/>
              <w:rPr>
                <w:rFonts w:ascii="Times New Roman" w:hAnsi="Times New Roman"/>
              </w:rPr>
            </w:pPr>
            <w:r w:rsidRPr="00DA2D69">
              <w:rPr>
                <w:rFonts w:ascii="Times New Roman" w:hAnsi="Times New Roman"/>
              </w:rPr>
              <w:t>79,08</w:t>
            </w:r>
          </w:p>
        </w:tc>
        <w:tc>
          <w:tcPr>
            <w:tcW w:w="666" w:type="dxa"/>
            <w:vAlign w:val="center"/>
          </w:tcPr>
          <w:p w14:paraId="66A98A34" w14:textId="49AC07EF" w:rsidR="00D074F6" w:rsidRPr="00DA2D69" w:rsidRDefault="00D074F6" w:rsidP="00D074F6">
            <w:pPr>
              <w:spacing w:after="0"/>
              <w:jc w:val="both"/>
              <w:rPr>
                <w:rFonts w:ascii="Times New Roman" w:hAnsi="Times New Roman"/>
              </w:rPr>
            </w:pPr>
            <w:r w:rsidRPr="00DA2D69">
              <w:rPr>
                <w:rFonts w:ascii="Times New Roman" w:hAnsi="Times New Roman"/>
              </w:rPr>
              <w:t>111</w:t>
            </w:r>
          </w:p>
        </w:tc>
        <w:tc>
          <w:tcPr>
            <w:tcW w:w="718" w:type="dxa"/>
            <w:vAlign w:val="center"/>
          </w:tcPr>
          <w:p w14:paraId="1127E96D" w14:textId="67B9379C" w:rsidR="00D074F6" w:rsidRPr="00DA2D69" w:rsidRDefault="00D074F6" w:rsidP="00D074F6">
            <w:pPr>
              <w:spacing w:after="0"/>
              <w:jc w:val="both"/>
              <w:rPr>
                <w:rFonts w:ascii="Times New Roman" w:hAnsi="Times New Roman"/>
              </w:rPr>
            </w:pPr>
            <w:r w:rsidRPr="00DA2D69">
              <w:rPr>
                <w:rFonts w:ascii="Times New Roman" w:hAnsi="Times New Roman"/>
              </w:rPr>
              <w:t>84,09</w:t>
            </w:r>
          </w:p>
        </w:tc>
        <w:tc>
          <w:tcPr>
            <w:tcW w:w="666" w:type="dxa"/>
            <w:vAlign w:val="center"/>
          </w:tcPr>
          <w:p w14:paraId="4332A9BA" w14:textId="47974911" w:rsidR="00D074F6" w:rsidRPr="00DA2D69" w:rsidRDefault="00D074F6" w:rsidP="00D074F6">
            <w:pPr>
              <w:spacing w:after="0"/>
              <w:jc w:val="both"/>
              <w:rPr>
                <w:rFonts w:ascii="Times New Roman" w:hAnsi="Times New Roman"/>
              </w:rPr>
            </w:pPr>
            <w:r w:rsidRPr="00DA2D69">
              <w:rPr>
                <w:rFonts w:ascii="Times New Roman" w:hAnsi="Times New Roman"/>
              </w:rPr>
              <w:t>130</w:t>
            </w:r>
          </w:p>
        </w:tc>
        <w:tc>
          <w:tcPr>
            <w:tcW w:w="718" w:type="dxa"/>
            <w:vAlign w:val="center"/>
          </w:tcPr>
          <w:p w14:paraId="09A62814" w14:textId="11DAF283" w:rsidR="00D074F6" w:rsidRPr="00DA2D69" w:rsidRDefault="00D074F6" w:rsidP="00D074F6">
            <w:pPr>
              <w:spacing w:after="0"/>
              <w:jc w:val="both"/>
              <w:rPr>
                <w:rFonts w:ascii="Times New Roman" w:hAnsi="Times New Roman"/>
              </w:rPr>
            </w:pPr>
            <w:r w:rsidRPr="00DA2D69">
              <w:rPr>
                <w:rFonts w:ascii="Times New Roman" w:hAnsi="Times New Roman"/>
              </w:rPr>
              <w:t>79,75</w:t>
            </w:r>
          </w:p>
        </w:tc>
        <w:tc>
          <w:tcPr>
            <w:tcW w:w="719" w:type="dxa"/>
            <w:vAlign w:val="center"/>
          </w:tcPr>
          <w:p w14:paraId="465C4322" w14:textId="17963D32" w:rsidR="00D074F6" w:rsidRPr="00DA2D69" w:rsidRDefault="00D074F6" w:rsidP="00D074F6">
            <w:pPr>
              <w:spacing w:after="0"/>
              <w:jc w:val="both"/>
              <w:rPr>
                <w:rFonts w:ascii="Times New Roman" w:hAnsi="Times New Roman"/>
              </w:rPr>
            </w:pPr>
            <w:r w:rsidRPr="00DA2D69">
              <w:rPr>
                <w:rFonts w:ascii="Times New Roman" w:hAnsi="Times New Roman"/>
              </w:rPr>
              <w:t>126</w:t>
            </w:r>
          </w:p>
        </w:tc>
        <w:tc>
          <w:tcPr>
            <w:tcW w:w="718" w:type="dxa"/>
            <w:vAlign w:val="center"/>
          </w:tcPr>
          <w:p w14:paraId="5C884E36" w14:textId="79B66414" w:rsidR="00D074F6" w:rsidRPr="00DA2D69" w:rsidRDefault="00D074F6" w:rsidP="00D074F6">
            <w:pPr>
              <w:spacing w:after="0"/>
              <w:jc w:val="both"/>
              <w:rPr>
                <w:rFonts w:ascii="Times New Roman" w:hAnsi="Times New Roman"/>
              </w:rPr>
            </w:pPr>
            <w:r w:rsidRPr="00DA2D69">
              <w:rPr>
                <w:rFonts w:ascii="Times New Roman" w:hAnsi="Times New Roman"/>
              </w:rPr>
              <w:t>85,14</w:t>
            </w:r>
          </w:p>
        </w:tc>
        <w:tc>
          <w:tcPr>
            <w:tcW w:w="666" w:type="dxa"/>
            <w:vAlign w:val="center"/>
          </w:tcPr>
          <w:p w14:paraId="742D45CE" w14:textId="652A46F4" w:rsidR="00D074F6" w:rsidRPr="00DA2D69" w:rsidRDefault="00D074F6" w:rsidP="00D074F6">
            <w:pPr>
              <w:spacing w:after="0"/>
              <w:jc w:val="both"/>
              <w:rPr>
                <w:rFonts w:ascii="Times New Roman" w:hAnsi="Times New Roman"/>
              </w:rPr>
            </w:pPr>
            <w:r w:rsidRPr="00DA2D69">
              <w:rPr>
                <w:rFonts w:ascii="Times New Roman" w:hAnsi="Times New Roman"/>
              </w:rPr>
              <w:t>118</w:t>
            </w:r>
          </w:p>
        </w:tc>
        <w:tc>
          <w:tcPr>
            <w:tcW w:w="718" w:type="dxa"/>
            <w:vAlign w:val="center"/>
          </w:tcPr>
          <w:p w14:paraId="07DBE806" w14:textId="21F0E9DD" w:rsidR="00D074F6" w:rsidRPr="00DA2D69" w:rsidRDefault="00D074F6" w:rsidP="00D074F6">
            <w:pPr>
              <w:spacing w:after="0"/>
              <w:jc w:val="both"/>
              <w:rPr>
                <w:rFonts w:ascii="Times New Roman" w:hAnsi="Times New Roman"/>
              </w:rPr>
            </w:pPr>
            <w:r w:rsidRPr="00DA2D69">
              <w:rPr>
                <w:rFonts w:ascii="Times New Roman" w:hAnsi="Times New Roman"/>
              </w:rPr>
              <w:t>77,12</w:t>
            </w:r>
          </w:p>
        </w:tc>
      </w:tr>
      <w:tr w:rsidR="00312F38" w:rsidRPr="00DA2D69" w14:paraId="63EBAA1B" w14:textId="77777777" w:rsidTr="00CA34E3">
        <w:tc>
          <w:tcPr>
            <w:tcW w:w="1840" w:type="dxa"/>
            <w:vAlign w:val="bottom"/>
          </w:tcPr>
          <w:p w14:paraId="54591C04" w14:textId="62E9C398"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7994B099" w14:textId="626E06F3" w:rsidR="00D074F6" w:rsidRDefault="00122771" w:rsidP="00D074F6">
            <w:pPr>
              <w:spacing w:after="0"/>
              <w:jc w:val="both"/>
              <w:rPr>
                <w:b/>
                <w:bCs/>
                <w:i/>
                <w:iCs/>
              </w:rPr>
            </w:pPr>
            <w:r>
              <w:rPr>
                <w:b/>
                <w:bCs/>
                <w:i/>
                <w:iCs/>
              </w:rPr>
              <w:t>140</w:t>
            </w:r>
          </w:p>
        </w:tc>
        <w:tc>
          <w:tcPr>
            <w:tcW w:w="711" w:type="dxa"/>
          </w:tcPr>
          <w:p w14:paraId="5847D40B" w14:textId="5EF1A56E" w:rsidR="00D074F6" w:rsidRPr="001D5169" w:rsidRDefault="001D5169" w:rsidP="00D074F6">
            <w:pPr>
              <w:spacing w:after="0"/>
              <w:jc w:val="both"/>
              <w:rPr>
                <w:rFonts w:ascii="Times New Roman" w:hAnsi="Times New Roman"/>
              </w:rPr>
            </w:pPr>
            <w:r>
              <w:rPr>
                <w:rFonts w:ascii="Times New Roman" w:hAnsi="Times New Roman"/>
              </w:rPr>
              <w:t>18,69</w:t>
            </w:r>
          </w:p>
        </w:tc>
        <w:tc>
          <w:tcPr>
            <w:tcW w:w="666" w:type="dxa"/>
            <w:vAlign w:val="center"/>
          </w:tcPr>
          <w:p w14:paraId="569E8A94" w14:textId="32489A5A" w:rsidR="00D074F6" w:rsidRPr="00DA2D69" w:rsidRDefault="00D074F6" w:rsidP="00D074F6">
            <w:pPr>
              <w:spacing w:after="0"/>
              <w:jc w:val="both"/>
              <w:rPr>
                <w:rFonts w:ascii="Times New Roman" w:hAnsi="Times New Roman"/>
              </w:rPr>
            </w:pPr>
            <w:r w:rsidRPr="00DA2D69">
              <w:rPr>
                <w:rFonts w:ascii="Times New Roman" w:hAnsi="Times New Roman"/>
              </w:rPr>
              <w:t>29</w:t>
            </w:r>
          </w:p>
        </w:tc>
        <w:tc>
          <w:tcPr>
            <w:tcW w:w="718" w:type="dxa"/>
            <w:vAlign w:val="center"/>
          </w:tcPr>
          <w:p w14:paraId="1B372EC7" w14:textId="26564B15" w:rsidR="00D074F6" w:rsidRDefault="00D074F6" w:rsidP="00D074F6">
            <w:pPr>
              <w:spacing w:after="0"/>
              <w:jc w:val="both"/>
              <w:rPr>
                <w:rFonts w:ascii="Times New Roman" w:hAnsi="Times New Roman"/>
              </w:rPr>
            </w:pPr>
            <w:r w:rsidRPr="00DA2D69">
              <w:rPr>
                <w:rFonts w:ascii="Times New Roman" w:hAnsi="Times New Roman"/>
              </w:rPr>
              <w:t>18,95</w:t>
            </w:r>
          </w:p>
        </w:tc>
        <w:tc>
          <w:tcPr>
            <w:tcW w:w="666" w:type="dxa"/>
            <w:vAlign w:val="center"/>
          </w:tcPr>
          <w:p w14:paraId="2F0A480F" w14:textId="578B3D0B" w:rsidR="00D074F6" w:rsidRPr="00DA2D69" w:rsidRDefault="00D074F6" w:rsidP="00D074F6">
            <w:pPr>
              <w:spacing w:after="0"/>
              <w:jc w:val="both"/>
              <w:rPr>
                <w:rFonts w:ascii="Times New Roman" w:hAnsi="Times New Roman"/>
              </w:rPr>
            </w:pPr>
            <w:r w:rsidRPr="00DA2D69">
              <w:rPr>
                <w:rFonts w:ascii="Times New Roman" w:hAnsi="Times New Roman"/>
              </w:rPr>
              <w:t>21</w:t>
            </w:r>
          </w:p>
        </w:tc>
        <w:tc>
          <w:tcPr>
            <w:tcW w:w="718" w:type="dxa"/>
            <w:vAlign w:val="center"/>
          </w:tcPr>
          <w:p w14:paraId="387B3108" w14:textId="13B1B5BA" w:rsidR="00D074F6" w:rsidRPr="00DA2D69" w:rsidRDefault="00D074F6" w:rsidP="00D074F6">
            <w:pPr>
              <w:spacing w:after="0"/>
              <w:jc w:val="both"/>
              <w:rPr>
                <w:rFonts w:ascii="Times New Roman" w:hAnsi="Times New Roman"/>
              </w:rPr>
            </w:pPr>
            <w:r w:rsidRPr="00DA2D69">
              <w:rPr>
                <w:rFonts w:ascii="Times New Roman" w:hAnsi="Times New Roman"/>
              </w:rPr>
              <w:t>15,91</w:t>
            </w:r>
          </w:p>
        </w:tc>
        <w:tc>
          <w:tcPr>
            <w:tcW w:w="666" w:type="dxa"/>
            <w:vAlign w:val="center"/>
          </w:tcPr>
          <w:p w14:paraId="6914C19E" w14:textId="2395552C" w:rsidR="00D074F6" w:rsidRPr="00DA2D69" w:rsidRDefault="00D074F6" w:rsidP="00D074F6">
            <w:pPr>
              <w:spacing w:after="0"/>
              <w:jc w:val="both"/>
              <w:rPr>
                <w:rFonts w:ascii="Times New Roman" w:hAnsi="Times New Roman"/>
              </w:rPr>
            </w:pPr>
            <w:r w:rsidRPr="00DA2D69">
              <w:rPr>
                <w:rFonts w:ascii="Times New Roman" w:hAnsi="Times New Roman"/>
              </w:rPr>
              <w:t>33</w:t>
            </w:r>
          </w:p>
        </w:tc>
        <w:tc>
          <w:tcPr>
            <w:tcW w:w="718" w:type="dxa"/>
            <w:vAlign w:val="center"/>
          </w:tcPr>
          <w:p w14:paraId="5C54AFB3" w14:textId="32F14018" w:rsidR="00D074F6" w:rsidRPr="00DA2D69" w:rsidRDefault="00D074F6" w:rsidP="00D074F6">
            <w:pPr>
              <w:spacing w:after="0"/>
              <w:jc w:val="both"/>
              <w:rPr>
                <w:rFonts w:ascii="Times New Roman" w:hAnsi="Times New Roman"/>
              </w:rPr>
            </w:pPr>
            <w:r w:rsidRPr="00DA2D69">
              <w:rPr>
                <w:rFonts w:ascii="Times New Roman" w:hAnsi="Times New Roman"/>
              </w:rPr>
              <w:t>20,25</w:t>
            </w:r>
          </w:p>
        </w:tc>
        <w:tc>
          <w:tcPr>
            <w:tcW w:w="719" w:type="dxa"/>
            <w:vAlign w:val="center"/>
          </w:tcPr>
          <w:p w14:paraId="37E5560C" w14:textId="6C349AA7" w:rsidR="00D074F6" w:rsidRPr="00DA2D69" w:rsidRDefault="00D074F6" w:rsidP="00D074F6">
            <w:pPr>
              <w:spacing w:after="0"/>
              <w:jc w:val="both"/>
              <w:rPr>
                <w:rFonts w:ascii="Times New Roman" w:hAnsi="Times New Roman"/>
              </w:rPr>
            </w:pPr>
            <w:r w:rsidRPr="00DA2D69">
              <w:rPr>
                <w:rFonts w:ascii="Times New Roman" w:hAnsi="Times New Roman"/>
              </w:rPr>
              <w:t>22</w:t>
            </w:r>
          </w:p>
        </w:tc>
        <w:tc>
          <w:tcPr>
            <w:tcW w:w="718" w:type="dxa"/>
            <w:vAlign w:val="center"/>
          </w:tcPr>
          <w:p w14:paraId="7422D309" w14:textId="391DF2E0" w:rsidR="00D074F6" w:rsidRPr="00DA2D69" w:rsidRDefault="00D074F6" w:rsidP="00D074F6">
            <w:pPr>
              <w:spacing w:after="0"/>
              <w:jc w:val="both"/>
              <w:rPr>
                <w:rFonts w:ascii="Times New Roman" w:hAnsi="Times New Roman"/>
              </w:rPr>
            </w:pPr>
            <w:r w:rsidRPr="00DA2D69">
              <w:rPr>
                <w:rFonts w:ascii="Times New Roman" w:hAnsi="Times New Roman"/>
              </w:rPr>
              <w:t>14,86</w:t>
            </w:r>
          </w:p>
        </w:tc>
        <w:tc>
          <w:tcPr>
            <w:tcW w:w="666" w:type="dxa"/>
            <w:vAlign w:val="center"/>
          </w:tcPr>
          <w:p w14:paraId="770707D0" w14:textId="4CFB5F1B" w:rsidR="00D074F6" w:rsidRPr="00DA2D69" w:rsidRDefault="00D074F6" w:rsidP="00D074F6">
            <w:pPr>
              <w:spacing w:after="0"/>
              <w:jc w:val="both"/>
              <w:rPr>
                <w:rFonts w:ascii="Times New Roman" w:hAnsi="Times New Roman"/>
              </w:rPr>
            </w:pPr>
            <w:r w:rsidRPr="00DA2D69">
              <w:rPr>
                <w:rFonts w:ascii="Times New Roman" w:hAnsi="Times New Roman"/>
              </w:rPr>
              <w:t>35</w:t>
            </w:r>
          </w:p>
        </w:tc>
        <w:tc>
          <w:tcPr>
            <w:tcW w:w="718" w:type="dxa"/>
            <w:vAlign w:val="center"/>
          </w:tcPr>
          <w:p w14:paraId="63C3A707" w14:textId="627C5F94" w:rsidR="00D074F6" w:rsidRPr="00DA2D69" w:rsidRDefault="00D074F6" w:rsidP="00D074F6">
            <w:pPr>
              <w:spacing w:after="0"/>
              <w:jc w:val="both"/>
              <w:rPr>
                <w:rFonts w:ascii="Times New Roman" w:hAnsi="Times New Roman"/>
              </w:rPr>
            </w:pPr>
            <w:r w:rsidRPr="00DA2D69">
              <w:rPr>
                <w:rFonts w:ascii="Times New Roman" w:hAnsi="Times New Roman"/>
              </w:rPr>
              <w:t>22,88</w:t>
            </w:r>
          </w:p>
        </w:tc>
      </w:tr>
      <w:tr w:rsidR="00312F38" w:rsidRPr="00DA2D69" w14:paraId="6764564D" w14:textId="77777777" w:rsidTr="00CA34E3">
        <w:tc>
          <w:tcPr>
            <w:tcW w:w="1840" w:type="dxa"/>
            <w:vAlign w:val="bottom"/>
          </w:tcPr>
          <w:p w14:paraId="3B0A51C0" w14:textId="0F4FB3B9" w:rsidR="00D074F6" w:rsidRPr="006E53D7" w:rsidRDefault="00D074F6" w:rsidP="00D074F6">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15EF0E6D" w14:textId="1003F604" w:rsidR="00D074F6" w:rsidRDefault="00FD4E48" w:rsidP="00D074F6">
            <w:pPr>
              <w:spacing w:after="0"/>
              <w:jc w:val="both"/>
              <w:rPr>
                <w:b/>
                <w:bCs/>
                <w:i/>
                <w:iCs/>
              </w:rPr>
            </w:pPr>
            <w:r>
              <w:rPr>
                <w:b/>
                <w:bCs/>
                <w:i/>
                <w:iCs/>
              </w:rPr>
              <w:t>3</w:t>
            </w:r>
          </w:p>
        </w:tc>
        <w:tc>
          <w:tcPr>
            <w:tcW w:w="711" w:type="dxa"/>
          </w:tcPr>
          <w:p w14:paraId="0F093B53" w14:textId="353F485F" w:rsidR="00D074F6" w:rsidRPr="001D5169" w:rsidRDefault="001D5169" w:rsidP="00D074F6">
            <w:pPr>
              <w:spacing w:after="0"/>
              <w:jc w:val="both"/>
              <w:rPr>
                <w:rFonts w:ascii="Times New Roman" w:hAnsi="Times New Roman"/>
              </w:rPr>
            </w:pPr>
            <w:r>
              <w:rPr>
                <w:rFonts w:ascii="Times New Roman" w:hAnsi="Times New Roman"/>
              </w:rPr>
              <w:t>0,40</w:t>
            </w:r>
          </w:p>
        </w:tc>
        <w:tc>
          <w:tcPr>
            <w:tcW w:w="666" w:type="dxa"/>
            <w:vAlign w:val="center"/>
          </w:tcPr>
          <w:p w14:paraId="70359CD1" w14:textId="586BA9A0" w:rsidR="00D074F6" w:rsidRPr="00DA2D69" w:rsidRDefault="00D074F6" w:rsidP="00D074F6">
            <w:pPr>
              <w:spacing w:after="0"/>
              <w:jc w:val="both"/>
              <w:rPr>
                <w:rFonts w:ascii="Times New Roman" w:hAnsi="Times New Roman"/>
              </w:rPr>
            </w:pPr>
            <w:r w:rsidRPr="00DA2D69">
              <w:rPr>
                <w:rFonts w:ascii="Times New Roman" w:hAnsi="Times New Roman"/>
              </w:rPr>
              <w:t>3</w:t>
            </w:r>
          </w:p>
        </w:tc>
        <w:tc>
          <w:tcPr>
            <w:tcW w:w="718" w:type="dxa"/>
            <w:vAlign w:val="center"/>
          </w:tcPr>
          <w:p w14:paraId="53CDEA92" w14:textId="35573871" w:rsidR="00D074F6" w:rsidRDefault="00D074F6" w:rsidP="00D074F6">
            <w:pPr>
              <w:spacing w:after="0"/>
              <w:jc w:val="both"/>
              <w:rPr>
                <w:rFonts w:ascii="Times New Roman" w:hAnsi="Times New Roman"/>
              </w:rPr>
            </w:pPr>
            <w:r w:rsidRPr="00DA2D69">
              <w:rPr>
                <w:rFonts w:ascii="Times New Roman" w:hAnsi="Times New Roman"/>
              </w:rPr>
              <w:t>1,96</w:t>
            </w:r>
          </w:p>
        </w:tc>
        <w:tc>
          <w:tcPr>
            <w:tcW w:w="666" w:type="dxa"/>
          </w:tcPr>
          <w:p w14:paraId="1DACCB91" w14:textId="77777777" w:rsidR="00D074F6" w:rsidRPr="00DA2D69" w:rsidRDefault="00D074F6" w:rsidP="00D074F6">
            <w:pPr>
              <w:spacing w:after="0"/>
              <w:jc w:val="both"/>
              <w:rPr>
                <w:rFonts w:ascii="Times New Roman" w:hAnsi="Times New Roman"/>
              </w:rPr>
            </w:pPr>
          </w:p>
        </w:tc>
        <w:tc>
          <w:tcPr>
            <w:tcW w:w="718" w:type="dxa"/>
          </w:tcPr>
          <w:p w14:paraId="090A3C11" w14:textId="77777777" w:rsidR="00D074F6" w:rsidRPr="00DA2D69" w:rsidRDefault="00D074F6" w:rsidP="00D074F6">
            <w:pPr>
              <w:spacing w:after="0"/>
              <w:jc w:val="both"/>
              <w:rPr>
                <w:rFonts w:ascii="Times New Roman" w:hAnsi="Times New Roman"/>
              </w:rPr>
            </w:pPr>
          </w:p>
        </w:tc>
        <w:tc>
          <w:tcPr>
            <w:tcW w:w="666" w:type="dxa"/>
          </w:tcPr>
          <w:p w14:paraId="68AF091A" w14:textId="77777777" w:rsidR="00D074F6" w:rsidRPr="00DA2D69" w:rsidRDefault="00D074F6" w:rsidP="00D074F6">
            <w:pPr>
              <w:spacing w:after="0"/>
              <w:jc w:val="both"/>
              <w:rPr>
                <w:rFonts w:ascii="Times New Roman" w:hAnsi="Times New Roman"/>
              </w:rPr>
            </w:pPr>
          </w:p>
        </w:tc>
        <w:tc>
          <w:tcPr>
            <w:tcW w:w="718" w:type="dxa"/>
          </w:tcPr>
          <w:p w14:paraId="1DFD1BBD" w14:textId="77777777" w:rsidR="00D074F6" w:rsidRPr="00DA2D69" w:rsidRDefault="00D074F6" w:rsidP="00D074F6">
            <w:pPr>
              <w:spacing w:after="0"/>
              <w:jc w:val="both"/>
              <w:rPr>
                <w:rFonts w:ascii="Times New Roman" w:hAnsi="Times New Roman"/>
              </w:rPr>
            </w:pPr>
          </w:p>
        </w:tc>
        <w:tc>
          <w:tcPr>
            <w:tcW w:w="719" w:type="dxa"/>
          </w:tcPr>
          <w:p w14:paraId="121DEDB7" w14:textId="77777777" w:rsidR="00D074F6" w:rsidRPr="00DA2D69" w:rsidRDefault="00D074F6" w:rsidP="00D074F6">
            <w:pPr>
              <w:spacing w:after="0"/>
              <w:jc w:val="both"/>
              <w:rPr>
                <w:rFonts w:ascii="Times New Roman" w:hAnsi="Times New Roman"/>
              </w:rPr>
            </w:pPr>
          </w:p>
        </w:tc>
        <w:tc>
          <w:tcPr>
            <w:tcW w:w="718" w:type="dxa"/>
          </w:tcPr>
          <w:p w14:paraId="213546F8" w14:textId="77777777" w:rsidR="00D074F6" w:rsidRPr="00DA2D69" w:rsidRDefault="00D074F6" w:rsidP="00D074F6">
            <w:pPr>
              <w:spacing w:after="0"/>
              <w:jc w:val="both"/>
              <w:rPr>
                <w:rFonts w:ascii="Times New Roman" w:hAnsi="Times New Roman"/>
              </w:rPr>
            </w:pPr>
          </w:p>
        </w:tc>
        <w:tc>
          <w:tcPr>
            <w:tcW w:w="666" w:type="dxa"/>
          </w:tcPr>
          <w:p w14:paraId="13F0687F" w14:textId="77777777" w:rsidR="00D074F6" w:rsidRPr="00DA2D69" w:rsidRDefault="00D074F6" w:rsidP="00D074F6">
            <w:pPr>
              <w:spacing w:after="0"/>
              <w:jc w:val="both"/>
              <w:rPr>
                <w:rFonts w:ascii="Times New Roman" w:hAnsi="Times New Roman"/>
              </w:rPr>
            </w:pPr>
          </w:p>
        </w:tc>
        <w:tc>
          <w:tcPr>
            <w:tcW w:w="718" w:type="dxa"/>
          </w:tcPr>
          <w:p w14:paraId="08E57FCB" w14:textId="77777777" w:rsidR="00D074F6" w:rsidRPr="00DA2D69" w:rsidRDefault="00D074F6" w:rsidP="00D074F6">
            <w:pPr>
              <w:spacing w:after="0"/>
              <w:jc w:val="both"/>
              <w:rPr>
                <w:rFonts w:ascii="Times New Roman" w:hAnsi="Times New Roman"/>
              </w:rPr>
            </w:pPr>
          </w:p>
        </w:tc>
      </w:tr>
      <w:tr w:rsidR="007A1478" w:rsidRPr="00DA2D69" w14:paraId="455B77E1" w14:textId="77777777" w:rsidTr="00836EB2">
        <w:tc>
          <w:tcPr>
            <w:tcW w:w="9880" w:type="dxa"/>
            <w:gridSpan w:val="13"/>
            <w:vAlign w:val="bottom"/>
          </w:tcPr>
          <w:p w14:paraId="2D1CCFC5" w14:textId="021DFC30" w:rsidR="007A1478" w:rsidRPr="00DA2D69" w:rsidRDefault="007A1478" w:rsidP="00861150">
            <w:pPr>
              <w:spacing w:after="0"/>
              <w:jc w:val="both"/>
              <w:rPr>
                <w:rFonts w:ascii="Times New Roman" w:hAnsi="Times New Roman"/>
              </w:rPr>
            </w:pPr>
            <w:r>
              <w:rPr>
                <w:rFonts w:ascii="Times New Roman" w:hAnsi="Times New Roman"/>
                <w:b/>
                <w:bCs/>
                <w:sz w:val="20"/>
                <w:szCs w:val="20"/>
              </w:rPr>
              <w:t>11</w:t>
            </w:r>
            <w:r w:rsidRPr="00391D26">
              <w:rPr>
                <w:rFonts w:ascii="Times New Roman" w:hAnsi="Times New Roman"/>
                <w:b/>
                <w:bCs/>
                <w:sz w:val="20"/>
                <w:szCs w:val="20"/>
              </w:rPr>
              <w:t xml:space="preserve">. </w:t>
            </w:r>
            <w:r>
              <w:rPr>
                <w:rFonts w:ascii="Times New Roman" w:hAnsi="Times New Roman"/>
                <w:b/>
                <w:bCs/>
                <w:sz w:val="20"/>
                <w:szCs w:val="20"/>
              </w:rPr>
              <w:t>Mỹ thuật</w:t>
            </w:r>
          </w:p>
        </w:tc>
      </w:tr>
      <w:tr w:rsidR="007A1478" w:rsidRPr="00DA2D69" w14:paraId="20AC7736" w14:textId="77777777" w:rsidTr="00CA34E3">
        <w:tc>
          <w:tcPr>
            <w:tcW w:w="1840" w:type="dxa"/>
            <w:vAlign w:val="bottom"/>
          </w:tcPr>
          <w:p w14:paraId="13660499" w14:textId="77777777" w:rsidR="003E7524" w:rsidRDefault="003E7524" w:rsidP="003E7524">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0FF8325C" w14:textId="4BCB1AFA" w:rsidR="003E7524" w:rsidRPr="00391D26" w:rsidRDefault="003E7524" w:rsidP="003E7524">
            <w:pPr>
              <w:spacing w:after="0"/>
              <w:jc w:val="both"/>
              <w:rPr>
                <w:rFonts w:ascii="Times New Roman" w:hAnsi="Times New Roman"/>
                <w:b/>
                <w:bCs/>
                <w:sz w:val="20"/>
                <w:szCs w:val="20"/>
              </w:rPr>
            </w:pPr>
            <w:r w:rsidRPr="006E53D7">
              <w:rPr>
                <w:rFonts w:ascii="Times New Roman" w:hAnsi="Times New Roman"/>
                <w:sz w:val="20"/>
                <w:szCs w:val="20"/>
              </w:rPr>
              <w:t xml:space="preserve"> - Hoàn thành tốt </w:t>
            </w:r>
          </w:p>
        </w:tc>
        <w:tc>
          <w:tcPr>
            <w:tcW w:w="356" w:type="dxa"/>
            <w:vAlign w:val="bottom"/>
          </w:tcPr>
          <w:p w14:paraId="3FB0C039" w14:textId="723B4F96" w:rsidR="003E7524" w:rsidRDefault="00122771" w:rsidP="003E7524">
            <w:pPr>
              <w:spacing w:after="0"/>
              <w:jc w:val="both"/>
              <w:rPr>
                <w:b/>
                <w:bCs/>
                <w:i/>
                <w:iCs/>
              </w:rPr>
            </w:pPr>
            <w:r>
              <w:rPr>
                <w:b/>
                <w:bCs/>
                <w:i/>
                <w:iCs/>
              </w:rPr>
              <w:t>600</w:t>
            </w:r>
          </w:p>
        </w:tc>
        <w:tc>
          <w:tcPr>
            <w:tcW w:w="711" w:type="dxa"/>
          </w:tcPr>
          <w:p w14:paraId="7ACB2B83" w14:textId="20661669" w:rsidR="003E7524" w:rsidRPr="001D5169" w:rsidRDefault="001D5169" w:rsidP="00CA34E3">
            <w:pPr>
              <w:spacing w:before="120" w:after="0"/>
              <w:jc w:val="both"/>
              <w:rPr>
                <w:rFonts w:ascii="Times New Roman" w:hAnsi="Times New Roman"/>
              </w:rPr>
            </w:pPr>
            <w:r>
              <w:rPr>
                <w:rFonts w:ascii="Times New Roman" w:hAnsi="Times New Roman"/>
              </w:rPr>
              <w:t>80,11</w:t>
            </w:r>
          </w:p>
        </w:tc>
        <w:tc>
          <w:tcPr>
            <w:tcW w:w="666" w:type="dxa"/>
            <w:vAlign w:val="center"/>
          </w:tcPr>
          <w:p w14:paraId="5F513481" w14:textId="41ECBC07" w:rsidR="003E7524" w:rsidRPr="00DA2D69" w:rsidRDefault="003E7524" w:rsidP="003E7524">
            <w:pPr>
              <w:spacing w:after="0"/>
              <w:jc w:val="both"/>
              <w:rPr>
                <w:rFonts w:ascii="Times New Roman" w:hAnsi="Times New Roman"/>
              </w:rPr>
            </w:pPr>
            <w:r w:rsidRPr="00DA2D69">
              <w:rPr>
                <w:rFonts w:ascii="Times New Roman" w:hAnsi="Times New Roman"/>
              </w:rPr>
              <w:t>123</w:t>
            </w:r>
          </w:p>
        </w:tc>
        <w:tc>
          <w:tcPr>
            <w:tcW w:w="718" w:type="dxa"/>
            <w:vAlign w:val="center"/>
          </w:tcPr>
          <w:p w14:paraId="495812B4" w14:textId="31F62E43" w:rsidR="003E7524" w:rsidRDefault="003E7524" w:rsidP="003E7524">
            <w:pPr>
              <w:spacing w:after="0"/>
              <w:jc w:val="both"/>
              <w:rPr>
                <w:rFonts w:ascii="Times New Roman" w:hAnsi="Times New Roman"/>
              </w:rPr>
            </w:pPr>
            <w:r w:rsidRPr="00DA2D69">
              <w:rPr>
                <w:rFonts w:ascii="Times New Roman" w:hAnsi="Times New Roman"/>
              </w:rPr>
              <w:t>80,39</w:t>
            </w:r>
          </w:p>
        </w:tc>
        <w:tc>
          <w:tcPr>
            <w:tcW w:w="666" w:type="dxa"/>
            <w:vAlign w:val="center"/>
          </w:tcPr>
          <w:p w14:paraId="52D25510" w14:textId="4C599263" w:rsidR="003E7524" w:rsidRPr="00DA2D69" w:rsidRDefault="003E7524" w:rsidP="003E7524">
            <w:pPr>
              <w:spacing w:after="0"/>
              <w:jc w:val="both"/>
              <w:rPr>
                <w:rFonts w:ascii="Times New Roman" w:hAnsi="Times New Roman"/>
              </w:rPr>
            </w:pPr>
            <w:r w:rsidRPr="00DA2D69">
              <w:rPr>
                <w:rFonts w:ascii="Times New Roman" w:hAnsi="Times New Roman"/>
              </w:rPr>
              <w:t>108</w:t>
            </w:r>
          </w:p>
        </w:tc>
        <w:tc>
          <w:tcPr>
            <w:tcW w:w="718" w:type="dxa"/>
            <w:vAlign w:val="center"/>
          </w:tcPr>
          <w:p w14:paraId="6A162033" w14:textId="2351B5D6" w:rsidR="003E7524" w:rsidRPr="00DA2D69" w:rsidRDefault="003E7524" w:rsidP="003E7524">
            <w:pPr>
              <w:spacing w:after="0"/>
              <w:jc w:val="both"/>
              <w:rPr>
                <w:rFonts w:ascii="Times New Roman" w:hAnsi="Times New Roman"/>
              </w:rPr>
            </w:pPr>
            <w:r w:rsidRPr="00DA2D69">
              <w:rPr>
                <w:rFonts w:ascii="Times New Roman" w:hAnsi="Times New Roman"/>
              </w:rPr>
              <w:t>81,82</w:t>
            </w:r>
          </w:p>
        </w:tc>
        <w:tc>
          <w:tcPr>
            <w:tcW w:w="666" w:type="dxa"/>
            <w:vAlign w:val="center"/>
          </w:tcPr>
          <w:p w14:paraId="6DDE391D" w14:textId="10B98C5E" w:rsidR="003E7524" w:rsidRPr="00DA2D69" w:rsidRDefault="003E7524" w:rsidP="003E7524">
            <w:pPr>
              <w:spacing w:after="0"/>
              <w:jc w:val="both"/>
              <w:rPr>
                <w:rFonts w:ascii="Times New Roman" w:hAnsi="Times New Roman"/>
              </w:rPr>
            </w:pPr>
            <w:r w:rsidRPr="00DA2D69">
              <w:rPr>
                <w:rFonts w:ascii="Times New Roman" w:hAnsi="Times New Roman"/>
              </w:rPr>
              <w:t>133</w:t>
            </w:r>
          </w:p>
        </w:tc>
        <w:tc>
          <w:tcPr>
            <w:tcW w:w="718" w:type="dxa"/>
            <w:vAlign w:val="center"/>
          </w:tcPr>
          <w:p w14:paraId="0141FFA8" w14:textId="394A9969" w:rsidR="003E7524" w:rsidRPr="00DA2D69" w:rsidRDefault="003E7524" w:rsidP="003E7524">
            <w:pPr>
              <w:spacing w:after="0"/>
              <w:jc w:val="both"/>
              <w:rPr>
                <w:rFonts w:ascii="Times New Roman" w:hAnsi="Times New Roman"/>
              </w:rPr>
            </w:pPr>
            <w:r w:rsidRPr="00DA2D69">
              <w:rPr>
                <w:rFonts w:ascii="Times New Roman" w:hAnsi="Times New Roman"/>
              </w:rPr>
              <w:t>81,6</w:t>
            </w:r>
          </w:p>
        </w:tc>
        <w:tc>
          <w:tcPr>
            <w:tcW w:w="719" w:type="dxa"/>
            <w:vAlign w:val="center"/>
          </w:tcPr>
          <w:p w14:paraId="5BF975B8" w14:textId="7DEC31E0" w:rsidR="003E7524" w:rsidRPr="00DA2D69" w:rsidRDefault="003E7524" w:rsidP="003E7524">
            <w:pPr>
              <w:spacing w:after="0"/>
              <w:jc w:val="both"/>
              <w:rPr>
                <w:rFonts w:ascii="Times New Roman" w:hAnsi="Times New Roman"/>
              </w:rPr>
            </w:pPr>
            <w:r w:rsidRPr="00DA2D69">
              <w:rPr>
                <w:rFonts w:ascii="Times New Roman" w:hAnsi="Times New Roman"/>
              </w:rPr>
              <w:t>119</w:t>
            </w:r>
          </w:p>
        </w:tc>
        <w:tc>
          <w:tcPr>
            <w:tcW w:w="718" w:type="dxa"/>
            <w:vAlign w:val="center"/>
          </w:tcPr>
          <w:p w14:paraId="0C25FBB3" w14:textId="69424B52" w:rsidR="003E7524" w:rsidRPr="00DA2D69" w:rsidRDefault="003E7524" w:rsidP="003E7524">
            <w:pPr>
              <w:spacing w:after="0"/>
              <w:jc w:val="both"/>
              <w:rPr>
                <w:rFonts w:ascii="Times New Roman" w:hAnsi="Times New Roman"/>
              </w:rPr>
            </w:pPr>
            <w:r w:rsidRPr="00DA2D69">
              <w:rPr>
                <w:rFonts w:ascii="Times New Roman" w:hAnsi="Times New Roman"/>
              </w:rPr>
              <w:t>80,41</w:t>
            </w:r>
          </w:p>
        </w:tc>
        <w:tc>
          <w:tcPr>
            <w:tcW w:w="666" w:type="dxa"/>
            <w:vAlign w:val="center"/>
          </w:tcPr>
          <w:p w14:paraId="2835B787" w14:textId="2F5066D3" w:rsidR="003E7524" w:rsidRPr="00DA2D69" w:rsidRDefault="003E7524" w:rsidP="003E7524">
            <w:pPr>
              <w:spacing w:after="0"/>
              <w:jc w:val="both"/>
              <w:rPr>
                <w:rFonts w:ascii="Times New Roman" w:hAnsi="Times New Roman"/>
              </w:rPr>
            </w:pPr>
            <w:r w:rsidRPr="00DA2D69">
              <w:rPr>
                <w:rFonts w:ascii="Times New Roman" w:hAnsi="Times New Roman"/>
              </w:rPr>
              <w:t>117</w:t>
            </w:r>
          </w:p>
        </w:tc>
        <w:tc>
          <w:tcPr>
            <w:tcW w:w="718" w:type="dxa"/>
            <w:vAlign w:val="center"/>
          </w:tcPr>
          <w:p w14:paraId="2FCE840B" w14:textId="3A8584EB" w:rsidR="003E7524" w:rsidRPr="00DA2D69" w:rsidRDefault="003E7524" w:rsidP="003E7524">
            <w:pPr>
              <w:spacing w:after="0"/>
              <w:jc w:val="both"/>
              <w:rPr>
                <w:rFonts w:ascii="Times New Roman" w:hAnsi="Times New Roman"/>
              </w:rPr>
            </w:pPr>
            <w:r w:rsidRPr="00DA2D69">
              <w:rPr>
                <w:rFonts w:ascii="Times New Roman" w:hAnsi="Times New Roman"/>
              </w:rPr>
              <w:t>76,47</w:t>
            </w:r>
          </w:p>
        </w:tc>
      </w:tr>
      <w:tr w:rsidR="007A1478" w:rsidRPr="00DA2D69" w14:paraId="5159592A" w14:textId="77777777" w:rsidTr="00CA34E3">
        <w:tc>
          <w:tcPr>
            <w:tcW w:w="1840" w:type="dxa"/>
            <w:vAlign w:val="bottom"/>
          </w:tcPr>
          <w:p w14:paraId="71B02E0C" w14:textId="6BBE7DAC" w:rsidR="003E7524" w:rsidRPr="006E53D7" w:rsidRDefault="003E7524" w:rsidP="003E7524">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0EE36724" w14:textId="38CC24F6" w:rsidR="003E7524" w:rsidRDefault="00FD4E48" w:rsidP="003E7524">
            <w:pPr>
              <w:spacing w:after="0"/>
              <w:jc w:val="both"/>
              <w:rPr>
                <w:b/>
                <w:bCs/>
                <w:i/>
                <w:iCs/>
              </w:rPr>
            </w:pPr>
            <w:r>
              <w:rPr>
                <w:b/>
                <w:bCs/>
                <w:i/>
                <w:iCs/>
              </w:rPr>
              <w:t>1</w:t>
            </w:r>
            <w:r w:rsidR="00122771">
              <w:rPr>
                <w:b/>
                <w:bCs/>
                <w:i/>
                <w:iCs/>
              </w:rPr>
              <w:t>48</w:t>
            </w:r>
          </w:p>
        </w:tc>
        <w:tc>
          <w:tcPr>
            <w:tcW w:w="711" w:type="dxa"/>
          </w:tcPr>
          <w:p w14:paraId="44F88F64" w14:textId="5A549D24" w:rsidR="003E7524" w:rsidRPr="001D5169" w:rsidRDefault="00E17D2B" w:rsidP="003E7524">
            <w:pPr>
              <w:spacing w:after="0"/>
              <w:jc w:val="both"/>
              <w:rPr>
                <w:rFonts w:ascii="Times New Roman" w:hAnsi="Times New Roman"/>
              </w:rPr>
            </w:pPr>
            <w:r>
              <w:rPr>
                <w:rFonts w:ascii="Times New Roman" w:hAnsi="Times New Roman"/>
              </w:rPr>
              <w:t>19,76</w:t>
            </w:r>
          </w:p>
        </w:tc>
        <w:tc>
          <w:tcPr>
            <w:tcW w:w="666" w:type="dxa"/>
            <w:vAlign w:val="center"/>
          </w:tcPr>
          <w:p w14:paraId="0EA1DBD4" w14:textId="2F49042A" w:rsidR="003E7524" w:rsidRPr="00DA2D69" w:rsidRDefault="003E7524" w:rsidP="003E7524">
            <w:pPr>
              <w:spacing w:after="0"/>
              <w:jc w:val="both"/>
              <w:rPr>
                <w:rFonts w:ascii="Times New Roman" w:hAnsi="Times New Roman"/>
              </w:rPr>
            </w:pPr>
            <w:r w:rsidRPr="00DA2D69">
              <w:rPr>
                <w:rFonts w:ascii="Times New Roman" w:hAnsi="Times New Roman"/>
              </w:rPr>
              <w:t>29</w:t>
            </w:r>
          </w:p>
        </w:tc>
        <w:tc>
          <w:tcPr>
            <w:tcW w:w="718" w:type="dxa"/>
            <w:vAlign w:val="center"/>
          </w:tcPr>
          <w:p w14:paraId="727B0817" w14:textId="1F317C1A" w:rsidR="003E7524" w:rsidRDefault="003E7524" w:rsidP="003E7524">
            <w:pPr>
              <w:spacing w:after="0"/>
              <w:jc w:val="both"/>
              <w:rPr>
                <w:rFonts w:ascii="Times New Roman" w:hAnsi="Times New Roman"/>
              </w:rPr>
            </w:pPr>
            <w:r w:rsidRPr="00DA2D69">
              <w:rPr>
                <w:rFonts w:ascii="Times New Roman" w:hAnsi="Times New Roman"/>
              </w:rPr>
              <w:t>18,95</w:t>
            </w:r>
          </w:p>
        </w:tc>
        <w:tc>
          <w:tcPr>
            <w:tcW w:w="666" w:type="dxa"/>
            <w:vAlign w:val="center"/>
          </w:tcPr>
          <w:p w14:paraId="74F23D68" w14:textId="4872B7CE" w:rsidR="003E7524" w:rsidRPr="00DA2D69" w:rsidRDefault="003E7524" w:rsidP="003E7524">
            <w:pPr>
              <w:spacing w:after="0"/>
              <w:jc w:val="both"/>
              <w:rPr>
                <w:rFonts w:ascii="Times New Roman" w:hAnsi="Times New Roman"/>
              </w:rPr>
            </w:pPr>
            <w:r w:rsidRPr="00DA2D69">
              <w:rPr>
                <w:rFonts w:ascii="Times New Roman" w:hAnsi="Times New Roman"/>
              </w:rPr>
              <w:t>24</w:t>
            </w:r>
          </w:p>
        </w:tc>
        <w:tc>
          <w:tcPr>
            <w:tcW w:w="718" w:type="dxa"/>
            <w:vAlign w:val="center"/>
          </w:tcPr>
          <w:p w14:paraId="0C2AC415" w14:textId="740222D0" w:rsidR="003E7524" w:rsidRPr="00DA2D69" w:rsidRDefault="003E7524" w:rsidP="003E7524">
            <w:pPr>
              <w:spacing w:after="0"/>
              <w:jc w:val="both"/>
              <w:rPr>
                <w:rFonts w:ascii="Times New Roman" w:hAnsi="Times New Roman"/>
              </w:rPr>
            </w:pPr>
            <w:r w:rsidRPr="00DA2D69">
              <w:rPr>
                <w:rFonts w:ascii="Times New Roman" w:hAnsi="Times New Roman"/>
              </w:rPr>
              <w:t>18,18</w:t>
            </w:r>
          </w:p>
        </w:tc>
        <w:tc>
          <w:tcPr>
            <w:tcW w:w="666" w:type="dxa"/>
            <w:vAlign w:val="center"/>
          </w:tcPr>
          <w:p w14:paraId="5FB1127F" w14:textId="10FE829F" w:rsidR="003E7524" w:rsidRPr="00DA2D69" w:rsidRDefault="003E7524" w:rsidP="003E7524">
            <w:pPr>
              <w:spacing w:after="0"/>
              <w:jc w:val="both"/>
              <w:rPr>
                <w:rFonts w:ascii="Times New Roman" w:hAnsi="Times New Roman"/>
              </w:rPr>
            </w:pPr>
            <w:r w:rsidRPr="00DA2D69">
              <w:rPr>
                <w:rFonts w:ascii="Times New Roman" w:hAnsi="Times New Roman"/>
              </w:rPr>
              <w:t>30</w:t>
            </w:r>
          </w:p>
        </w:tc>
        <w:tc>
          <w:tcPr>
            <w:tcW w:w="718" w:type="dxa"/>
            <w:vAlign w:val="center"/>
          </w:tcPr>
          <w:p w14:paraId="271F8D2C" w14:textId="0EE5C763" w:rsidR="003E7524" w:rsidRPr="00DA2D69" w:rsidRDefault="003E7524" w:rsidP="003E7524">
            <w:pPr>
              <w:spacing w:after="0"/>
              <w:jc w:val="both"/>
              <w:rPr>
                <w:rFonts w:ascii="Times New Roman" w:hAnsi="Times New Roman"/>
              </w:rPr>
            </w:pPr>
            <w:r w:rsidRPr="00DA2D69">
              <w:rPr>
                <w:rFonts w:ascii="Times New Roman" w:hAnsi="Times New Roman"/>
              </w:rPr>
              <w:t>18,4</w:t>
            </w:r>
          </w:p>
        </w:tc>
        <w:tc>
          <w:tcPr>
            <w:tcW w:w="719" w:type="dxa"/>
            <w:vAlign w:val="center"/>
          </w:tcPr>
          <w:p w14:paraId="00778E34" w14:textId="201EC83B" w:rsidR="003E7524" w:rsidRPr="00DA2D69" w:rsidRDefault="003E7524" w:rsidP="003E7524">
            <w:pPr>
              <w:spacing w:after="0"/>
              <w:jc w:val="both"/>
              <w:rPr>
                <w:rFonts w:ascii="Times New Roman" w:hAnsi="Times New Roman"/>
              </w:rPr>
            </w:pPr>
            <w:r w:rsidRPr="00DA2D69">
              <w:rPr>
                <w:rFonts w:ascii="Times New Roman" w:hAnsi="Times New Roman"/>
              </w:rPr>
              <w:t>29</w:t>
            </w:r>
          </w:p>
        </w:tc>
        <w:tc>
          <w:tcPr>
            <w:tcW w:w="718" w:type="dxa"/>
            <w:vAlign w:val="center"/>
          </w:tcPr>
          <w:p w14:paraId="059723BB" w14:textId="57F439CD" w:rsidR="003E7524" w:rsidRPr="00DA2D69" w:rsidRDefault="003E7524" w:rsidP="003E7524">
            <w:pPr>
              <w:spacing w:after="0"/>
              <w:jc w:val="both"/>
              <w:rPr>
                <w:rFonts w:ascii="Times New Roman" w:hAnsi="Times New Roman"/>
              </w:rPr>
            </w:pPr>
            <w:r w:rsidRPr="00DA2D69">
              <w:rPr>
                <w:rFonts w:ascii="Times New Roman" w:hAnsi="Times New Roman"/>
              </w:rPr>
              <w:t>19,59</w:t>
            </w:r>
          </w:p>
        </w:tc>
        <w:tc>
          <w:tcPr>
            <w:tcW w:w="666" w:type="dxa"/>
            <w:vAlign w:val="center"/>
          </w:tcPr>
          <w:p w14:paraId="12427150" w14:textId="4F5A5A6B" w:rsidR="003E7524" w:rsidRPr="00DA2D69" w:rsidRDefault="003E7524" w:rsidP="003E7524">
            <w:pPr>
              <w:spacing w:after="0"/>
              <w:jc w:val="both"/>
              <w:rPr>
                <w:rFonts w:ascii="Times New Roman" w:hAnsi="Times New Roman"/>
              </w:rPr>
            </w:pPr>
            <w:r w:rsidRPr="00DA2D69">
              <w:rPr>
                <w:rFonts w:ascii="Times New Roman" w:hAnsi="Times New Roman"/>
              </w:rPr>
              <w:t>36</w:t>
            </w:r>
          </w:p>
        </w:tc>
        <w:tc>
          <w:tcPr>
            <w:tcW w:w="718" w:type="dxa"/>
            <w:vAlign w:val="center"/>
          </w:tcPr>
          <w:p w14:paraId="1A01C7C4" w14:textId="584B98C1" w:rsidR="003E7524" w:rsidRPr="00DA2D69" w:rsidRDefault="003E7524" w:rsidP="003E7524">
            <w:pPr>
              <w:spacing w:after="0"/>
              <w:jc w:val="both"/>
              <w:rPr>
                <w:rFonts w:ascii="Times New Roman" w:hAnsi="Times New Roman"/>
              </w:rPr>
            </w:pPr>
            <w:r w:rsidRPr="00DA2D69">
              <w:rPr>
                <w:rFonts w:ascii="Times New Roman" w:hAnsi="Times New Roman"/>
              </w:rPr>
              <w:t>23,53</w:t>
            </w:r>
          </w:p>
        </w:tc>
      </w:tr>
      <w:tr w:rsidR="007A1478" w:rsidRPr="00DA2D69" w14:paraId="61E3A57D" w14:textId="77777777" w:rsidTr="00CA34E3">
        <w:tc>
          <w:tcPr>
            <w:tcW w:w="1840" w:type="dxa"/>
            <w:vAlign w:val="bottom"/>
          </w:tcPr>
          <w:p w14:paraId="17757CAB" w14:textId="7550A0C5" w:rsidR="003E7524" w:rsidRPr="006E53D7" w:rsidRDefault="003E7524" w:rsidP="003E7524">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113C72B5" w14:textId="01DF574E" w:rsidR="003E7524" w:rsidRDefault="00FD4E48" w:rsidP="003E7524">
            <w:pPr>
              <w:spacing w:after="0"/>
              <w:jc w:val="both"/>
              <w:rPr>
                <w:b/>
                <w:bCs/>
                <w:i/>
                <w:iCs/>
              </w:rPr>
            </w:pPr>
            <w:r>
              <w:rPr>
                <w:b/>
                <w:bCs/>
                <w:i/>
                <w:iCs/>
              </w:rPr>
              <w:t>1</w:t>
            </w:r>
          </w:p>
        </w:tc>
        <w:tc>
          <w:tcPr>
            <w:tcW w:w="711" w:type="dxa"/>
          </w:tcPr>
          <w:p w14:paraId="57094146" w14:textId="634DCA57" w:rsidR="003E7524" w:rsidRPr="001D5169" w:rsidRDefault="00E17D2B" w:rsidP="003E7524">
            <w:pPr>
              <w:spacing w:after="0"/>
              <w:jc w:val="both"/>
              <w:rPr>
                <w:rFonts w:ascii="Times New Roman" w:hAnsi="Times New Roman"/>
              </w:rPr>
            </w:pPr>
            <w:r>
              <w:rPr>
                <w:rFonts w:ascii="Times New Roman" w:hAnsi="Times New Roman"/>
              </w:rPr>
              <w:t>0,13</w:t>
            </w:r>
          </w:p>
        </w:tc>
        <w:tc>
          <w:tcPr>
            <w:tcW w:w="666" w:type="dxa"/>
            <w:vAlign w:val="center"/>
          </w:tcPr>
          <w:p w14:paraId="191A0B20" w14:textId="673014CE" w:rsidR="003E7524" w:rsidRPr="00DA2D69" w:rsidRDefault="003E7524" w:rsidP="003E7524">
            <w:pPr>
              <w:spacing w:after="0"/>
              <w:jc w:val="both"/>
              <w:rPr>
                <w:rFonts w:ascii="Times New Roman" w:hAnsi="Times New Roman"/>
              </w:rPr>
            </w:pPr>
            <w:r w:rsidRPr="00DA2D69">
              <w:rPr>
                <w:rFonts w:ascii="Times New Roman" w:hAnsi="Times New Roman"/>
              </w:rPr>
              <w:t>1</w:t>
            </w:r>
          </w:p>
        </w:tc>
        <w:tc>
          <w:tcPr>
            <w:tcW w:w="718" w:type="dxa"/>
            <w:vAlign w:val="center"/>
          </w:tcPr>
          <w:p w14:paraId="1729854C" w14:textId="3A9B03DE" w:rsidR="003E7524" w:rsidRDefault="003E7524" w:rsidP="003E7524">
            <w:pPr>
              <w:spacing w:after="0"/>
              <w:jc w:val="both"/>
              <w:rPr>
                <w:rFonts w:ascii="Times New Roman" w:hAnsi="Times New Roman"/>
              </w:rPr>
            </w:pPr>
            <w:r w:rsidRPr="00DA2D69">
              <w:rPr>
                <w:rFonts w:ascii="Times New Roman" w:hAnsi="Times New Roman"/>
              </w:rPr>
              <w:t>0,65</w:t>
            </w:r>
          </w:p>
        </w:tc>
        <w:tc>
          <w:tcPr>
            <w:tcW w:w="666" w:type="dxa"/>
          </w:tcPr>
          <w:p w14:paraId="2EEB70B4" w14:textId="77777777" w:rsidR="003E7524" w:rsidRPr="00DA2D69" w:rsidRDefault="003E7524" w:rsidP="003E7524">
            <w:pPr>
              <w:spacing w:after="0"/>
              <w:jc w:val="both"/>
              <w:rPr>
                <w:rFonts w:ascii="Times New Roman" w:hAnsi="Times New Roman"/>
              </w:rPr>
            </w:pPr>
          </w:p>
        </w:tc>
        <w:tc>
          <w:tcPr>
            <w:tcW w:w="718" w:type="dxa"/>
          </w:tcPr>
          <w:p w14:paraId="194F76CB" w14:textId="77777777" w:rsidR="003E7524" w:rsidRPr="00DA2D69" w:rsidRDefault="003E7524" w:rsidP="003E7524">
            <w:pPr>
              <w:spacing w:after="0"/>
              <w:jc w:val="both"/>
              <w:rPr>
                <w:rFonts w:ascii="Times New Roman" w:hAnsi="Times New Roman"/>
              </w:rPr>
            </w:pPr>
          </w:p>
        </w:tc>
        <w:tc>
          <w:tcPr>
            <w:tcW w:w="666" w:type="dxa"/>
          </w:tcPr>
          <w:p w14:paraId="188D1594" w14:textId="77777777" w:rsidR="003E7524" w:rsidRPr="00DA2D69" w:rsidRDefault="003E7524" w:rsidP="003E7524">
            <w:pPr>
              <w:spacing w:after="0"/>
              <w:jc w:val="both"/>
              <w:rPr>
                <w:rFonts w:ascii="Times New Roman" w:hAnsi="Times New Roman"/>
              </w:rPr>
            </w:pPr>
          </w:p>
        </w:tc>
        <w:tc>
          <w:tcPr>
            <w:tcW w:w="718" w:type="dxa"/>
          </w:tcPr>
          <w:p w14:paraId="77817B58" w14:textId="77777777" w:rsidR="003E7524" w:rsidRPr="00DA2D69" w:rsidRDefault="003E7524" w:rsidP="003E7524">
            <w:pPr>
              <w:spacing w:after="0"/>
              <w:jc w:val="both"/>
              <w:rPr>
                <w:rFonts w:ascii="Times New Roman" w:hAnsi="Times New Roman"/>
              </w:rPr>
            </w:pPr>
          </w:p>
        </w:tc>
        <w:tc>
          <w:tcPr>
            <w:tcW w:w="719" w:type="dxa"/>
          </w:tcPr>
          <w:p w14:paraId="3D65E218" w14:textId="77777777" w:rsidR="003E7524" w:rsidRPr="00DA2D69" w:rsidRDefault="003E7524" w:rsidP="003E7524">
            <w:pPr>
              <w:spacing w:after="0"/>
              <w:jc w:val="both"/>
              <w:rPr>
                <w:rFonts w:ascii="Times New Roman" w:hAnsi="Times New Roman"/>
              </w:rPr>
            </w:pPr>
          </w:p>
        </w:tc>
        <w:tc>
          <w:tcPr>
            <w:tcW w:w="718" w:type="dxa"/>
          </w:tcPr>
          <w:p w14:paraId="089F87C4" w14:textId="77777777" w:rsidR="003E7524" w:rsidRPr="00DA2D69" w:rsidRDefault="003E7524" w:rsidP="003E7524">
            <w:pPr>
              <w:spacing w:after="0"/>
              <w:jc w:val="both"/>
              <w:rPr>
                <w:rFonts w:ascii="Times New Roman" w:hAnsi="Times New Roman"/>
              </w:rPr>
            </w:pPr>
          </w:p>
        </w:tc>
        <w:tc>
          <w:tcPr>
            <w:tcW w:w="666" w:type="dxa"/>
          </w:tcPr>
          <w:p w14:paraId="6B2823E5" w14:textId="77777777" w:rsidR="003E7524" w:rsidRPr="00DA2D69" w:rsidRDefault="003E7524" w:rsidP="003E7524">
            <w:pPr>
              <w:spacing w:after="0"/>
              <w:jc w:val="both"/>
              <w:rPr>
                <w:rFonts w:ascii="Times New Roman" w:hAnsi="Times New Roman"/>
              </w:rPr>
            </w:pPr>
          </w:p>
        </w:tc>
        <w:tc>
          <w:tcPr>
            <w:tcW w:w="718" w:type="dxa"/>
          </w:tcPr>
          <w:p w14:paraId="7DF60325" w14:textId="77777777" w:rsidR="003E7524" w:rsidRPr="00DA2D69" w:rsidRDefault="003E7524" w:rsidP="003E7524">
            <w:pPr>
              <w:spacing w:after="0"/>
              <w:jc w:val="both"/>
              <w:rPr>
                <w:rFonts w:ascii="Times New Roman" w:hAnsi="Times New Roman"/>
              </w:rPr>
            </w:pPr>
          </w:p>
        </w:tc>
      </w:tr>
      <w:tr w:rsidR="007A1478" w:rsidRPr="00DA2D69" w14:paraId="41328867" w14:textId="77777777" w:rsidTr="00B72856">
        <w:tc>
          <w:tcPr>
            <w:tcW w:w="9880" w:type="dxa"/>
            <w:gridSpan w:val="13"/>
            <w:vAlign w:val="bottom"/>
          </w:tcPr>
          <w:p w14:paraId="6992D642" w14:textId="3310A980" w:rsidR="007A1478" w:rsidRPr="00DA2D69" w:rsidRDefault="007A1478" w:rsidP="00861150">
            <w:pPr>
              <w:spacing w:after="0"/>
              <w:jc w:val="both"/>
              <w:rPr>
                <w:rFonts w:ascii="Times New Roman" w:hAnsi="Times New Roman"/>
              </w:rPr>
            </w:pPr>
            <w:r>
              <w:rPr>
                <w:rFonts w:ascii="Times New Roman" w:hAnsi="Times New Roman"/>
                <w:b/>
                <w:bCs/>
                <w:sz w:val="20"/>
                <w:szCs w:val="20"/>
              </w:rPr>
              <w:t>12</w:t>
            </w:r>
            <w:r w:rsidRPr="00391D26">
              <w:rPr>
                <w:rFonts w:ascii="Times New Roman" w:hAnsi="Times New Roman"/>
                <w:b/>
                <w:bCs/>
                <w:sz w:val="20"/>
                <w:szCs w:val="20"/>
              </w:rPr>
              <w:t xml:space="preserve">. </w:t>
            </w:r>
            <w:r>
              <w:rPr>
                <w:rFonts w:ascii="Times New Roman" w:hAnsi="Times New Roman"/>
                <w:b/>
                <w:bCs/>
                <w:sz w:val="20"/>
                <w:szCs w:val="20"/>
              </w:rPr>
              <w:t>HĐTN</w:t>
            </w:r>
          </w:p>
        </w:tc>
      </w:tr>
      <w:tr w:rsidR="007A1478" w:rsidRPr="00DA2D69" w14:paraId="798301D2" w14:textId="77777777" w:rsidTr="00CA34E3">
        <w:tc>
          <w:tcPr>
            <w:tcW w:w="1840" w:type="dxa"/>
            <w:vAlign w:val="bottom"/>
          </w:tcPr>
          <w:p w14:paraId="31E9D0EC" w14:textId="77777777" w:rsidR="00B57B28" w:rsidRDefault="00B57B28" w:rsidP="00B57B28">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2DBD59F2" w14:textId="7200BC7B" w:rsidR="00B57B28" w:rsidRPr="00391D26" w:rsidRDefault="00B57B28" w:rsidP="00B57B28">
            <w:pPr>
              <w:spacing w:after="0"/>
              <w:jc w:val="both"/>
              <w:rPr>
                <w:rFonts w:ascii="Times New Roman" w:hAnsi="Times New Roman"/>
                <w:b/>
                <w:bCs/>
                <w:sz w:val="20"/>
                <w:szCs w:val="20"/>
              </w:rPr>
            </w:pPr>
            <w:r w:rsidRPr="006E53D7">
              <w:rPr>
                <w:rFonts w:ascii="Times New Roman" w:hAnsi="Times New Roman"/>
                <w:sz w:val="20"/>
                <w:szCs w:val="20"/>
              </w:rPr>
              <w:t xml:space="preserve"> - Hoàn thành tốt </w:t>
            </w:r>
          </w:p>
        </w:tc>
        <w:tc>
          <w:tcPr>
            <w:tcW w:w="356" w:type="dxa"/>
            <w:vAlign w:val="bottom"/>
          </w:tcPr>
          <w:p w14:paraId="5430700E" w14:textId="404CA6F6" w:rsidR="00B57B28" w:rsidRDefault="00FD4E48" w:rsidP="00B57B28">
            <w:pPr>
              <w:spacing w:after="0"/>
              <w:jc w:val="both"/>
              <w:rPr>
                <w:b/>
                <w:bCs/>
                <w:i/>
                <w:iCs/>
              </w:rPr>
            </w:pPr>
            <w:r>
              <w:rPr>
                <w:b/>
                <w:bCs/>
                <w:i/>
                <w:iCs/>
              </w:rPr>
              <w:t>481</w:t>
            </w:r>
          </w:p>
        </w:tc>
        <w:tc>
          <w:tcPr>
            <w:tcW w:w="711" w:type="dxa"/>
          </w:tcPr>
          <w:p w14:paraId="6147AC70" w14:textId="2B6CF328" w:rsidR="00B57B28" w:rsidRPr="00E17D2B" w:rsidRDefault="00E17D2B" w:rsidP="00CA34E3">
            <w:pPr>
              <w:spacing w:before="120" w:after="0"/>
              <w:jc w:val="both"/>
              <w:rPr>
                <w:rFonts w:ascii="Times New Roman" w:hAnsi="Times New Roman"/>
              </w:rPr>
            </w:pPr>
            <w:r>
              <w:rPr>
                <w:rFonts w:ascii="Times New Roman" w:hAnsi="Times New Roman"/>
              </w:rPr>
              <w:t>80,70</w:t>
            </w:r>
          </w:p>
        </w:tc>
        <w:tc>
          <w:tcPr>
            <w:tcW w:w="666" w:type="dxa"/>
            <w:vAlign w:val="center"/>
          </w:tcPr>
          <w:p w14:paraId="15AF3F59" w14:textId="7E048B1D" w:rsidR="00B57B28" w:rsidRPr="00DA2D69" w:rsidRDefault="00B57B28" w:rsidP="00B57B28">
            <w:pPr>
              <w:spacing w:after="0"/>
              <w:jc w:val="both"/>
              <w:rPr>
                <w:rFonts w:ascii="Times New Roman" w:hAnsi="Times New Roman"/>
              </w:rPr>
            </w:pPr>
            <w:r w:rsidRPr="00DA2D69">
              <w:rPr>
                <w:rFonts w:ascii="Times New Roman" w:hAnsi="Times New Roman"/>
              </w:rPr>
              <w:t>129</w:t>
            </w:r>
          </w:p>
        </w:tc>
        <w:tc>
          <w:tcPr>
            <w:tcW w:w="718" w:type="dxa"/>
            <w:vAlign w:val="center"/>
          </w:tcPr>
          <w:p w14:paraId="7F1DFA11" w14:textId="0F59D75E" w:rsidR="00B57B28" w:rsidRDefault="00B57B28" w:rsidP="00B57B28">
            <w:pPr>
              <w:spacing w:after="0"/>
              <w:jc w:val="both"/>
              <w:rPr>
                <w:rFonts w:ascii="Times New Roman" w:hAnsi="Times New Roman"/>
              </w:rPr>
            </w:pPr>
            <w:r w:rsidRPr="00DA2D69">
              <w:rPr>
                <w:rFonts w:ascii="Times New Roman" w:hAnsi="Times New Roman"/>
              </w:rPr>
              <w:t>84,31</w:t>
            </w:r>
          </w:p>
        </w:tc>
        <w:tc>
          <w:tcPr>
            <w:tcW w:w="666" w:type="dxa"/>
            <w:vAlign w:val="center"/>
          </w:tcPr>
          <w:p w14:paraId="3C0F5BFB" w14:textId="04A7E022" w:rsidR="00B57B28" w:rsidRPr="00DA2D69" w:rsidRDefault="00B57B28" w:rsidP="00B57B28">
            <w:pPr>
              <w:spacing w:after="0"/>
              <w:jc w:val="both"/>
              <w:rPr>
                <w:rFonts w:ascii="Times New Roman" w:hAnsi="Times New Roman"/>
              </w:rPr>
            </w:pPr>
            <w:r w:rsidRPr="00DA2D69">
              <w:rPr>
                <w:rFonts w:ascii="Times New Roman" w:hAnsi="Times New Roman"/>
              </w:rPr>
              <w:t>111</w:t>
            </w:r>
          </w:p>
        </w:tc>
        <w:tc>
          <w:tcPr>
            <w:tcW w:w="718" w:type="dxa"/>
            <w:vAlign w:val="center"/>
          </w:tcPr>
          <w:p w14:paraId="34488520" w14:textId="374E278F" w:rsidR="00B57B28" w:rsidRPr="00DA2D69" w:rsidRDefault="00B57B28" w:rsidP="00B57B28">
            <w:pPr>
              <w:spacing w:after="0"/>
              <w:jc w:val="both"/>
              <w:rPr>
                <w:rFonts w:ascii="Times New Roman" w:hAnsi="Times New Roman"/>
              </w:rPr>
            </w:pPr>
            <w:r w:rsidRPr="00DA2D69">
              <w:rPr>
                <w:rFonts w:ascii="Times New Roman" w:hAnsi="Times New Roman"/>
              </w:rPr>
              <w:t>84,09</w:t>
            </w:r>
          </w:p>
        </w:tc>
        <w:tc>
          <w:tcPr>
            <w:tcW w:w="666" w:type="dxa"/>
            <w:vAlign w:val="center"/>
          </w:tcPr>
          <w:p w14:paraId="5D27E767" w14:textId="4C505D0F" w:rsidR="00B57B28" w:rsidRPr="00DA2D69" w:rsidRDefault="00B57B28" w:rsidP="00B57B28">
            <w:pPr>
              <w:spacing w:after="0"/>
              <w:jc w:val="both"/>
              <w:rPr>
                <w:rFonts w:ascii="Times New Roman" w:hAnsi="Times New Roman"/>
              </w:rPr>
            </w:pPr>
            <w:r w:rsidRPr="00DA2D69">
              <w:rPr>
                <w:rFonts w:ascii="Times New Roman" w:hAnsi="Times New Roman"/>
              </w:rPr>
              <w:t>121</w:t>
            </w:r>
          </w:p>
        </w:tc>
        <w:tc>
          <w:tcPr>
            <w:tcW w:w="718" w:type="dxa"/>
            <w:vAlign w:val="center"/>
          </w:tcPr>
          <w:p w14:paraId="5EE53EE5" w14:textId="420EE68F" w:rsidR="00B57B28" w:rsidRPr="00DA2D69" w:rsidRDefault="00B57B28" w:rsidP="00B57B28">
            <w:pPr>
              <w:spacing w:after="0"/>
              <w:jc w:val="both"/>
              <w:rPr>
                <w:rFonts w:ascii="Times New Roman" w:hAnsi="Times New Roman"/>
              </w:rPr>
            </w:pPr>
            <w:r w:rsidRPr="00DA2D69">
              <w:rPr>
                <w:rFonts w:ascii="Times New Roman" w:hAnsi="Times New Roman"/>
              </w:rPr>
              <w:t>74,23</w:t>
            </w:r>
          </w:p>
        </w:tc>
        <w:tc>
          <w:tcPr>
            <w:tcW w:w="719" w:type="dxa"/>
            <w:vAlign w:val="center"/>
          </w:tcPr>
          <w:p w14:paraId="1BAAC749" w14:textId="50AFDB2F" w:rsidR="00B57B28" w:rsidRPr="00DA2D69" w:rsidRDefault="00B57B28" w:rsidP="00B57B28">
            <w:pPr>
              <w:spacing w:after="0"/>
              <w:jc w:val="both"/>
              <w:rPr>
                <w:rFonts w:ascii="Times New Roman" w:hAnsi="Times New Roman"/>
              </w:rPr>
            </w:pPr>
            <w:r w:rsidRPr="00DA2D69">
              <w:rPr>
                <w:rFonts w:ascii="Times New Roman" w:hAnsi="Times New Roman"/>
              </w:rPr>
              <w:t>120</w:t>
            </w:r>
          </w:p>
        </w:tc>
        <w:tc>
          <w:tcPr>
            <w:tcW w:w="718" w:type="dxa"/>
            <w:vAlign w:val="center"/>
          </w:tcPr>
          <w:p w14:paraId="01AC0B2C" w14:textId="05786EBF" w:rsidR="00B57B28" w:rsidRPr="00DA2D69" w:rsidRDefault="00B57B28" w:rsidP="00B57B28">
            <w:pPr>
              <w:spacing w:after="0"/>
              <w:jc w:val="both"/>
              <w:rPr>
                <w:rFonts w:ascii="Times New Roman" w:hAnsi="Times New Roman"/>
              </w:rPr>
            </w:pPr>
            <w:r w:rsidRPr="00DA2D69">
              <w:rPr>
                <w:rFonts w:ascii="Times New Roman" w:hAnsi="Times New Roman"/>
              </w:rPr>
              <w:t>81,08</w:t>
            </w:r>
          </w:p>
        </w:tc>
        <w:tc>
          <w:tcPr>
            <w:tcW w:w="666" w:type="dxa"/>
          </w:tcPr>
          <w:p w14:paraId="40354DAF" w14:textId="77777777" w:rsidR="00B57B28" w:rsidRPr="00DA2D69" w:rsidRDefault="00B57B28" w:rsidP="00B57B28">
            <w:pPr>
              <w:spacing w:after="0"/>
              <w:jc w:val="both"/>
              <w:rPr>
                <w:rFonts w:ascii="Times New Roman" w:hAnsi="Times New Roman"/>
              </w:rPr>
            </w:pPr>
          </w:p>
        </w:tc>
        <w:tc>
          <w:tcPr>
            <w:tcW w:w="718" w:type="dxa"/>
          </w:tcPr>
          <w:p w14:paraId="57F1FCFB" w14:textId="77777777" w:rsidR="00B57B28" w:rsidRPr="00DA2D69" w:rsidRDefault="00B57B28" w:rsidP="00B57B28">
            <w:pPr>
              <w:spacing w:after="0"/>
              <w:jc w:val="both"/>
              <w:rPr>
                <w:rFonts w:ascii="Times New Roman" w:hAnsi="Times New Roman"/>
              </w:rPr>
            </w:pPr>
          </w:p>
        </w:tc>
      </w:tr>
      <w:tr w:rsidR="007A1478" w:rsidRPr="00DA2D69" w14:paraId="21027AE4" w14:textId="77777777" w:rsidTr="00CA34E3">
        <w:tc>
          <w:tcPr>
            <w:tcW w:w="1840" w:type="dxa"/>
            <w:vAlign w:val="bottom"/>
          </w:tcPr>
          <w:p w14:paraId="2F77743B" w14:textId="7731529E" w:rsidR="00B57B28" w:rsidRPr="006E53D7" w:rsidRDefault="00B57B28" w:rsidP="00B57B28">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14B2BDE6" w14:textId="056A6AF0" w:rsidR="00B57B28" w:rsidRDefault="00FD4E48" w:rsidP="00B57B28">
            <w:pPr>
              <w:spacing w:after="0"/>
              <w:jc w:val="both"/>
              <w:rPr>
                <w:b/>
                <w:bCs/>
                <w:i/>
                <w:iCs/>
              </w:rPr>
            </w:pPr>
            <w:r>
              <w:rPr>
                <w:b/>
                <w:bCs/>
                <w:i/>
                <w:iCs/>
              </w:rPr>
              <w:t>113</w:t>
            </w:r>
          </w:p>
        </w:tc>
        <w:tc>
          <w:tcPr>
            <w:tcW w:w="711" w:type="dxa"/>
          </w:tcPr>
          <w:p w14:paraId="282BD874" w14:textId="23003CB0" w:rsidR="00B57B28" w:rsidRPr="00E17D2B" w:rsidRDefault="00E17D2B" w:rsidP="00B57B28">
            <w:pPr>
              <w:spacing w:after="0"/>
              <w:jc w:val="both"/>
              <w:rPr>
                <w:rFonts w:ascii="Times New Roman" w:hAnsi="Times New Roman"/>
              </w:rPr>
            </w:pPr>
            <w:r>
              <w:rPr>
                <w:rFonts w:ascii="Times New Roman" w:hAnsi="Times New Roman"/>
              </w:rPr>
              <w:t>18,96</w:t>
            </w:r>
          </w:p>
        </w:tc>
        <w:tc>
          <w:tcPr>
            <w:tcW w:w="666" w:type="dxa"/>
            <w:vAlign w:val="center"/>
          </w:tcPr>
          <w:p w14:paraId="351BA0F3" w14:textId="783D529A" w:rsidR="00B57B28" w:rsidRPr="00DA2D69" w:rsidRDefault="00B57B28" w:rsidP="00B57B28">
            <w:pPr>
              <w:spacing w:after="0"/>
              <w:jc w:val="both"/>
              <w:rPr>
                <w:rFonts w:ascii="Times New Roman" w:hAnsi="Times New Roman"/>
              </w:rPr>
            </w:pPr>
            <w:r w:rsidRPr="00DA2D69">
              <w:rPr>
                <w:rFonts w:ascii="Times New Roman" w:hAnsi="Times New Roman"/>
              </w:rPr>
              <w:t>23</w:t>
            </w:r>
          </w:p>
        </w:tc>
        <w:tc>
          <w:tcPr>
            <w:tcW w:w="718" w:type="dxa"/>
            <w:vAlign w:val="center"/>
          </w:tcPr>
          <w:p w14:paraId="7FFA56B3" w14:textId="6396C725" w:rsidR="00B57B28" w:rsidRDefault="00B57B28" w:rsidP="00B57B28">
            <w:pPr>
              <w:spacing w:after="0"/>
              <w:jc w:val="both"/>
              <w:rPr>
                <w:rFonts w:ascii="Times New Roman" w:hAnsi="Times New Roman"/>
              </w:rPr>
            </w:pPr>
            <w:r w:rsidRPr="00DA2D69">
              <w:rPr>
                <w:rFonts w:ascii="Times New Roman" w:hAnsi="Times New Roman"/>
              </w:rPr>
              <w:t>15,03</w:t>
            </w:r>
          </w:p>
        </w:tc>
        <w:tc>
          <w:tcPr>
            <w:tcW w:w="666" w:type="dxa"/>
            <w:vAlign w:val="center"/>
          </w:tcPr>
          <w:p w14:paraId="41DD1BB8" w14:textId="2A62B12E" w:rsidR="00B57B28" w:rsidRPr="00DA2D69" w:rsidRDefault="00B57B28" w:rsidP="00B57B28">
            <w:pPr>
              <w:spacing w:after="0"/>
              <w:jc w:val="both"/>
              <w:rPr>
                <w:rFonts w:ascii="Times New Roman" w:hAnsi="Times New Roman"/>
              </w:rPr>
            </w:pPr>
            <w:r w:rsidRPr="00DA2D69">
              <w:rPr>
                <w:rFonts w:ascii="Times New Roman" w:hAnsi="Times New Roman"/>
              </w:rPr>
              <w:t>20</w:t>
            </w:r>
          </w:p>
        </w:tc>
        <w:tc>
          <w:tcPr>
            <w:tcW w:w="718" w:type="dxa"/>
            <w:vAlign w:val="center"/>
          </w:tcPr>
          <w:p w14:paraId="5A7D4413" w14:textId="27340A47" w:rsidR="00B57B28" w:rsidRPr="00DA2D69" w:rsidRDefault="00B57B28" w:rsidP="00B57B28">
            <w:pPr>
              <w:spacing w:after="0"/>
              <w:jc w:val="both"/>
              <w:rPr>
                <w:rFonts w:ascii="Times New Roman" w:hAnsi="Times New Roman"/>
              </w:rPr>
            </w:pPr>
            <w:r w:rsidRPr="00DA2D69">
              <w:rPr>
                <w:rFonts w:ascii="Times New Roman" w:hAnsi="Times New Roman"/>
              </w:rPr>
              <w:t>15,15</w:t>
            </w:r>
          </w:p>
        </w:tc>
        <w:tc>
          <w:tcPr>
            <w:tcW w:w="666" w:type="dxa"/>
            <w:vAlign w:val="center"/>
          </w:tcPr>
          <w:p w14:paraId="12A96BC4" w14:textId="127B1419" w:rsidR="00B57B28" w:rsidRPr="00DA2D69" w:rsidRDefault="00B57B28" w:rsidP="00B57B28">
            <w:pPr>
              <w:spacing w:after="0"/>
              <w:jc w:val="both"/>
              <w:rPr>
                <w:rFonts w:ascii="Times New Roman" w:hAnsi="Times New Roman"/>
              </w:rPr>
            </w:pPr>
            <w:r w:rsidRPr="00DA2D69">
              <w:rPr>
                <w:rFonts w:ascii="Times New Roman" w:hAnsi="Times New Roman"/>
              </w:rPr>
              <w:t>42</w:t>
            </w:r>
          </w:p>
        </w:tc>
        <w:tc>
          <w:tcPr>
            <w:tcW w:w="718" w:type="dxa"/>
            <w:vAlign w:val="center"/>
          </w:tcPr>
          <w:p w14:paraId="0897F009" w14:textId="16BEAF71" w:rsidR="00B57B28" w:rsidRPr="00DA2D69" w:rsidRDefault="00B57B28" w:rsidP="00B57B28">
            <w:pPr>
              <w:spacing w:after="0"/>
              <w:jc w:val="both"/>
              <w:rPr>
                <w:rFonts w:ascii="Times New Roman" w:hAnsi="Times New Roman"/>
              </w:rPr>
            </w:pPr>
            <w:r w:rsidRPr="00DA2D69">
              <w:rPr>
                <w:rFonts w:ascii="Times New Roman" w:hAnsi="Times New Roman"/>
              </w:rPr>
              <w:t>25,77</w:t>
            </w:r>
          </w:p>
        </w:tc>
        <w:tc>
          <w:tcPr>
            <w:tcW w:w="719" w:type="dxa"/>
            <w:vAlign w:val="center"/>
          </w:tcPr>
          <w:p w14:paraId="47E034BA" w14:textId="2C5D49E9" w:rsidR="00B57B28" w:rsidRPr="00DA2D69" w:rsidRDefault="00B57B28" w:rsidP="00B57B28">
            <w:pPr>
              <w:spacing w:after="0"/>
              <w:jc w:val="both"/>
              <w:rPr>
                <w:rFonts w:ascii="Times New Roman" w:hAnsi="Times New Roman"/>
              </w:rPr>
            </w:pPr>
            <w:r w:rsidRPr="00DA2D69">
              <w:rPr>
                <w:rFonts w:ascii="Times New Roman" w:hAnsi="Times New Roman"/>
              </w:rPr>
              <w:t>28</w:t>
            </w:r>
          </w:p>
        </w:tc>
        <w:tc>
          <w:tcPr>
            <w:tcW w:w="718" w:type="dxa"/>
            <w:vAlign w:val="center"/>
          </w:tcPr>
          <w:p w14:paraId="7F53AAE5" w14:textId="11E92A8B" w:rsidR="00B57B28" w:rsidRPr="00DA2D69" w:rsidRDefault="00B57B28" w:rsidP="00B57B28">
            <w:pPr>
              <w:spacing w:after="0"/>
              <w:jc w:val="both"/>
              <w:rPr>
                <w:rFonts w:ascii="Times New Roman" w:hAnsi="Times New Roman"/>
              </w:rPr>
            </w:pPr>
            <w:r w:rsidRPr="00DA2D69">
              <w:rPr>
                <w:rFonts w:ascii="Times New Roman" w:hAnsi="Times New Roman"/>
              </w:rPr>
              <w:t>18,92</w:t>
            </w:r>
          </w:p>
        </w:tc>
        <w:tc>
          <w:tcPr>
            <w:tcW w:w="666" w:type="dxa"/>
          </w:tcPr>
          <w:p w14:paraId="47CFFF8A" w14:textId="77777777" w:rsidR="00B57B28" w:rsidRPr="00DA2D69" w:rsidRDefault="00B57B28" w:rsidP="00B57B28">
            <w:pPr>
              <w:spacing w:after="0"/>
              <w:jc w:val="both"/>
              <w:rPr>
                <w:rFonts w:ascii="Times New Roman" w:hAnsi="Times New Roman"/>
              </w:rPr>
            </w:pPr>
          </w:p>
        </w:tc>
        <w:tc>
          <w:tcPr>
            <w:tcW w:w="718" w:type="dxa"/>
          </w:tcPr>
          <w:p w14:paraId="118B1DCA" w14:textId="77777777" w:rsidR="00B57B28" w:rsidRPr="00DA2D69" w:rsidRDefault="00B57B28" w:rsidP="00B57B28">
            <w:pPr>
              <w:spacing w:after="0"/>
              <w:jc w:val="both"/>
              <w:rPr>
                <w:rFonts w:ascii="Times New Roman" w:hAnsi="Times New Roman"/>
              </w:rPr>
            </w:pPr>
          </w:p>
        </w:tc>
      </w:tr>
      <w:tr w:rsidR="007A1478" w:rsidRPr="00DA2D69" w14:paraId="3C9D4ACE" w14:textId="77777777" w:rsidTr="00CA34E3">
        <w:tc>
          <w:tcPr>
            <w:tcW w:w="1840" w:type="dxa"/>
            <w:vAlign w:val="bottom"/>
          </w:tcPr>
          <w:p w14:paraId="0FC80861" w14:textId="4F91D299" w:rsidR="00B57B28" w:rsidRPr="006E53D7" w:rsidRDefault="00B57B28" w:rsidP="00B57B28">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07F631FB" w14:textId="5E9527B7" w:rsidR="00B57B28" w:rsidRDefault="00FD4E48" w:rsidP="00B57B28">
            <w:pPr>
              <w:spacing w:after="0"/>
              <w:jc w:val="both"/>
              <w:rPr>
                <w:b/>
                <w:bCs/>
                <w:i/>
                <w:iCs/>
              </w:rPr>
            </w:pPr>
            <w:r>
              <w:rPr>
                <w:b/>
                <w:bCs/>
                <w:i/>
                <w:iCs/>
              </w:rPr>
              <w:t>2</w:t>
            </w:r>
          </w:p>
        </w:tc>
        <w:tc>
          <w:tcPr>
            <w:tcW w:w="711" w:type="dxa"/>
          </w:tcPr>
          <w:p w14:paraId="0AE81B44" w14:textId="4F516CBE" w:rsidR="00B57B28" w:rsidRPr="00E17D2B" w:rsidRDefault="00E17D2B" w:rsidP="00B57B28">
            <w:pPr>
              <w:spacing w:after="0"/>
              <w:jc w:val="both"/>
              <w:rPr>
                <w:rFonts w:ascii="Times New Roman" w:hAnsi="Times New Roman"/>
              </w:rPr>
            </w:pPr>
            <w:r>
              <w:rPr>
                <w:rFonts w:ascii="Times New Roman" w:hAnsi="Times New Roman"/>
              </w:rPr>
              <w:t>0,34</w:t>
            </w:r>
          </w:p>
        </w:tc>
        <w:tc>
          <w:tcPr>
            <w:tcW w:w="666" w:type="dxa"/>
            <w:vAlign w:val="center"/>
          </w:tcPr>
          <w:p w14:paraId="056AB235" w14:textId="3911C122" w:rsidR="00B57B28" w:rsidRPr="00DA2D69" w:rsidRDefault="00B57B28" w:rsidP="00B57B28">
            <w:pPr>
              <w:spacing w:after="0"/>
              <w:jc w:val="both"/>
              <w:rPr>
                <w:rFonts w:ascii="Times New Roman" w:hAnsi="Times New Roman"/>
              </w:rPr>
            </w:pPr>
            <w:r w:rsidRPr="00DA2D69">
              <w:rPr>
                <w:rFonts w:ascii="Times New Roman" w:hAnsi="Times New Roman"/>
              </w:rPr>
              <w:t>1</w:t>
            </w:r>
          </w:p>
        </w:tc>
        <w:tc>
          <w:tcPr>
            <w:tcW w:w="718" w:type="dxa"/>
            <w:vAlign w:val="center"/>
          </w:tcPr>
          <w:p w14:paraId="69435F10" w14:textId="792AF663" w:rsidR="00B57B28" w:rsidRDefault="00B57B28" w:rsidP="00B57B28">
            <w:pPr>
              <w:spacing w:after="0"/>
              <w:jc w:val="both"/>
              <w:rPr>
                <w:rFonts w:ascii="Times New Roman" w:hAnsi="Times New Roman"/>
              </w:rPr>
            </w:pPr>
            <w:r w:rsidRPr="00DA2D69">
              <w:rPr>
                <w:rFonts w:ascii="Times New Roman" w:hAnsi="Times New Roman"/>
              </w:rPr>
              <w:t>0,65</w:t>
            </w:r>
          </w:p>
        </w:tc>
        <w:tc>
          <w:tcPr>
            <w:tcW w:w="666" w:type="dxa"/>
            <w:vAlign w:val="center"/>
          </w:tcPr>
          <w:p w14:paraId="58A2D169" w14:textId="003B2749" w:rsidR="00B57B28" w:rsidRPr="00DA2D69" w:rsidRDefault="00B57B28" w:rsidP="00B57B28">
            <w:pPr>
              <w:spacing w:after="0"/>
              <w:jc w:val="both"/>
              <w:rPr>
                <w:rFonts w:ascii="Times New Roman" w:hAnsi="Times New Roman"/>
              </w:rPr>
            </w:pPr>
            <w:r w:rsidRPr="00DA2D69">
              <w:rPr>
                <w:rFonts w:ascii="Times New Roman" w:hAnsi="Times New Roman"/>
              </w:rPr>
              <w:t>1</w:t>
            </w:r>
          </w:p>
        </w:tc>
        <w:tc>
          <w:tcPr>
            <w:tcW w:w="718" w:type="dxa"/>
            <w:vAlign w:val="center"/>
          </w:tcPr>
          <w:p w14:paraId="794898DC" w14:textId="785EBD9C" w:rsidR="00B57B28" w:rsidRPr="00DA2D69" w:rsidRDefault="00B57B28" w:rsidP="00B57B28">
            <w:pPr>
              <w:spacing w:after="0"/>
              <w:jc w:val="both"/>
              <w:rPr>
                <w:rFonts w:ascii="Times New Roman" w:hAnsi="Times New Roman"/>
              </w:rPr>
            </w:pPr>
            <w:r w:rsidRPr="00DA2D69">
              <w:rPr>
                <w:rFonts w:ascii="Times New Roman" w:hAnsi="Times New Roman"/>
              </w:rPr>
              <w:t>0,76</w:t>
            </w:r>
          </w:p>
        </w:tc>
        <w:tc>
          <w:tcPr>
            <w:tcW w:w="666" w:type="dxa"/>
          </w:tcPr>
          <w:p w14:paraId="711D2974" w14:textId="77777777" w:rsidR="00B57B28" w:rsidRPr="00DA2D69" w:rsidRDefault="00B57B28" w:rsidP="00B57B28">
            <w:pPr>
              <w:spacing w:after="0"/>
              <w:jc w:val="both"/>
              <w:rPr>
                <w:rFonts w:ascii="Times New Roman" w:hAnsi="Times New Roman"/>
              </w:rPr>
            </w:pPr>
          </w:p>
        </w:tc>
        <w:tc>
          <w:tcPr>
            <w:tcW w:w="718" w:type="dxa"/>
          </w:tcPr>
          <w:p w14:paraId="06CC38F6" w14:textId="77777777" w:rsidR="00B57B28" w:rsidRPr="00DA2D69" w:rsidRDefault="00B57B28" w:rsidP="00B57B28">
            <w:pPr>
              <w:spacing w:after="0"/>
              <w:jc w:val="both"/>
              <w:rPr>
                <w:rFonts w:ascii="Times New Roman" w:hAnsi="Times New Roman"/>
              </w:rPr>
            </w:pPr>
          </w:p>
        </w:tc>
        <w:tc>
          <w:tcPr>
            <w:tcW w:w="719" w:type="dxa"/>
          </w:tcPr>
          <w:p w14:paraId="63B1E58B" w14:textId="77777777" w:rsidR="00B57B28" w:rsidRPr="00DA2D69" w:rsidRDefault="00B57B28" w:rsidP="00B57B28">
            <w:pPr>
              <w:spacing w:after="0"/>
              <w:jc w:val="both"/>
              <w:rPr>
                <w:rFonts w:ascii="Times New Roman" w:hAnsi="Times New Roman"/>
              </w:rPr>
            </w:pPr>
          </w:p>
        </w:tc>
        <w:tc>
          <w:tcPr>
            <w:tcW w:w="718" w:type="dxa"/>
          </w:tcPr>
          <w:p w14:paraId="3ABFFDD5" w14:textId="77777777" w:rsidR="00B57B28" w:rsidRPr="00DA2D69" w:rsidRDefault="00B57B28" w:rsidP="00B57B28">
            <w:pPr>
              <w:spacing w:after="0"/>
              <w:jc w:val="both"/>
              <w:rPr>
                <w:rFonts w:ascii="Times New Roman" w:hAnsi="Times New Roman"/>
              </w:rPr>
            </w:pPr>
          </w:p>
        </w:tc>
        <w:tc>
          <w:tcPr>
            <w:tcW w:w="666" w:type="dxa"/>
          </w:tcPr>
          <w:p w14:paraId="7279A347" w14:textId="77777777" w:rsidR="00B57B28" w:rsidRPr="00DA2D69" w:rsidRDefault="00B57B28" w:rsidP="00B57B28">
            <w:pPr>
              <w:spacing w:after="0"/>
              <w:jc w:val="both"/>
              <w:rPr>
                <w:rFonts w:ascii="Times New Roman" w:hAnsi="Times New Roman"/>
              </w:rPr>
            </w:pPr>
          </w:p>
        </w:tc>
        <w:tc>
          <w:tcPr>
            <w:tcW w:w="718" w:type="dxa"/>
          </w:tcPr>
          <w:p w14:paraId="3F79BEE6" w14:textId="77777777" w:rsidR="00B57B28" w:rsidRPr="00DA2D69" w:rsidRDefault="00B57B28" w:rsidP="00B57B28">
            <w:pPr>
              <w:spacing w:after="0"/>
              <w:jc w:val="both"/>
              <w:rPr>
                <w:rFonts w:ascii="Times New Roman" w:hAnsi="Times New Roman"/>
              </w:rPr>
            </w:pPr>
          </w:p>
        </w:tc>
      </w:tr>
      <w:tr w:rsidR="007A1478" w:rsidRPr="00DA2D69" w14:paraId="11870BD6" w14:textId="77777777" w:rsidTr="0098712E">
        <w:tc>
          <w:tcPr>
            <w:tcW w:w="9880" w:type="dxa"/>
            <w:gridSpan w:val="13"/>
            <w:vAlign w:val="bottom"/>
          </w:tcPr>
          <w:p w14:paraId="5C99C0D1" w14:textId="45783768" w:rsidR="007A1478" w:rsidRPr="00DA2D69" w:rsidRDefault="007A1478" w:rsidP="00861150">
            <w:pPr>
              <w:spacing w:after="0"/>
              <w:jc w:val="both"/>
              <w:rPr>
                <w:rFonts w:ascii="Times New Roman" w:hAnsi="Times New Roman"/>
              </w:rPr>
            </w:pPr>
            <w:r>
              <w:rPr>
                <w:rFonts w:ascii="Times New Roman" w:hAnsi="Times New Roman"/>
                <w:b/>
                <w:bCs/>
                <w:sz w:val="20"/>
                <w:szCs w:val="20"/>
              </w:rPr>
              <w:t>13</w:t>
            </w:r>
            <w:r w:rsidRPr="00391D26">
              <w:rPr>
                <w:rFonts w:ascii="Times New Roman" w:hAnsi="Times New Roman"/>
                <w:b/>
                <w:bCs/>
                <w:sz w:val="20"/>
                <w:szCs w:val="20"/>
              </w:rPr>
              <w:t xml:space="preserve">. </w:t>
            </w:r>
            <w:r>
              <w:rPr>
                <w:rFonts w:ascii="Times New Roman" w:hAnsi="Times New Roman"/>
                <w:b/>
                <w:bCs/>
                <w:sz w:val="20"/>
                <w:szCs w:val="20"/>
              </w:rPr>
              <w:t>Kỹ thuật</w:t>
            </w:r>
          </w:p>
        </w:tc>
      </w:tr>
      <w:tr w:rsidR="007A1478" w:rsidRPr="00DA2D69" w14:paraId="127EBD9A" w14:textId="77777777" w:rsidTr="00CA34E3">
        <w:tc>
          <w:tcPr>
            <w:tcW w:w="1840" w:type="dxa"/>
            <w:vAlign w:val="bottom"/>
          </w:tcPr>
          <w:p w14:paraId="30F81B93" w14:textId="77777777" w:rsidR="00B57B28" w:rsidRDefault="00B57B28" w:rsidP="00B57B28">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2F29BDFE" w14:textId="39469C29" w:rsidR="00B57B28" w:rsidRPr="006E53D7" w:rsidRDefault="00B57B28" w:rsidP="00B57B28">
            <w:pPr>
              <w:spacing w:after="0"/>
              <w:jc w:val="both"/>
              <w:rPr>
                <w:rFonts w:ascii="Times New Roman" w:hAnsi="Times New Roman"/>
                <w:sz w:val="20"/>
                <w:szCs w:val="20"/>
              </w:rPr>
            </w:pPr>
            <w:r w:rsidRPr="006E53D7">
              <w:rPr>
                <w:rFonts w:ascii="Times New Roman" w:hAnsi="Times New Roman"/>
                <w:sz w:val="20"/>
                <w:szCs w:val="20"/>
              </w:rPr>
              <w:t xml:space="preserve"> - Hoàn thành tốt </w:t>
            </w:r>
          </w:p>
        </w:tc>
        <w:tc>
          <w:tcPr>
            <w:tcW w:w="356" w:type="dxa"/>
            <w:vAlign w:val="bottom"/>
          </w:tcPr>
          <w:p w14:paraId="6F6A8DCA" w14:textId="286D3D8A" w:rsidR="00B57B28" w:rsidRDefault="00FD4E48" w:rsidP="00B57B28">
            <w:pPr>
              <w:spacing w:after="0"/>
              <w:jc w:val="both"/>
              <w:rPr>
                <w:b/>
                <w:bCs/>
                <w:i/>
                <w:iCs/>
              </w:rPr>
            </w:pPr>
            <w:r>
              <w:rPr>
                <w:b/>
                <w:bCs/>
                <w:i/>
                <w:iCs/>
              </w:rPr>
              <w:t>125</w:t>
            </w:r>
          </w:p>
        </w:tc>
        <w:tc>
          <w:tcPr>
            <w:tcW w:w="711" w:type="dxa"/>
          </w:tcPr>
          <w:p w14:paraId="65CE7A63" w14:textId="24F0D1BF" w:rsidR="00B57B28" w:rsidRPr="00312F38" w:rsidRDefault="00312F38" w:rsidP="00CA34E3">
            <w:pPr>
              <w:spacing w:before="120" w:after="0"/>
              <w:jc w:val="both"/>
              <w:rPr>
                <w:rFonts w:ascii="Times New Roman" w:hAnsi="Times New Roman"/>
              </w:rPr>
            </w:pPr>
            <w:r w:rsidRPr="00312F38">
              <w:rPr>
                <w:rFonts w:ascii="Times New Roman" w:hAnsi="Times New Roman"/>
              </w:rPr>
              <w:t>81,70</w:t>
            </w:r>
          </w:p>
        </w:tc>
        <w:tc>
          <w:tcPr>
            <w:tcW w:w="666" w:type="dxa"/>
            <w:vAlign w:val="center"/>
          </w:tcPr>
          <w:p w14:paraId="3D3A197B" w14:textId="77777777" w:rsidR="00B57B28" w:rsidRPr="00DA2D69" w:rsidRDefault="00B57B28" w:rsidP="00B57B28">
            <w:pPr>
              <w:spacing w:after="0"/>
              <w:jc w:val="both"/>
              <w:rPr>
                <w:rFonts w:ascii="Times New Roman" w:hAnsi="Times New Roman"/>
              </w:rPr>
            </w:pPr>
          </w:p>
        </w:tc>
        <w:tc>
          <w:tcPr>
            <w:tcW w:w="718" w:type="dxa"/>
            <w:vAlign w:val="center"/>
          </w:tcPr>
          <w:p w14:paraId="78F064A3" w14:textId="77777777" w:rsidR="00B57B28" w:rsidRDefault="00B57B28" w:rsidP="00B57B28">
            <w:pPr>
              <w:spacing w:after="0"/>
              <w:jc w:val="both"/>
              <w:rPr>
                <w:rFonts w:ascii="Times New Roman" w:hAnsi="Times New Roman"/>
              </w:rPr>
            </w:pPr>
          </w:p>
        </w:tc>
        <w:tc>
          <w:tcPr>
            <w:tcW w:w="666" w:type="dxa"/>
            <w:vAlign w:val="center"/>
          </w:tcPr>
          <w:p w14:paraId="3951C311" w14:textId="77777777" w:rsidR="00B57B28" w:rsidRPr="00DA2D69" w:rsidRDefault="00B57B28" w:rsidP="00B57B28">
            <w:pPr>
              <w:spacing w:after="0"/>
              <w:jc w:val="both"/>
              <w:rPr>
                <w:rFonts w:ascii="Times New Roman" w:hAnsi="Times New Roman"/>
              </w:rPr>
            </w:pPr>
          </w:p>
        </w:tc>
        <w:tc>
          <w:tcPr>
            <w:tcW w:w="718" w:type="dxa"/>
            <w:vAlign w:val="center"/>
          </w:tcPr>
          <w:p w14:paraId="10B534C7" w14:textId="77777777" w:rsidR="00B57B28" w:rsidRPr="00DA2D69" w:rsidRDefault="00B57B28" w:rsidP="00B57B28">
            <w:pPr>
              <w:spacing w:after="0"/>
              <w:jc w:val="both"/>
              <w:rPr>
                <w:rFonts w:ascii="Times New Roman" w:hAnsi="Times New Roman"/>
              </w:rPr>
            </w:pPr>
          </w:p>
        </w:tc>
        <w:tc>
          <w:tcPr>
            <w:tcW w:w="666" w:type="dxa"/>
            <w:vAlign w:val="center"/>
          </w:tcPr>
          <w:p w14:paraId="12B6625B" w14:textId="77777777" w:rsidR="00B57B28" w:rsidRPr="00DA2D69" w:rsidRDefault="00B57B28" w:rsidP="00B57B28">
            <w:pPr>
              <w:spacing w:after="0"/>
              <w:jc w:val="both"/>
              <w:rPr>
                <w:rFonts w:ascii="Times New Roman" w:hAnsi="Times New Roman"/>
              </w:rPr>
            </w:pPr>
          </w:p>
        </w:tc>
        <w:tc>
          <w:tcPr>
            <w:tcW w:w="718" w:type="dxa"/>
            <w:vAlign w:val="center"/>
          </w:tcPr>
          <w:p w14:paraId="79E7E90A" w14:textId="77777777" w:rsidR="00B57B28" w:rsidRPr="00DA2D69" w:rsidRDefault="00B57B28" w:rsidP="00B57B28">
            <w:pPr>
              <w:spacing w:after="0"/>
              <w:jc w:val="both"/>
              <w:rPr>
                <w:rFonts w:ascii="Times New Roman" w:hAnsi="Times New Roman"/>
              </w:rPr>
            </w:pPr>
          </w:p>
        </w:tc>
        <w:tc>
          <w:tcPr>
            <w:tcW w:w="719" w:type="dxa"/>
            <w:vAlign w:val="center"/>
          </w:tcPr>
          <w:p w14:paraId="50E41660" w14:textId="77777777" w:rsidR="00B57B28" w:rsidRPr="00DA2D69" w:rsidRDefault="00B57B28" w:rsidP="00B57B28">
            <w:pPr>
              <w:spacing w:after="0"/>
              <w:jc w:val="both"/>
              <w:rPr>
                <w:rFonts w:ascii="Times New Roman" w:hAnsi="Times New Roman"/>
              </w:rPr>
            </w:pPr>
          </w:p>
        </w:tc>
        <w:tc>
          <w:tcPr>
            <w:tcW w:w="718" w:type="dxa"/>
            <w:vAlign w:val="center"/>
          </w:tcPr>
          <w:p w14:paraId="593B3086" w14:textId="77777777" w:rsidR="00B57B28" w:rsidRPr="00DA2D69" w:rsidRDefault="00B57B28" w:rsidP="00B57B28">
            <w:pPr>
              <w:spacing w:after="0"/>
              <w:jc w:val="both"/>
              <w:rPr>
                <w:rFonts w:ascii="Times New Roman" w:hAnsi="Times New Roman"/>
              </w:rPr>
            </w:pPr>
          </w:p>
        </w:tc>
        <w:tc>
          <w:tcPr>
            <w:tcW w:w="666" w:type="dxa"/>
            <w:vAlign w:val="center"/>
          </w:tcPr>
          <w:p w14:paraId="4EC161BD" w14:textId="08E13E66" w:rsidR="00B57B28" w:rsidRPr="00DA2D69" w:rsidRDefault="00B57B28" w:rsidP="00B57B28">
            <w:pPr>
              <w:spacing w:after="0"/>
              <w:jc w:val="both"/>
              <w:rPr>
                <w:rFonts w:ascii="Times New Roman" w:hAnsi="Times New Roman"/>
              </w:rPr>
            </w:pPr>
            <w:r w:rsidRPr="00DA2D69">
              <w:rPr>
                <w:rFonts w:ascii="Times New Roman" w:hAnsi="Times New Roman"/>
              </w:rPr>
              <w:t>125</w:t>
            </w:r>
          </w:p>
        </w:tc>
        <w:tc>
          <w:tcPr>
            <w:tcW w:w="718" w:type="dxa"/>
            <w:vAlign w:val="center"/>
          </w:tcPr>
          <w:p w14:paraId="6BCF806D" w14:textId="44237B56" w:rsidR="00B57B28" w:rsidRPr="00DA2D69" w:rsidRDefault="00B57B28" w:rsidP="00B57B28">
            <w:pPr>
              <w:spacing w:after="0"/>
              <w:jc w:val="both"/>
              <w:rPr>
                <w:rFonts w:ascii="Times New Roman" w:hAnsi="Times New Roman"/>
              </w:rPr>
            </w:pPr>
            <w:r w:rsidRPr="00DA2D69">
              <w:rPr>
                <w:rFonts w:ascii="Times New Roman" w:hAnsi="Times New Roman"/>
              </w:rPr>
              <w:t>81,7</w:t>
            </w:r>
          </w:p>
        </w:tc>
      </w:tr>
      <w:tr w:rsidR="007A1478" w:rsidRPr="00DA2D69" w14:paraId="01B4F551" w14:textId="77777777" w:rsidTr="00CA34E3">
        <w:tc>
          <w:tcPr>
            <w:tcW w:w="1840" w:type="dxa"/>
            <w:vAlign w:val="bottom"/>
          </w:tcPr>
          <w:p w14:paraId="293B691A" w14:textId="1633E2C5" w:rsidR="00B57B28" w:rsidRPr="006E53D7" w:rsidRDefault="00B57B28" w:rsidP="00B57B28">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673BDD77" w14:textId="5577A64D" w:rsidR="00B57B28" w:rsidRDefault="00FD4E48" w:rsidP="00B57B28">
            <w:pPr>
              <w:spacing w:after="0"/>
              <w:jc w:val="both"/>
              <w:rPr>
                <w:b/>
                <w:bCs/>
                <w:i/>
                <w:iCs/>
              </w:rPr>
            </w:pPr>
            <w:r>
              <w:rPr>
                <w:b/>
                <w:bCs/>
                <w:i/>
                <w:iCs/>
              </w:rPr>
              <w:t>28</w:t>
            </w:r>
          </w:p>
        </w:tc>
        <w:tc>
          <w:tcPr>
            <w:tcW w:w="711" w:type="dxa"/>
          </w:tcPr>
          <w:p w14:paraId="7EAC01F5" w14:textId="228CABA2" w:rsidR="00B57B28" w:rsidRPr="00312F38" w:rsidRDefault="00312F38" w:rsidP="00B57B28">
            <w:pPr>
              <w:spacing w:after="0"/>
              <w:jc w:val="both"/>
              <w:rPr>
                <w:rFonts w:ascii="Times New Roman" w:hAnsi="Times New Roman"/>
              </w:rPr>
            </w:pPr>
            <w:r w:rsidRPr="00312F38">
              <w:rPr>
                <w:rFonts w:ascii="Times New Roman" w:hAnsi="Times New Roman"/>
              </w:rPr>
              <w:t>18,30</w:t>
            </w:r>
          </w:p>
        </w:tc>
        <w:tc>
          <w:tcPr>
            <w:tcW w:w="666" w:type="dxa"/>
            <w:vAlign w:val="center"/>
          </w:tcPr>
          <w:p w14:paraId="27D40B24" w14:textId="77777777" w:rsidR="00B57B28" w:rsidRPr="00DA2D69" w:rsidRDefault="00B57B28" w:rsidP="00B57B28">
            <w:pPr>
              <w:spacing w:after="0"/>
              <w:jc w:val="both"/>
              <w:rPr>
                <w:rFonts w:ascii="Times New Roman" w:hAnsi="Times New Roman"/>
              </w:rPr>
            </w:pPr>
          </w:p>
        </w:tc>
        <w:tc>
          <w:tcPr>
            <w:tcW w:w="718" w:type="dxa"/>
            <w:vAlign w:val="center"/>
          </w:tcPr>
          <w:p w14:paraId="0CBC36BA" w14:textId="77777777" w:rsidR="00B57B28" w:rsidRDefault="00B57B28" w:rsidP="00B57B28">
            <w:pPr>
              <w:spacing w:after="0"/>
              <w:jc w:val="both"/>
              <w:rPr>
                <w:rFonts w:ascii="Times New Roman" w:hAnsi="Times New Roman"/>
              </w:rPr>
            </w:pPr>
          </w:p>
        </w:tc>
        <w:tc>
          <w:tcPr>
            <w:tcW w:w="666" w:type="dxa"/>
            <w:vAlign w:val="center"/>
          </w:tcPr>
          <w:p w14:paraId="2B8C3E76" w14:textId="77777777" w:rsidR="00B57B28" w:rsidRPr="00DA2D69" w:rsidRDefault="00B57B28" w:rsidP="00B57B28">
            <w:pPr>
              <w:spacing w:after="0"/>
              <w:jc w:val="both"/>
              <w:rPr>
                <w:rFonts w:ascii="Times New Roman" w:hAnsi="Times New Roman"/>
              </w:rPr>
            </w:pPr>
          </w:p>
        </w:tc>
        <w:tc>
          <w:tcPr>
            <w:tcW w:w="718" w:type="dxa"/>
            <w:vAlign w:val="center"/>
          </w:tcPr>
          <w:p w14:paraId="3E44F3E2" w14:textId="77777777" w:rsidR="00B57B28" w:rsidRPr="00DA2D69" w:rsidRDefault="00B57B28" w:rsidP="00B57B28">
            <w:pPr>
              <w:spacing w:after="0"/>
              <w:jc w:val="both"/>
              <w:rPr>
                <w:rFonts w:ascii="Times New Roman" w:hAnsi="Times New Roman"/>
              </w:rPr>
            </w:pPr>
          </w:p>
        </w:tc>
        <w:tc>
          <w:tcPr>
            <w:tcW w:w="666" w:type="dxa"/>
            <w:vAlign w:val="center"/>
          </w:tcPr>
          <w:p w14:paraId="764CF5B9" w14:textId="77777777" w:rsidR="00B57B28" w:rsidRPr="00DA2D69" w:rsidRDefault="00B57B28" w:rsidP="00B57B28">
            <w:pPr>
              <w:spacing w:after="0"/>
              <w:jc w:val="both"/>
              <w:rPr>
                <w:rFonts w:ascii="Times New Roman" w:hAnsi="Times New Roman"/>
              </w:rPr>
            </w:pPr>
          </w:p>
        </w:tc>
        <w:tc>
          <w:tcPr>
            <w:tcW w:w="718" w:type="dxa"/>
            <w:vAlign w:val="center"/>
          </w:tcPr>
          <w:p w14:paraId="017BA522" w14:textId="77777777" w:rsidR="00B57B28" w:rsidRPr="00DA2D69" w:rsidRDefault="00B57B28" w:rsidP="00B57B28">
            <w:pPr>
              <w:spacing w:after="0"/>
              <w:jc w:val="both"/>
              <w:rPr>
                <w:rFonts w:ascii="Times New Roman" w:hAnsi="Times New Roman"/>
              </w:rPr>
            </w:pPr>
          </w:p>
        </w:tc>
        <w:tc>
          <w:tcPr>
            <w:tcW w:w="719" w:type="dxa"/>
            <w:vAlign w:val="center"/>
          </w:tcPr>
          <w:p w14:paraId="7F7AC49E" w14:textId="77777777" w:rsidR="00B57B28" w:rsidRPr="00DA2D69" w:rsidRDefault="00B57B28" w:rsidP="00B57B28">
            <w:pPr>
              <w:spacing w:after="0"/>
              <w:jc w:val="both"/>
              <w:rPr>
                <w:rFonts w:ascii="Times New Roman" w:hAnsi="Times New Roman"/>
              </w:rPr>
            </w:pPr>
          </w:p>
        </w:tc>
        <w:tc>
          <w:tcPr>
            <w:tcW w:w="718" w:type="dxa"/>
            <w:vAlign w:val="center"/>
          </w:tcPr>
          <w:p w14:paraId="23D5D53E" w14:textId="77777777" w:rsidR="00B57B28" w:rsidRPr="00DA2D69" w:rsidRDefault="00B57B28" w:rsidP="00B57B28">
            <w:pPr>
              <w:spacing w:after="0"/>
              <w:jc w:val="both"/>
              <w:rPr>
                <w:rFonts w:ascii="Times New Roman" w:hAnsi="Times New Roman"/>
              </w:rPr>
            </w:pPr>
          </w:p>
        </w:tc>
        <w:tc>
          <w:tcPr>
            <w:tcW w:w="666" w:type="dxa"/>
            <w:vAlign w:val="center"/>
          </w:tcPr>
          <w:p w14:paraId="5D62637E" w14:textId="203F797F" w:rsidR="00B57B28" w:rsidRPr="00DA2D69" w:rsidRDefault="00B57B28" w:rsidP="00B57B28">
            <w:pPr>
              <w:spacing w:after="0"/>
              <w:jc w:val="both"/>
              <w:rPr>
                <w:rFonts w:ascii="Times New Roman" w:hAnsi="Times New Roman"/>
              </w:rPr>
            </w:pPr>
            <w:r w:rsidRPr="00DA2D69">
              <w:rPr>
                <w:rFonts w:ascii="Times New Roman" w:hAnsi="Times New Roman"/>
              </w:rPr>
              <w:t>28</w:t>
            </w:r>
          </w:p>
        </w:tc>
        <w:tc>
          <w:tcPr>
            <w:tcW w:w="718" w:type="dxa"/>
            <w:vAlign w:val="center"/>
          </w:tcPr>
          <w:p w14:paraId="228FCCEA" w14:textId="3E24BC27" w:rsidR="00B57B28" w:rsidRPr="00DA2D69" w:rsidRDefault="00B57B28" w:rsidP="00B57B28">
            <w:pPr>
              <w:spacing w:after="0"/>
              <w:jc w:val="both"/>
              <w:rPr>
                <w:rFonts w:ascii="Times New Roman" w:hAnsi="Times New Roman"/>
              </w:rPr>
            </w:pPr>
            <w:r w:rsidRPr="00DA2D69">
              <w:rPr>
                <w:rFonts w:ascii="Times New Roman" w:hAnsi="Times New Roman"/>
              </w:rPr>
              <w:t>18,3</w:t>
            </w:r>
          </w:p>
        </w:tc>
      </w:tr>
      <w:tr w:rsidR="007A1478" w:rsidRPr="00DA2D69" w14:paraId="22B01AF0" w14:textId="77777777" w:rsidTr="00CA34E3">
        <w:tc>
          <w:tcPr>
            <w:tcW w:w="1840" w:type="dxa"/>
            <w:vAlign w:val="bottom"/>
          </w:tcPr>
          <w:p w14:paraId="0ED8CD58" w14:textId="5E326D23" w:rsidR="00B57B28" w:rsidRPr="006E53D7" w:rsidRDefault="00B57B28" w:rsidP="00B57B28">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2E4A692F" w14:textId="77777777" w:rsidR="00B57B28" w:rsidRDefault="00B57B28" w:rsidP="00B57B28">
            <w:pPr>
              <w:spacing w:after="0"/>
              <w:jc w:val="both"/>
              <w:rPr>
                <w:b/>
                <w:bCs/>
                <w:i/>
                <w:iCs/>
              </w:rPr>
            </w:pPr>
          </w:p>
        </w:tc>
        <w:tc>
          <w:tcPr>
            <w:tcW w:w="711" w:type="dxa"/>
          </w:tcPr>
          <w:p w14:paraId="77B1FD19" w14:textId="77777777" w:rsidR="00B57B28" w:rsidRPr="00312F38" w:rsidRDefault="00B57B28" w:rsidP="00B57B28">
            <w:pPr>
              <w:spacing w:after="0"/>
              <w:jc w:val="both"/>
              <w:rPr>
                <w:rFonts w:ascii="Times New Roman" w:hAnsi="Times New Roman"/>
              </w:rPr>
            </w:pPr>
          </w:p>
        </w:tc>
        <w:tc>
          <w:tcPr>
            <w:tcW w:w="666" w:type="dxa"/>
            <w:vAlign w:val="center"/>
          </w:tcPr>
          <w:p w14:paraId="02479DCC" w14:textId="77777777" w:rsidR="00B57B28" w:rsidRPr="00DA2D69" w:rsidRDefault="00B57B28" w:rsidP="00B57B28">
            <w:pPr>
              <w:spacing w:after="0"/>
              <w:jc w:val="both"/>
              <w:rPr>
                <w:rFonts w:ascii="Times New Roman" w:hAnsi="Times New Roman"/>
              </w:rPr>
            </w:pPr>
          </w:p>
        </w:tc>
        <w:tc>
          <w:tcPr>
            <w:tcW w:w="718" w:type="dxa"/>
            <w:vAlign w:val="center"/>
          </w:tcPr>
          <w:p w14:paraId="107D5C60" w14:textId="77777777" w:rsidR="00B57B28" w:rsidRDefault="00B57B28" w:rsidP="00B57B28">
            <w:pPr>
              <w:spacing w:after="0"/>
              <w:jc w:val="both"/>
              <w:rPr>
                <w:rFonts w:ascii="Times New Roman" w:hAnsi="Times New Roman"/>
              </w:rPr>
            </w:pPr>
          </w:p>
        </w:tc>
        <w:tc>
          <w:tcPr>
            <w:tcW w:w="666" w:type="dxa"/>
            <w:vAlign w:val="center"/>
          </w:tcPr>
          <w:p w14:paraId="344D8A5F" w14:textId="77777777" w:rsidR="00B57B28" w:rsidRPr="00DA2D69" w:rsidRDefault="00B57B28" w:rsidP="00B57B28">
            <w:pPr>
              <w:spacing w:after="0"/>
              <w:jc w:val="both"/>
              <w:rPr>
                <w:rFonts w:ascii="Times New Roman" w:hAnsi="Times New Roman"/>
              </w:rPr>
            </w:pPr>
          </w:p>
        </w:tc>
        <w:tc>
          <w:tcPr>
            <w:tcW w:w="718" w:type="dxa"/>
            <w:vAlign w:val="center"/>
          </w:tcPr>
          <w:p w14:paraId="1DC23189" w14:textId="77777777" w:rsidR="00B57B28" w:rsidRPr="00DA2D69" w:rsidRDefault="00B57B28" w:rsidP="00B57B28">
            <w:pPr>
              <w:spacing w:after="0"/>
              <w:jc w:val="both"/>
              <w:rPr>
                <w:rFonts w:ascii="Times New Roman" w:hAnsi="Times New Roman"/>
              </w:rPr>
            </w:pPr>
          </w:p>
        </w:tc>
        <w:tc>
          <w:tcPr>
            <w:tcW w:w="666" w:type="dxa"/>
            <w:vAlign w:val="center"/>
          </w:tcPr>
          <w:p w14:paraId="3DF31223" w14:textId="77777777" w:rsidR="00B57B28" w:rsidRPr="00DA2D69" w:rsidRDefault="00B57B28" w:rsidP="00B57B28">
            <w:pPr>
              <w:spacing w:after="0"/>
              <w:jc w:val="both"/>
              <w:rPr>
                <w:rFonts w:ascii="Times New Roman" w:hAnsi="Times New Roman"/>
              </w:rPr>
            </w:pPr>
          </w:p>
        </w:tc>
        <w:tc>
          <w:tcPr>
            <w:tcW w:w="718" w:type="dxa"/>
            <w:vAlign w:val="center"/>
          </w:tcPr>
          <w:p w14:paraId="310B997D" w14:textId="77777777" w:rsidR="00B57B28" w:rsidRPr="00DA2D69" w:rsidRDefault="00B57B28" w:rsidP="00B57B28">
            <w:pPr>
              <w:spacing w:after="0"/>
              <w:jc w:val="both"/>
              <w:rPr>
                <w:rFonts w:ascii="Times New Roman" w:hAnsi="Times New Roman"/>
              </w:rPr>
            </w:pPr>
          </w:p>
        </w:tc>
        <w:tc>
          <w:tcPr>
            <w:tcW w:w="719" w:type="dxa"/>
            <w:vAlign w:val="center"/>
          </w:tcPr>
          <w:p w14:paraId="250C22E8" w14:textId="77777777" w:rsidR="00B57B28" w:rsidRPr="00DA2D69" w:rsidRDefault="00B57B28" w:rsidP="00B57B28">
            <w:pPr>
              <w:spacing w:after="0"/>
              <w:jc w:val="both"/>
              <w:rPr>
                <w:rFonts w:ascii="Times New Roman" w:hAnsi="Times New Roman"/>
              </w:rPr>
            </w:pPr>
          </w:p>
        </w:tc>
        <w:tc>
          <w:tcPr>
            <w:tcW w:w="718" w:type="dxa"/>
            <w:vAlign w:val="center"/>
          </w:tcPr>
          <w:p w14:paraId="5DA3F798" w14:textId="77777777" w:rsidR="00B57B28" w:rsidRPr="00DA2D69" w:rsidRDefault="00B57B28" w:rsidP="00B57B28">
            <w:pPr>
              <w:spacing w:after="0"/>
              <w:jc w:val="both"/>
              <w:rPr>
                <w:rFonts w:ascii="Times New Roman" w:hAnsi="Times New Roman"/>
              </w:rPr>
            </w:pPr>
          </w:p>
        </w:tc>
        <w:tc>
          <w:tcPr>
            <w:tcW w:w="666" w:type="dxa"/>
            <w:vAlign w:val="center"/>
          </w:tcPr>
          <w:p w14:paraId="765E6FD6" w14:textId="77777777" w:rsidR="00B57B28" w:rsidRPr="00DA2D69" w:rsidRDefault="00B57B28" w:rsidP="00B57B28">
            <w:pPr>
              <w:spacing w:after="0"/>
              <w:jc w:val="both"/>
              <w:rPr>
                <w:rFonts w:ascii="Times New Roman" w:hAnsi="Times New Roman"/>
              </w:rPr>
            </w:pPr>
          </w:p>
        </w:tc>
        <w:tc>
          <w:tcPr>
            <w:tcW w:w="718" w:type="dxa"/>
            <w:vAlign w:val="center"/>
          </w:tcPr>
          <w:p w14:paraId="1FF55AFB" w14:textId="77777777" w:rsidR="00B57B28" w:rsidRPr="00DA2D69" w:rsidRDefault="00B57B28" w:rsidP="00B57B28">
            <w:pPr>
              <w:spacing w:after="0"/>
              <w:jc w:val="both"/>
              <w:rPr>
                <w:rFonts w:ascii="Times New Roman" w:hAnsi="Times New Roman"/>
              </w:rPr>
            </w:pPr>
          </w:p>
        </w:tc>
      </w:tr>
      <w:tr w:rsidR="007A1478" w:rsidRPr="00DA2D69" w14:paraId="39D2DCE3" w14:textId="77777777" w:rsidTr="002F7CDB">
        <w:tc>
          <w:tcPr>
            <w:tcW w:w="9880" w:type="dxa"/>
            <w:gridSpan w:val="13"/>
            <w:vAlign w:val="bottom"/>
          </w:tcPr>
          <w:p w14:paraId="27210BEA" w14:textId="7D53065D" w:rsidR="007A1478" w:rsidRPr="00DA2D69" w:rsidRDefault="007A1478" w:rsidP="00861150">
            <w:pPr>
              <w:spacing w:after="0"/>
              <w:jc w:val="both"/>
              <w:rPr>
                <w:rFonts w:ascii="Times New Roman" w:hAnsi="Times New Roman"/>
              </w:rPr>
            </w:pPr>
            <w:r>
              <w:rPr>
                <w:rFonts w:ascii="Times New Roman" w:hAnsi="Times New Roman"/>
                <w:b/>
                <w:bCs/>
                <w:sz w:val="20"/>
                <w:szCs w:val="20"/>
              </w:rPr>
              <w:t>14</w:t>
            </w:r>
            <w:r w:rsidRPr="00391D26">
              <w:rPr>
                <w:rFonts w:ascii="Times New Roman" w:hAnsi="Times New Roman"/>
                <w:b/>
                <w:bCs/>
                <w:sz w:val="20"/>
                <w:szCs w:val="20"/>
              </w:rPr>
              <w:t xml:space="preserve">. </w:t>
            </w:r>
            <w:r w:rsidRPr="00480C94">
              <w:rPr>
                <w:rFonts w:ascii="Times New Roman" w:hAnsi="Times New Roman"/>
                <w:b/>
                <w:bCs/>
                <w:sz w:val="20"/>
                <w:szCs w:val="20"/>
              </w:rPr>
              <w:t>Thể</w:t>
            </w:r>
            <w:r>
              <w:rPr>
                <w:rFonts w:ascii="Times New Roman" w:hAnsi="Times New Roman"/>
                <w:b/>
                <w:bCs/>
                <w:sz w:val="20"/>
                <w:szCs w:val="20"/>
              </w:rPr>
              <w:t xml:space="preserve"> </w:t>
            </w:r>
            <w:r w:rsidRPr="00480C94">
              <w:rPr>
                <w:rFonts w:ascii="Times New Roman" w:hAnsi="Times New Roman"/>
                <w:b/>
                <w:bCs/>
                <w:sz w:val="20"/>
                <w:szCs w:val="20"/>
              </w:rPr>
              <w:t>dục</w:t>
            </w:r>
            <w:r>
              <w:rPr>
                <w:rFonts w:ascii="Times New Roman" w:hAnsi="Times New Roman"/>
                <w:b/>
                <w:bCs/>
                <w:sz w:val="20"/>
                <w:szCs w:val="20"/>
              </w:rPr>
              <w:t xml:space="preserve"> </w:t>
            </w:r>
            <w:r w:rsidRPr="00480C94">
              <w:rPr>
                <w:rFonts w:ascii="Times New Roman" w:hAnsi="Times New Roman"/>
                <w:b/>
                <w:bCs/>
                <w:sz w:val="20"/>
                <w:szCs w:val="20"/>
              </w:rPr>
              <w:t>/</w:t>
            </w:r>
            <w:r>
              <w:rPr>
                <w:rFonts w:ascii="Times New Roman" w:hAnsi="Times New Roman"/>
                <w:b/>
                <w:bCs/>
                <w:sz w:val="20"/>
                <w:szCs w:val="20"/>
              </w:rPr>
              <w:t xml:space="preserve"> </w:t>
            </w:r>
            <w:r w:rsidRPr="00480C94">
              <w:rPr>
                <w:rFonts w:ascii="Times New Roman" w:hAnsi="Times New Roman"/>
                <w:b/>
                <w:bCs/>
                <w:sz w:val="20"/>
                <w:szCs w:val="20"/>
              </w:rPr>
              <w:t>GDTC</w:t>
            </w:r>
          </w:p>
        </w:tc>
      </w:tr>
      <w:tr w:rsidR="007A1478" w:rsidRPr="00DA2D69" w14:paraId="0AB05298" w14:textId="77777777" w:rsidTr="00CA34E3">
        <w:tc>
          <w:tcPr>
            <w:tcW w:w="1840" w:type="dxa"/>
            <w:vAlign w:val="bottom"/>
          </w:tcPr>
          <w:p w14:paraId="7EDC4B4A" w14:textId="77777777" w:rsidR="00B57B28" w:rsidRDefault="00B57B28" w:rsidP="00B57B28">
            <w:pPr>
              <w:spacing w:after="0"/>
              <w:jc w:val="both"/>
              <w:rPr>
                <w:rFonts w:ascii="Times New Roman" w:hAnsi="Times New Roman"/>
                <w:sz w:val="20"/>
                <w:szCs w:val="20"/>
              </w:rPr>
            </w:pPr>
            <w:r w:rsidRPr="006E53D7">
              <w:rPr>
                <w:rFonts w:ascii="Times New Roman" w:hAnsi="Times New Roman"/>
                <w:sz w:val="20"/>
                <w:szCs w:val="20"/>
              </w:rPr>
              <w:t xml:space="preserve">Chia ra:     </w:t>
            </w:r>
          </w:p>
          <w:p w14:paraId="4340517F" w14:textId="6441435A" w:rsidR="00B57B28" w:rsidRPr="006E53D7" w:rsidRDefault="00B57B28" w:rsidP="00B57B28">
            <w:pPr>
              <w:spacing w:after="0"/>
              <w:jc w:val="both"/>
              <w:rPr>
                <w:rFonts w:ascii="Times New Roman" w:hAnsi="Times New Roman"/>
                <w:sz w:val="20"/>
                <w:szCs w:val="20"/>
              </w:rPr>
            </w:pPr>
            <w:r w:rsidRPr="006E53D7">
              <w:rPr>
                <w:rFonts w:ascii="Times New Roman" w:hAnsi="Times New Roman"/>
                <w:sz w:val="20"/>
                <w:szCs w:val="20"/>
              </w:rPr>
              <w:t xml:space="preserve"> - Hoàn thành tốt </w:t>
            </w:r>
          </w:p>
        </w:tc>
        <w:tc>
          <w:tcPr>
            <w:tcW w:w="356" w:type="dxa"/>
            <w:vAlign w:val="bottom"/>
          </w:tcPr>
          <w:p w14:paraId="15833EA5" w14:textId="0DAE1C5D" w:rsidR="00B57B28" w:rsidRDefault="00FB3B43" w:rsidP="00B57B28">
            <w:pPr>
              <w:spacing w:after="0"/>
              <w:jc w:val="both"/>
              <w:rPr>
                <w:b/>
                <w:bCs/>
                <w:i/>
                <w:iCs/>
              </w:rPr>
            </w:pPr>
            <w:r>
              <w:rPr>
                <w:b/>
                <w:bCs/>
                <w:i/>
                <w:iCs/>
              </w:rPr>
              <w:t>606</w:t>
            </w:r>
          </w:p>
        </w:tc>
        <w:tc>
          <w:tcPr>
            <w:tcW w:w="711" w:type="dxa"/>
          </w:tcPr>
          <w:p w14:paraId="6706FAAF" w14:textId="2172E96B" w:rsidR="00B57B28" w:rsidRPr="00312F38" w:rsidRDefault="00312F38" w:rsidP="00CA34E3">
            <w:pPr>
              <w:spacing w:before="120" w:after="0"/>
              <w:jc w:val="both"/>
              <w:rPr>
                <w:rFonts w:ascii="Times New Roman" w:hAnsi="Times New Roman"/>
              </w:rPr>
            </w:pPr>
            <w:r>
              <w:rPr>
                <w:rFonts w:ascii="Times New Roman" w:hAnsi="Times New Roman"/>
              </w:rPr>
              <w:t>80,91</w:t>
            </w:r>
          </w:p>
        </w:tc>
        <w:tc>
          <w:tcPr>
            <w:tcW w:w="666" w:type="dxa"/>
            <w:vAlign w:val="center"/>
          </w:tcPr>
          <w:p w14:paraId="11CBF500" w14:textId="52FF9F4E" w:rsidR="00B57B28" w:rsidRPr="00DA2D69" w:rsidRDefault="00B57B28" w:rsidP="00B57B28">
            <w:pPr>
              <w:spacing w:after="0"/>
              <w:jc w:val="both"/>
              <w:rPr>
                <w:rFonts w:ascii="Times New Roman" w:hAnsi="Times New Roman"/>
              </w:rPr>
            </w:pPr>
            <w:r w:rsidRPr="00DA2D69">
              <w:rPr>
                <w:rFonts w:ascii="Times New Roman" w:hAnsi="Times New Roman"/>
              </w:rPr>
              <w:t>127</w:t>
            </w:r>
          </w:p>
        </w:tc>
        <w:tc>
          <w:tcPr>
            <w:tcW w:w="718" w:type="dxa"/>
          </w:tcPr>
          <w:p w14:paraId="5882CA47" w14:textId="5DF549A4" w:rsidR="00B57B28" w:rsidRDefault="007A1478" w:rsidP="004D76D9">
            <w:pPr>
              <w:spacing w:before="120" w:after="0"/>
              <w:jc w:val="both"/>
              <w:rPr>
                <w:rFonts w:ascii="Times New Roman" w:hAnsi="Times New Roman"/>
              </w:rPr>
            </w:pPr>
            <w:r>
              <w:rPr>
                <w:rFonts w:ascii="Times New Roman" w:hAnsi="Times New Roman"/>
              </w:rPr>
              <w:t>83,01</w:t>
            </w:r>
          </w:p>
        </w:tc>
        <w:tc>
          <w:tcPr>
            <w:tcW w:w="666" w:type="dxa"/>
            <w:vAlign w:val="center"/>
          </w:tcPr>
          <w:p w14:paraId="2C96F85C" w14:textId="338F4F46" w:rsidR="00B57B28" w:rsidRPr="00DA2D69" w:rsidRDefault="00B57B28" w:rsidP="00B57B28">
            <w:pPr>
              <w:spacing w:after="0"/>
              <w:jc w:val="both"/>
              <w:rPr>
                <w:rFonts w:ascii="Times New Roman" w:hAnsi="Times New Roman"/>
              </w:rPr>
            </w:pPr>
            <w:r w:rsidRPr="00DA2D69">
              <w:rPr>
                <w:rFonts w:ascii="Times New Roman" w:hAnsi="Times New Roman"/>
              </w:rPr>
              <w:t>114</w:t>
            </w:r>
          </w:p>
        </w:tc>
        <w:tc>
          <w:tcPr>
            <w:tcW w:w="718" w:type="dxa"/>
          </w:tcPr>
          <w:p w14:paraId="36C2B0D9" w14:textId="17425C39" w:rsidR="00B57B28" w:rsidRPr="00DA2D69" w:rsidRDefault="007A1478" w:rsidP="004D76D9">
            <w:pPr>
              <w:spacing w:before="120" w:after="0"/>
              <w:jc w:val="both"/>
              <w:rPr>
                <w:rFonts w:ascii="Times New Roman" w:hAnsi="Times New Roman"/>
              </w:rPr>
            </w:pPr>
            <w:r>
              <w:rPr>
                <w:rFonts w:ascii="Times New Roman" w:hAnsi="Times New Roman"/>
              </w:rPr>
              <w:t>86,36</w:t>
            </w:r>
          </w:p>
        </w:tc>
        <w:tc>
          <w:tcPr>
            <w:tcW w:w="666" w:type="dxa"/>
            <w:vAlign w:val="center"/>
          </w:tcPr>
          <w:p w14:paraId="66073CFC" w14:textId="1BE10567" w:rsidR="00B57B28" w:rsidRPr="00DA2D69" w:rsidRDefault="00B57B28" w:rsidP="00B57B28">
            <w:pPr>
              <w:spacing w:after="0"/>
              <w:jc w:val="both"/>
              <w:rPr>
                <w:rFonts w:ascii="Times New Roman" w:hAnsi="Times New Roman"/>
              </w:rPr>
            </w:pPr>
            <w:r w:rsidRPr="00DA2D69">
              <w:rPr>
                <w:rFonts w:ascii="Times New Roman" w:hAnsi="Times New Roman"/>
              </w:rPr>
              <w:t>131</w:t>
            </w:r>
          </w:p>
        </w:tc>
        <w:tc>
          <w:tcPr>
            <w:tcW w:w="718" w:type="dxa"/>
          </w:tcPr>
          <w:p w14:paraId="3EBB8CAD" w14:textId="73D24D54" w:rsidR="00B57B28" w:rsidRPr="00DA2D69" w:rsidRDefault="007A1478" w:rsidP="004D76D9">
            <w:pPr>
              <w:spacing w:before="120" w:after="0"/>
              <w:jc w:val="both"/>
              <w:rPr>
                <w:rFonts w:ascii="Times New Roman" w:hAnsi="Times New Roman"/>
              </w:rPr>
            </w:pPr>
            <w:r>
              <w:rPr>
                <w:rFonts w:ascii="Times New Roman" w:hAnsi="Times New Roman"/>
              </w:rPr>
              <w:t>80,37</w:t>
            </w:r>
          </w:p>
        </w:tc>
        <w:tc>
          <w:tcPr>
            <w:tcW w:w="719" w:type="dxa"/>
            <w:vAlign w:val="center"/>
          </w:tcPr>
          <w:p w14:paraId="3C10AFBA" w14:textId="2298F326" w:rsidR="00B57B28" w:rsidRPr="00DA2D69" w:rsidRDefault="00B57B28" w:rsidP="00B57B28">
            <w:pPr>
              <w:spacing w:after="0"/>
              <w:jc w:val="both"/>
              <w:rPr>
                <w:rFonts w:ascii="Times New Roman" w:hAnsi="Times New Roman"/>
              </w:rPr>
            </w:pPr>
            <w:r w:rsidRPr="00DA2D69">
              <w:rPr>
                <w:rFonts w:ascii="Times New Roman" w:hAnsi="Times New Roman"/>
              </w:rPr>
              <w:t>120</w:t>
            </w:r>
          </w:p>
        </w:tc>
        <w:tc>
          <w:tcPr>
            <w:tcW w:w="718" w:type="dxa"/>
          </w:tcPr>
          <w:p w14:paraId="6732351B" w14:textId="3DCC649E" w:rsidR="00B57B28" w:rsidRPr="00DA2D69" w:rsidRDefault="007A1478" w:rsidP="004D76D9">
            <w:pPr>
              <w:spacing w:before="120" w:after="0"/>
              <w:jc w:val="both"/>
              <w:rPr>
                <w:rFonts w:ascii="Times New Roman" w:hAnsi="Times New Roman"/>
              </w:rPr>
            </w:pPr>
            <w:r>
              <w:rPr>
                <w:rFonts w:ascii="Times New Roman" w:hAnsi="Times New Roman"/>
              </w:rPr>
              <w:t>81,08</w:t>
            </w:r>
          </w:p>
        </w:tc>
        <w:tc>
          <w:tcPr>
            <w:tcW w:w="666" w:type="dxa"/>
            <w:vAlign w:val="center"/>
          </w:tcPr>
          <w:p w14:paraId="0C2C320A" w14:textId="60B4AB28" w:rsidR="00B57B28" w:rsidRPr="00DA2D69" w:rsidRDefault="00B57B28" w:rsidP="00B57B28">
            <w:pPr>
              <w:spacing w:after="0"/>
              <w:jc w:val="both"/>
              <w:rPr>
                <w:rFonts w:ascii="Times New Roman" w:hAnsi="Times New Roman"/>
              </w:rPr>
            </w:pPr>
            <w:r w:rsidRPr="00DA2D69">
              <w:rPr>
                <w:rFonts w:ascii="Times New Roman" w:hAnsi="Times New Roman"/>
              </w:rPr>
              <w:t>114</w:t>
            </w:r>
          </w:p>
        </w:tc>
        <w:tc>
          <w:tcPr>
            <w:tcW w:w="718" w:type="dxa"/>
            <w:vAlign w:val="bottom"/>
          </w:tcPr>
          <w:p w14:paraId="16886C52" w14:textId="0E16F9C5" w:rsidR="00B57B28" w:rsidRPr="00DA2D69" w:rsidRDefault="00B57B28" w:rsidP="00B57B28">
            <w:pPr>
              <w:spacing w:after="0"/>
              <w:jc w:val="both"/>
              <w:rPr>
                <w:rFonts w:ascii="Times New Roman" w:hAnsi="Times New Roman"/>
              </w:rPr>
            </w:pPr>
            <w:r w:rsidRPr="00DA2D69">
              <w:rPr>
                <w:rFonts w:ascii="Times New Roman" w:hAnsi="Times New Roman"/>
              </w:rPr>
              <w:t>74,51</w:t>
            </w:r>
          </w:p>
        </w:tc>
      </w:tr>
      <w:tr w:rsidR="007A1478" w:rsidRPr="00DA2D69" w14:paraId="34750EC7" w14:textId="77777777" w:rsidTr="00CA34E3">
        <w:tc>
          <w:tcPr>
            <w:tcW w:w="1840" w:type="dxa"/>
            <w:vAlign w:val="bottom"/>
          </w:tcPr>
          <w:p w14:paraId="00AC6315" w14:textId="09C4AFB4" w:rsidR="00B57B28" w:rsidRPr="006E53D7" w:rsidRDefault="00B57B28" w:rsidP="00B57B28">
            <w:pPr>
              <w:spacing w:after="0"/>
              <w:jc w:val="both"/>
              <w:rPr>
                <w:rFonts w:ascii="Times New Roman" w:hAnsi="Times New Roman"/>
                <w:sz w:val="20"/>
                <w:szCs w:val="20"/>
              </w:rPr>
            </w:pPr>
            <w:r w:rsidRPr="006E53D7">
              <w:rPr>
                <w:rFonts w:ascii="Times New Roman" w:hAnsi="Times New Roman"/>
                <w:sz w:val="20"/>
                <w:szCs w:val="20"/>
              </w:rPr>
              <w:t xml:space="preserve"> - Hoàn thành</w:t>
            </w:r>
          </w:p>
        </w:tc>
        <w:tc>
          <w:tcPr>
            <w:tcW w:w="356" w:type="dxa"/>
            <w:vAlign w:val="bottom"/>
          </w:tcPr>
          <w:p w14:paraId="7061C277" w14:textId="21BF6FE0" w:rsidR="00B57B28" w:rsidRDefault="00FB3B43" w:rsidP="00B57B28">
            <w:pPr>
              <w:spacing w:after="0"/>
              <w:jc w:val="both"/>
              <w:rPr>
                <w:b/>
                <w:bCs/>
                <w:i/>
                <w:iCs/>
              </w:rPr>
            </w:pPr>
            <w:r>
              <w:rPr>
                <w:b/>
                <w:bCs/>
                <w:i/>
                <w:iCs/>
              </w:rPr>
              <w:t>142</w:t>
            </w:r>
          </w:p>
        </w:tc>
        <w:tc>
          <w:tcPr>
            <w:tcW w:w="711" w:type="dxa"/>
          </w:tcPr>
          <w:p w14:paraId="716E4504" w14:textId="7718D40D" w:rsidR="00B57B28" w:rsidRPr="00312F38" w:rsidRDefault="00312F38" w:rsidP="00B57B28">
            <w:pPr>
              <w:spacing w:after="0"/>
              <w:jc w:val="both"/>
              <w:rPr>
                <w:rFonts w:ascii="Times New Roman" w:hAnsi="Times New Roman"/>
              </w:rPr>
            </w:pPr>
            <w:r>
              <w:rPr>
                <w:rFonts w:ascii="Times New Roman" w:hAnsi="Times New Roman"/>
              </w:rPr>
              <w:t>18,96</w:t>
            </w:r>
          </w:p>
        </w:tc>
        <w:tc>
          <w:tcPr>
            <w:tcW w:w="666" w:type="dxa"/>
            <w:vAlign w:val="center"/>
          </w:tcPr>
          <w:p w14:paraId="2E5AA483" w14:textId="2278C50C" w:rsidR="00B57B28" w:rsidRPr="00DA2D69" w:rsidRDefault="00B57B28" w:rsidP="00B57B28">
            <w:pPr>
              <w:spacing w:after="0"/>
              <w:jc w:val="both"/>
              <w:rPr>
                <w:rFonts w:ascii="Times New Roman" w:hAnsi="Times New Roman"/>
              </w:rPr>
            </w:pPr>
            <w:r w:rsidRPr="00DA2D69">
              <w:rPr>
                <w:rFonts w:ascii="Times New Roman" w:hAnsi="Times New Roman"/>
              </w:rPr>
              <w:t>25</w:t>
            </w:r>
          </w:p>
        </w:tc>
        <w:tc>
          <w:tcPr>
            <w:tcW w:w="718" w:type="dxa"/>
          </w:tcPr>
          <w:p w14:paraId="66660B61" w14:textId="6742D3A6" w:rsidR="00B57B28" w:rsidRDefault="007A1478" w:rsidP="00B57B28">
            <w:pPr>
              <w:spacing w:after="0"/>
              <w:jc w:val="both"/>
              <w:rPr>
                <w:rFonts w:ascii="Times New Roman" w:hAnsi="Times New Roman"/>
              </w:rPr>
            </w:pPr>
            <w:r>
              <w:rPr>
                <w:rFonts w:ascii="Times New Roman" w:hAnsi="Times New Roman"/>
              </w:rPr>
              <w:t>16,34</w:t>
            </w:r>
          </w:p>
        </w:tc>
        <w:tc>
          <w:tcPr>
            <w:tcW w:w="666" w:type="dxa"/>
            <w:vAlign w:val="center"/>
          </w:tcPr>
          <w:p w14:paraId="73CF879D" w14:textId="0E2C25F8" w:rsidR="00B57B28" w:rsidRPr="00DA2D69" w:rsidRDefault="00B57B28" w:rsidP="00B57B28">
            <w:pPr>
              <w:spacing w:after="0"/>
              <w:jc w:val="both"/>
              <w:rPr>
                <w:rFonts w:ascii="Times New Roman" w:hAnsi="Times New Roman"/>
              </w:rPr>
            </w:pPr>
            <w:r w:rsidRPr="00DA2D69">
              <w:rPr>
                <w:rFonts w:ascii="Times New Roman" w:hAnsi="Times New Roman"/>
              </w:rPr>
              <w:t>18</w:t>
            </w:r>
          </w:p>
        </w:tc>
        <w:tc>
          <w:tcPr>
            <w:tcW w:w="718" w:type="dxa"/>
          </w:tcPr>
          <w:p w14:paraId="7B928A24" w14:textId="73B4CEAF" w:rsidR="00B57B28" w:rsidRPr="00DA2D69" w:rsidRDefault="007A1478" w:rsidP="00B57B28">
            <w:pPr>
              <w:spacing w:after="0"/>
              <w:jc w:val="both"/>
              <w:rPr>
                <w:rFonts w:ascii="Times New Roman" w:hAnsi="Times New Roman"/>
              </w:rPr>
            </w:pPr>
            <w:r>
              <w:rPr>
                <w:rFonts w:ascii="Times New Roman" w:hAnsi="Times New Roman"/>
              </w:rPr>
              <w:t>13,64</w:t>
            </w:r>
          </w:p>
        </w:tc>
        <w:tc>
          <w:tcPr>
            <w:tcW w:w="666" w:type="dxa"/>
            <w:vAlign w:val="center"/>
          </w:tcPr>
          <w:p w14:paraId="3FCA8DE0" w14:textId="4EB94EF2" w:rsidR="00B57B28" w:rsidRPr="00DA2D69" w:rsidRDefault="00B57B28" w:rsidP="00B57B28">
            <w:pPr>
              <w:spacing w:after="0"/>
              <w:jc w:val="both"/>
              <w:rPr>
                <w:rFonts w:ascii="Times New Roman" w:hAnsi="Times New Roman"/>
              </w:rPr>
            </w:pPr>
            <w:r w:rsidRPr="00DA2D69">
              <w:rPr>
                <w:rFonts w:ascii="Times New Roman" w:hAnsi="Times New Roman"/>
              </w:rPr>
              <w:t>32</w:t>
            </w:r>
          </w:p>
        </w:tc>
        <w:tc>
          <w:tcPr>
            <w:tcW w:w="718" w:type="dxa"/>
          </w:tcPr>
          <w:p w14:paraId="58B19B85" w14:textId="279C59EB" w:rsidR="00B57B28" w:rsidRPr="00DA2D69" w:rsidRDefault="007A1478" w:rsidP="00B57B28">
            <w:pPr>
              <w:spacing w:after="0"/>
              <w:jc w:val="both"/>
              <w:rPr>
                <w:rFonts w:ascii="Times New Roman" w:hAnsi="Times New Roman"/>
              </w:rPr>
            </w:pPr>
            <w:r>
              <w:rPr>
                <w:rFonts w:ascii="Times New Roman" w:hAnsi="Times New Roman"/>
              </w:rPr>
              <w:t>19,63</w:t>
            </w:r>
          </w:p>
        </w:tc>
        <w:tc>
          <w:tcPr>
            <w:tcW w:w="719" w:type="dxa"/>
            <w:vAlign w:val="center"/>
          </w:tcPr>
          <w:p w14:paraId="30A832A8" w14:textId="36166811" w:rsidR="00B57B28" w:rsidRPr="00DA2D69" w:rsidRDefault="00B57B28" w:rsidP="00B57B28">
            <w:pPr>
              <w:spacing w:after="0"/>
              <w:jc w:val="both"/>
              <w:rPr>
                <w:rFonts w:ascii="Times New Roman" w:hAnsi="Times New Roman"/>
              </w:rPr>
            </w:pPr>
            <w:r w:rsidRPr="00DA2D69">
              <w:rPr>
                <w:rFonts w:ascii="Times New Roman" w:hAnsi="Times New Roman"/>
              </w:rPr>
              <w:t>28</w:t>
            </w:r>
          </w:p>
        </w:tc>
        <w:tc>
          <w:tcPr>
            <w:tcW w:w="718" w:type="dxa"/>
          </w:tcPr>
          <w:p w14:paraId="3FAC1BBE" w14:textId="139F03F8" w:rsidR="00B57B28" w:rsidRPr="00DA2D69" w:rsidRDefault="007A1478" w:rsidP="00B57B28">
            <w:pPr>
              <w:spacing w:after="0"/>
              <w:jc w:val="both"/>
              <w:rPr>
                <w:rFonts w:ascii="Times New Roman" w:hAnsi="Times New Roman"/>
              </w:rPr>
            </w:pPr>
            <w:r>
              <w:rPr>
                <w:rFonts w:ascii="Times New Roman" w:hAnsi="Times New Roman"/>
              </w:rPr>
              <w:t>18,92</w:t>
            </w:r>
          </w:p>
        </w:tc>
        <w:tc>
          <w:tcPr>
            <w:tcW w:w="666" w:type="dxa"/>
            <w:vAlign w:val="center"/>
          </w:tcPr>
          <w:p w14:paraId="48B11127" w14:textId="14A318F7" w:rsidR="00B57B28" w:rsidRPr="00DA2D69" w:rsidRDefault="00B57B28" w:rsidP="00B57B28">
            <w:pPr>
              <w:spacing w:after="0"/>
              <w:jc w:val="both"/>
              <w:rPr>
                <w:rFonts w:ascii="Times New Roman" w:hAnsi="Times New Roman"/>
              </w:rPr>
            </w:pPr>
            <w:r w:rsidRPr="00DA2D69">
              <w:rPr>
                <w:rFonts w:ascii="Times New Roman" w:hAnsi="Times New Roman"/>
              </w:rPr>
              <w:t>39</w:t>
            </w:r>
          </w:p>
        </w:tc>
        <w:tc>
          <w:tcPr>
            <w:tcW w:w="718" w:type="dxa"/>
            <w:vAlign w:val="bottom"/>
          </w:tcPr>
          <w:p w14:paraId="4BEBE9CC" w14:textId="50016577" w:rsidR="00B57B28" w:rsidRPr="00DA2D69" w:rsidRDefault="00B57B28" w:rsidP="00B57B28">
            <w:pPr>
              <w:spacing w:after="0"/>
              <w:jc w:val="both"/>
              <w:rPr>
                <w:rFonts w:ascii="Times New Roman" w:hAnsi="Times New Roman"/>
              </w:rPr>
            </w:pPr>
            <w:r w:rsidRPr="00DA2D69">
              <w:rPr>
                <w:rFonts w:ascii="Times New Roman" w:hAnsi="Times New Roman"/>
              </w:rPr>
              <w:t>25,49</w:t>
            </w:r>
          </w:p>
        </w:tc>
      </w:tr>
      <w:tr w:rsidR="007A1478" w:rsidRPr="00DA2D69" w14:paraId="17F0BF2D" w14:textId="77777777" w:rsidTr="00CA34E3">
        <w:tc>
          <w:tcPr>
            <w:tcW w:w="1840" w:type="dxa"/>
            <w:vAlign w:val="bottom"/>
          </w:tcPr>
          <w:p w14:paraId="510C56DD" w14:textId="09E2D653" w:rsidR="00B57B28" w:rsidRPr="006E53D7" w:rsidRDefault="00B57B28" w:rsidP="00B57B28">
            <w:pPr>
              <w:spacing w:after="0"/>
              <w:jc w:val="both"/>
              <w:rPr>
                <w:rFonts w:ascii="Times New Roman" w:hAnsi="Times New Roman"/>
                <w:sz w:val="20"/>
                <w:szCs w:val="20"/>
              </w:rPr>
            </w:pPr>
            <w:r w:rsidRPr="006E53D7">
              <w:rPr>
                <w:rFonts w:ascii="Times New Roman" w:hAnsi="Times New Roman"/>
                <w:sz w:val="20"/>
                <w:szCs w:val="20"/>
              </w:rPr>
              <w:t>- Chưa hoàn thành</w:t>
            </w:r>
          </w:p>
        </w:tc>
        <w:tc>
          <w:tcPr>
            <w:tcW w:w="356" w:type="dxa"/>
            <w:vAlign w:val="bottom"/>
          </w:tcPr>
          <w:p w14:paraId="616D3107" w14:textId="28015CD7" w:rsidR="00B57B28" w:rsidRDefault="00FD4E48" w:rsidP="00B57B28">
            <w:pPr>
              <w:spacing w:after="0"/>
              <w:jc w:val="both"/>
              <w:rPr>
                <w:b/>
                <w:bCs/>
                <w:i/>
                <w:iCs/>
              </w:rPr>
            </w:pPr>
            <w:r>
              <w:rPr>
                <w:b/>
                <w:bCs/>
                <w:i/>
                <w:iCs/>
              </w:rPr>
              <w:t>1</w:t>
            </w:r>
          </w:p>
        </w:tc>
        <w:tc>
          <w:tcPr>
            <w:tcW w:w="711" w:type="dxa"/>
          </w:tcPr>
          <w:p w14:paraId="34FEC418" w14:textId="4680D476" w:rsidR="00B57B28" w:rsidRPr="00312F38" w:rsidRDefault="00312F38" w:rsidP="00B57B28">
            <w:pPr>
              <w:spacing w:after="0"/>
              <w:jc w:val="both"/>
              <w:rPr>
                <w:rFonts w:ascii="Times New Roman" w:hAnsi="Times New Roman"/>
              </w:rPr>
            </w:pPr>
            <w:r>
              <w:rPr>
                <w:rFonts w:ascii="Times New Roman" w:hAnsi="Times New Roman"/>
              </w:rPr>
              <w:t>0,13</w:t>
            </w:r>
          </w:p>
        </w:tc>
        <w:tc>
          <w:tcPr>
            <w:tcW w:w="666" w:type="dxa"/>
            <w:vAlign w:val="center"/>
          </w:tcPr>
          <w:p w14:paraId="2CB58B6F" w14:textId="609E66BD" w:rsidR="00B57B28" w:rsidRPr="00DA2D69" w:rsidRDefault="00B57B28" w:rsidP="00B57B28">
            <w:pPr>
              <w:spacing w:after="0"/>
              <w:jc w:val="both"/>
              <w:rPr>
                <w:rFonts w:ascii="Times New Roman" w:hAnsi="Times New Roman"/>
              </w:rPr>
            </w:pPr>
            <w:r w:rsidRPr="00DA2D69">
              <w:rPr>
                <w:rFonts w:ascii="Times New Roman" w:hAnsi="Times New Roman"/>
              </w:rPr>
              <w:t>1</w:t>
            </w:r>
          </w:p>
        </w:tc>
        <w:tc>
          <w:tcPr>
            <w:tcW w:w="718" w:type="dxa"/>
          </w:tcPr>
          <w:p w14:paraId="4BB2FC70" w14:textId="3DA9FB97" w:rsidR="00B57B28" w:rsidRDefault="007A1478" w:rsidP="00B57B28">
            <w:pPr>
              <w:spacing w:after="0"/>
              <w:jc w:val="both"/>
              <w:rPr>
                <w:rFonts w:ascii="Times New Roman" w:hAnsi="Times New Roman"/>
              </w:rPr>
            </w:pPr>
            <w:r>
              <w:rPr>
                <w:rFonts w:ascii="Times New Roman" w:hAnsi="Times New Roman"/>
              </w:rPr>
              <w:t>0,65</w:t>
            </w:r>
          </w:p>
        </w:tc>
        <w:tc>
          <w:tcPr>
            <w:tcW w:w="666" w:type="dxa"/>
          </w:tcPr>
          <w:p w14:paraId="2C8B29BC" w14:textId="77777777" w:rsidR="00B57B28" w:rsidRPr="00DA2D69" w:rsidRDefault="00B57B28" w:rsidP="00B57B28">
            <w:pPr>
              <w:spacing w:after="0"/>
              <w:jc w:val="both"/>
              <w:rPr>
                <w:rFonts w:ascii="Times New Roman" w:hAnsi="Times New Roman"/>
              </w:rPr>
            </w:pPr>
          </w:p>
        </w:tc>
        <w:tc>
          <w:tcPr>
            <w:tcW w:w="718" w:type="dxa"/>
          </w:tcPr>
          <w:p w14:paraId="71CCCAFD" w14:textId="77777777" w:rsidR="00B57B28" w:rsidRPr="00DA2D69" w:rsidRDefault="00B57B28" w:rsidP="00B57B28">
            <w:pPr>
              <w:spacing w:after="0"/>
              <w:jc w:val="both"/>
              <w:rPr>
                <w:rFonts w:ascii="Times New Roman" w:hAnsi="Times New Roman"/>
              </w:rPr>
            </w:pPr>
          </w:p>
        </w:tc>
        <w:tc>
          <w:tcPr>
            <w:tcW w:w="666" w:type="dxa"/>
          </w:tcPr>
          <w:p w14:paraId="589446DE" w14:textId="77777777" w:rsidR="00B57B28" w:rsidRPr="00DA2D69" w:rsidRDefault="00B57B28" w:rsidP="00B57B28">
            <w:pPr>
              <w:spacing w:after="0"/>
              <w:jc w:val="both"/>
              <w:rPr>
                <w:rFonts w:ascii="Times New Roman" w:hAnsi="Times New Roman"/>
              </w:rPr>
            </w:pPr>
          </w:p>
        </w:tc>
        <w:tc>
          <w:tcPr>
            <w:tcW w:w="718" w:type="dxa"/>
          </w:tcPr>
          <w:p w14:paraId="4B6F8F56" w14:textId="77777777" w:rsidR="00B57B28" w:rsidRPr="00DA2D69" w:rsidRDefault="00B57B28" w:rsidP="00B57B28">
            <w:pPr>
              <w:spacing w:after="0"/>
              <w:jc w:val="both"/>
              <w:rPr>
                <w:rFonts w:ascii="Times New Roman" w:hAnsi="Times New Roman"/>
              </w:rPr>
            </w:pPr>
          </w:p>
        </w:tc>
        <w:tc>
          <w:tcPr>
            <w:tcW w:w="719" w:type="dxa"/>
          </w:tcPr>
          <w:p w14:paraId="11DAA42C" w14:textId="77777777" w:rsidR="00B57B28" w:rsidRPr="00DA2D69" w:rsidRDefault="00B57B28" w:rsidP="00B57B28">
            <w:pPr>
              <w:spacing w:after="0"/>
              <w:jc w:val="both"/>
              <w:rPr>
                <w:rFonts w:ascii="Times New Roman" w:hAnsi="Times New Roman"/>
              </w:rPr>
            </w:pPr>
          </w:p>
        </w:tc>
        <w:tc>
          <w:tcPr>
            <w:tcW w:w="718" w:type="dxa"/>
          </w:tcPr>
          <w:p w14:paraId="0BD8DBDE" w14:textId="77777777" w:rsidR="00B57B28" w:rsidRPr="00DA2D69" w:rsidRDefault="00B57B28" w:rsidP="00B57B28">
            <w:pPr>
              <w:spacing w:after="0"/>
              <w:jc w:val="both"/>
              <w:rPr>
                <w:rFonts w:ascii="Times New Roman" w:hAnsi="Times New Roman"/>
              </w:rPr>
            </w:pPr>
          </w:p>
        </w:tc>
        <w:tc>
          <w:tcPr>
            <w:tcW w:w="666" w:type="dxa"/>
          </w:tcPr>
          <w:p w14:paraId="197789C0" w14:textId="77777777" w:rsidR="00B57B28" w:rsidRPr="00DA2D69" w:rsidRDefault="00B57B28" w:rsidP="00B57B28">
            <w:pPr>
              <w:spacing w:after="0"/>
              <w:jc w:val="both"/>
              <w:rPr>
                <w:rFonts w:ascii="Times New Roman" w:hAnsi="Times New Roman"/>
              </w:rPr>
            </w:pPr>
          </w:p>
        </w:tc>
        <w:tc>
          <w:tcPr>
            <w:tcW w:w="718" w:type="dxa"/>
          </w:tcPr>
          <w:p w14:paraId="19EC43C6" w14:textId="77777777" w:rsidR="00B57B28" w:rsidRPr="00DA2D69" w:rsidRDefault="00B57B28" w:rsidP="00B57B28">
            <w:pPr>
              <w:spacing w:after="0"/>
              <w:jc w:val="both"/>
              <w:rPr>
                <w:rFonts w:ascii="Times New Roman" w:hAnsi="Times New Roman"/>
              </w:rPr>
            </w:pPr>
          </w:p>
        </w:tc>
      </w:tr>
    </w:tbl>
    <w:p w14:paraId="2F7C3A27" w14:textId="435B7562" w:rsidR="00673BBE" w:rsidRPr="00673BBE" w:rsidRDefault="00673BBE" w:rsidP="004D76D9">
      <w:pPr>
        <w:spacing w:before="120"/>
        <w:ind w:firstLine="720"/>
        <w:jc w:val="both"/>
        <w:rPr>
          <w:rFonts w:ascii="Times New Roman" w:hAnsi="Times New Roman"/>
          <w:b/>
          <w:bCs/>
          <w:sz w:val="28"/>
          <w:szCs w:val="28"/>
        </w:rPr>
      </w:pPr>
      <w:r>
        <w:rPr>
          <w:rFonts w:ascii="Times New Roman" w:hAnsi="Times New Roman"/>
          <w:b/>
          <w:bCs/>
          <w:sz w:val="28"/>
          <w:szCs w:val="28"/>
        </w:rPr>
        <w:t xml:space="preserve">- </w:t>
      </w:r>
      <w:r w:rsidR="004D76D9">
        <w:rPr>
          <w:rFonts w:ascii="Times New Roman" w:hAnsi="Times New Roman"/>
          <w:sz w:val="28"/>
          <w:szCs w:val="28"/>
        </w:rPr>
        <w:t>99,6</w:t>
      </w:r>
      <w:r w:rsidRPr="002D03AC">
        <w:rPr>
          <w:rFonts w:ascii="Times New Roman" w:hAnsi="Times New Roman"/>
          <w:sz w:val="28"/>
          <w:szCs w:val="28"/>
          <w:lang w:val="vi-VN"/>
        </w:rPr>
        <w:t>%</w:t>
      </w:r>
      <w:r w:rsidRPr="003A4CF9">
        <w:rPr>
          <w:rFonts w:ascii="Times New Roman" w:hAnsi="Times New Roman"/>
          <w:sz w:val="28"/>
          <w:szCs w:val="28"/>
          <w:lang w:val="vi-VN"/>
        </w:rPr>
        <w:t xml:space="preserve"> học sinh được đánh giá “Đạt” </w:t>
      </w:r>
      <w:r w:rsidR="0039023D">
        <w:rPr>
          <w:rFonts w:ascii="Times New Roman" w:hAnsi="Times New Roman"/>
          <w:sz w:val="28"/>
          <w:szCs w:val="28"/>
        </w:rPr>
        <w:t xml:space="preserve">trở lên </w:t>
      </w:r>
      <w:r w:rsidRPr="003A4CF9">
        <w:rPr>
          <w:rFonts w:ascii="Times New Roman" w:hAnsi="Times New Roman"/>
          <w:sz w:val="28"/>
          <w:szCs w:val="28"/>
          <w:lang w:val="vi-VN"/>
        </w:rPr>
        <w:t xml:space="preserve">về các năng lực và </w:t>
      </w:r>
      <w:r w:rsidR="004D76D9">
        <w:rPr>
          <w:rFonts w:ascii="Times New Roman" w:hAnsi="Times New Roman"/>
          <w:sz w:val="28"/>
          <w:szCs w:val="28"/>
        </w:rPr>
        <w:t>99,47</w:t>
      </w:r>
      <w:r w:rsidR="002D03AC">
        <w:rPr>
          <w:rFonts w:ascii="Times New Roman" w:hAnsi="Times New Roman"/>
          <w:sz w:val="28"/>
          <w:szCs w:val="28"/>
        </w:rPr>
        <w:t xml:space="preserve">% </w:t>
      </w:r>
      <w:r w:rsidR="002D03AC" w:rsidRPr="002D03AC">
        <w:rPr>
          <w:rFonts w:ascii="Times New Roman" w:hAnsi="Times New Roman"/>
          <w:sz w:val="28"/>
          <w:szCs w:val="28"/>
          <w:lang w:val="vi-VN"/>
        </w:rPr>
        <w:t xml:space="preserve">học sinh được đánh giá “Đạt” </w:t>
      </w:r>
      <w:r w:rsidR="002D03AC" w:rsidRPr="002D03AC">
        <w:rPr>
          <w:rFonts w:ascii="Times New Roman" w:hAnsi="Times New Roman"/>
          <w:sz w:val="28"/>
          <w:szCs w:val="28"/>
        </w:rPr>
        <w:t xml:space="preserve">trở lên </w:t>
      </w:r>
      <w:r w:rsidR="002D03AC" w:rsidRPr="002D03AC">
        <w:rPr>
          <w:rFonts w:ascii="Times New Roman" w:hAnsi="Times New Roman"/>
          <w:sz w:val="28"/>
          <w:szCs w:val="28"/>
          <w:lang w:val="vi-VN"/>
        </w:rPr>
        <w:t xml:space="preserve">về </w:t>
      </w:r>
      <w:r w:rsidRPr="003A4CF9">
        <w:rPr>
          <w:rFonts w:ascii="Times New Roman" w:hAnsi="Times New Roman"/>
          <w:sz w:val="28"/>
          <w:szCs w:val="28"/>
          <w:lang w:val="vi-VN"/>
        </w:rPr>
        <w:t>các phẩm chất</w:t>
      </w:r>
      <w:r>
        <w:rPr>
          <w:rFonts w:ascii="Times New Roman" w:hAnsi="Times New Roman"/>
          <w:sz w:val="28"/>
          <w:szCs w:val="28"/>
        </w:rPr>
        <w:t>;</w:t>
      </w:r>
    </w:p>
    <w:bookmarkEnd w:id="0"/>
    <w:p w14:paraId="4BCFAF2D" w14:textId="417E816D" w:rsidR="00AD6293" w:rsidRPr="00AD6293" w:rsidRDefault="00AD6293" w:rsidP="00351605">
      <w:pPr>
        <w:spacing w:before="120"/>
        <w:ind w:firstLine="720"/>
        <w:jc w:val="both"/>
        <w:rPr>
          <w:rFonts w:ascii="Times New Roman" w:hAnsi="Times New Roman"/>
          <w:sz w:val="28"/>
          <w:szCs w:val="28"/>
        </w:rPr>
      </w:pPr>
      <w:r>
        <w:rPr>
          <w:rFonts w:ascii="Times New Roman" w:hAnsi="Times New Roman"/>
          <w:b/>
          <w:bCs/>
          <w:sz w:val="28"/>
          <w:szCs w:val="28"/>
        </w:rPr>
        <w:lastRenderedPageBreak/>
        <w:t>-</w:t>
      </w:r>
      <w:r w:rsidRPr="00AD6293">
        <w:rPr>
          <w:rFonts w:ascii="Times New Roman" w:hAnsi="Times New Roman"/>
          <w:b/>
          <w:bCs/>
          <w:sz w:val="28"/>
          <w:szCs w:val="28"/>
        </w:rPr>
        <w:t xml:space="preserve"> </w:t>
      </w:r>
      <w:r w:rsidRPr="00AD6293">
        <w:rPr>
          <w:rFonts w:ascii="Times New Roman" w:hAnsi="Times New Roman"/>
          <w:sz w:val="28"/>
          <w:szCs w:val="28"/>
        </w:rPr>
        <w:t>100% số học sinh lớp 3</w:t>
      </w:r>
      <w:r w:rsidR="00030035">
        <w:rPr>
          <w:rFonts w:ascii="Times New Roman" w:hAnsi="Times New Roman"/>
          <w:sz w:val="28"/>
          <w:szCs w:val="28"/>
        </w:rPr>
        <w:t>, 4</w:t>
      </w:r>
      <w:r w:rsidRPr="00AD6293">
        <w:rPr>
          <w:rFonts w:ascii="Times New Roman" w:hAnsi="Times New Roman"/>
          <w:sz w:val="28"/>
          <w:szCs w:val="28"/>
        </w:rPr>
        <w:t xml:space="preserve"> được học tiếng Anh theo chương trình GDPT 2018; chương trình tiếng Anh hệ 10 năm lớp 5 bảo đảm 100% được học 4 tiết/tuần.</w:t>
      </w:r>
    </w:p>
    <w:p w14:paraId="79803659" w14:textId="65FF6B23" w:rsidR="00FC722B" w:rsidRPr="00FC722B" w:rsidRDefault="00FC722B" w:rsidP="00FA0DD1">
      <w:pPr>
        <w:ind w:firstLine="720"/>
        <w:jc w:val="both"/>
        <w:outlineLvl w:val="0"/>
        <w:rPr>
          <w:rFonts w:ascii="Times New Roman" w:hAnsi="Times New Roman"/>
          <w:sz w:val="28"/>
          <w:szCs w:val="28"/>
        </w:rPr>
      </w:pPr>
      <w:r w:rsidRPr="002D03AC">
        <w:rPr>
          <w:rFonts w:ascii="Times New Roman" w:hAnsi="Times New Roman"/>
          <w:sz w:val="28"/>
          <w:szCs w:val="28"/>
        </w:rPr>
        <w:t xml:space="preserve">* </w:t>
      </w:r>
      <w:r w:rsidRPr="00BC6F8D">
        <w:rPr>
          <w:rFonts w:ascii="Times New Roman" w:hAnsi="Times New Roman"/>
          <w:sz w:val="28"/>
          <w:szCs w:val="28"/>
        </w:rPr>
        <w:t xml:space="preserve">Tồn tại: Qua KTCHKI, </w:t>
      </w:r>
      <w:r w:rsidR="005512D1" w:rsidRPr="00BC6F8D">
        <w:rPr>
          <w:rFonts w:ascii="Times New Roman" w:hAnsi="Times New Roman"/>
          <w:sz w:val="28"/>
          <w:szCs w:val="28"/>
        </w:rPr>
        <w:t xml:space="preserve">chất lượng học sinh ở </w:t>
      </w:r>
      <w:r w:rsidR="00D96859" w:rsidRPr="00BC6F8D">
        <w:rPr>
          <w:rFonts w:ascii="Times New Roman" w:hAnsi="Times New Roman"/>
          <w:sz w:val="28"/>
          <w:szCs w:val="28"/>
        </w:rPr>
        <w:t>từng</w:t>
      </w:r>
      <w:r w:rsidRPr="00BC6F8D">
        <w:rPr>
          <w:rFonts w:ascii="Times New Roman" w:hAnsi="Times New Roman"/>
          <w:sz w:val="28"/>
          <w:szCs w:val="28"/>
        </w:rPr>
        <w:t xml:space="preserve"> khối lớp chưa đồng đều</w:t>
      </w:r>
      <w:r w:rsidR="00D96859" w:rsidRPr="00BC6F8D">
        <w:rPr>
          <w:rFonts w:ascii="Times New Roman" w:hAnsi="Times New Roman"/>
          <w:sz w:val="28"/>
          <w:szCs w:val="28"/>
        </w:rPr>
        <w:t xml:space="preserve"> (môn Toán ở khối lớp 5 còn </w:t>
      </w:r>
      <w:r w:rsidR="00BC6F8D" w:rsidRPr="00BC6F8D">
        <w:rPr>
          <w:rFonts w:ascii="Times New Roman" w:hAnsi="Times New Roman"/>
          <w:sz w:val="28"/>
          <w:szCs w:val="28"/>
        </w:rPr>
        <w:t>9</w:t>
      </w:r>
      <w:r w:rsidR="00D96859" w:rsidRPr="00BC6F8D">
        <w:rPr>
          <w:rFonts w:ascii="Times New Roman" w:hAnsi="Times New Roman"/>
          <w:sz w:val="28"/>
          <w:szCs w:val="28"/>
        </w:rPr>
        <w:t xml:space="preserve"> HS chưa hoàn thành = </w:t>
      </w:r>
      <w:r w:rsidR="00BC6F8D" w:rsidRPr="00BC6F8D">
        <w:rPr>
          <w:rFonts w:ascii="Times New Roman" w:hAnsi="Times New Roman"/>
          <w:sz w:val="28"/>
          <w:szCs w:val="28"/>
        </w:rPr>
        <w:t>5,88</w:t>
      </w:r>
      <w:r w:rsidR="00D96859" w:rsidRPr="00BC6F8D">
        <w:rPr>
          <w:rFonts w:ascii="Times New Roman" w:hAnsi="Times New Roman"/>
          <w:sz w:val="28"/>
          <w:szCs w:val="28"/>
        </w:rPr>
        <w:t xml:space="preserve">%, khối lớp 4 còn </w:t>
      </w:r>
      <w:r w:rsidR="00BC6F8D" w:rsidRPr="00BC6F8D">
        <w:rPr>
          <w:rFonts w:ascii="Times New Roman" w:hAnsi="Times New Roman"/>
          <w:sz w:val="28"/>
          <w:szCs w:val="28"/>
        </w:rPr>
        <w:t>8</w:t>
      </w:r>
      <w:r w:rsidR="00D96859" w:rsidRPr="00BC6F8D">
        <w:rPr>
          <w:rFonts w:ascii="Times New Roman" w:hAnsi="Times New Roman"/>
          <w:sz w:val="28"/>
          <w:szCs w:val="28"/>
        </w:rPr>
        <w:t xml:space="preserve"> HS chưa hoàn thành = </w:t>
      </w:r>
      <w:r w:rsidR="00BC6F8D" w:rsidRPr="00BC6F8D">
        <w:rPr>
          <w:rFonts w:ascii="Times New Roman" w:hAnsi="Times New Roman"/>
          <w:sz w:val="28"/>
          <w:szCs w:val="28"/>
        </w:rPr>
        <w:t>5,4</w:t>
      </w:r>
      <w:r w:rsidR="00D96859" w:rsidRPr="00BC6F8D">
        <w:rPr>
          <w:rFonts w:ascii="Times New Roman" w:hAnsi="Times New Roman"/>
          <w:sz w:val="28"/>
          <w:szCs w:val="28"/>
        </w:rPr>
        <w:t>%</w:t>
      </w:r>
      <w:r w:rsidR="00BC6F8D" w:rsidRPr="00BC6F8D">
        <w:rPr>
          <w:rFonts w:ascii="Times New Roman" w:hAnsi="Times New Roman"/>
          <w:sz w:val="28"/>
          <w:szCs w:val="28"/>
        </w:rPr>
        <w:t>,</w:t>
      </w:r>
      <w:r w:rsidR="00D96859" w:rsidRPr="00BC6F8D">
        <w:rPr>
          <w:rFonts w:ascii="Times New Roman" w:hAnsi="Times New Roman"/>
          <w:sz w:val="28"/>
          <w:szCs w:val="28"/>
        </w:rPr>
        <w:t xml:space="preserve"> </w:t>
      </w:r>
      <w:r w:rsidR="00BC6F8D" w:rsidRPr="00BC6F8D">
        <w:rPr>
          <w:rFonts w:ascii="Times New Roman" w:hAnsi="Times New Roman"/>
          <w:sz w:val="28"/>
          <w:szCs w:val="28"/>
        </w:rPr>
        <w:t xml:space="preserve">khối lớp 1 còn 5 HS chưa hoàn thành = 3,26%; </w:t>
      </w:r>
      <w:r w:rsidR="00D96859" w:rsidRPr="00C72AE4">
        <w:rPr>
          <w:rFonts w:ascii="Times New Roman" w:hAnsi="Times New Roman"/>
          <w:sz w:val="28"/>
          <w:szCs w:val="28"/>
        </w:rPr>
        <w:t>môn Tiếng Việt đối với các lớp 1</w:t>
      </w:r>
      <w:r w:rsidR="00BC6F8D" w:rsidRPr="00C72AE4">
        <w:rPr>
          <w:rFonts w:ascii="Times New Roman" w:hAnsi="Times New Roman"/>
          <w:sz w:val="28"/>
          <w:szCs w:val="28"/>
        </w:rPr>
        <w:t xml:space="preserve">, 2 </w:t>
      </w:r>
      <w:r w:rsidR="00D96859" w:rsidRPr="00C72AE4">
        <w:rPr>
          <w:rFonts w:ascii="Times New Roman" w:hAnsi="Times New Roman"/>
          <w:sz w:val="28"/>
          <w:szCs w:val="28"/>
        </w:rPr>
        <w:t xml:space="preserve">còn </w:t>
      </w:r>
      <w:r w:rsidR="00BC6F8D" w:rsidRPr="00C72AE4">
        <w:rPr>
          <w:rFonts w:ascii="Times New Roman" w:hAnsi="Times New Roman"/>
          <w:sz w:val="28"/>
          <w:szCs w:val="28"/>
        </w:rPr>
        <w:t xml:space="preserve">4 </w:t>
      </w:r>
      <w:r w:rsidR="00D96859" w:rsidRPr="00C72AE4">
        <w:rPr>
          <w:rFonts w:ascii="Times New Roman" w:hAnsi="Times New Roman"/>
          <w:sz w:val="28"/>
          <w:szCs w:val="28"/>
        </w:rPr>
        <w:t>HS chưa hoàn thành</w:t>
      </w:r>
      <w:r w:rsidR="00BC6F8D" w:rsidRPr="00C72AE4">
        <w:rPr>
          <w:rFonts w:ascii="Times New Roman" w:hAnsi="Times New Roman"/>
          <w:sz w:val="28"/>
          <w:szCs w:val="28"/>
        </w:rPr>
        <w:t xml:space="preserve"> (3,03-3,26%) </w:t>
      </w:r>
      <w:r w:rsidR="00D96859" w:rsidRPr="00C72AE4">
        <w:rPr>
          <w:rFonts w:ascii="Times New Roman" w:hAnsi="Times New Roman"/>
          <w:sz w:val="28"/>
          <w:szCs w:val="28"/>
        </w:rPr>
        <w:t xml:space="preserve">; môn Tiếng Anh khối lớp </w:t>
      </w:r>
      <w:r w:rsidR="00BC6F8D" w:rsidRPr="00C72AE4">
        <w:rPr>
          <w:rFonts w:ascii="Times New Roman" w:hAnsi="Times New Roman"/>
          <w:sz w:val="28"/>
          <w:szCs w:val="28"/>
        </w:rPr>
        <w:t>3, 4</w:t>
      </w:r>
      <w:r w:rsidR="00D96859" w:rsidRPr="00C72AE4">
        <w:rPr>
          <w:rFonts w:ascii="Times New Roman" w:hAnsi="Times New Roman"/>
          <w:sz w:val="28"/>
          <w:szCs w:val="28"/>
        </w:rPr>
        <w:t xml:space="preserve"> </w:t>
      </w:r>
      <w:r w:rsidR="00BC6F8D" w:rsidRPr="00C72AE4">
        <w:rPr>
          <w:rFonts w:ascii="Times New Roman" w:hAnsi="Times New Roman"/>
          <w:sz w:val="28"/>
          <w:szCs w:val="28"/>
        </w:rPr>
        <w:t xml:space="preserve"> còn 13-14</w:t>
      </w:r>
      <w:r w:rsidR="00D96859" w:rsidRPr="00C72AE4">
        <w:rPr>
          <w:rFonts w:ascii="Times New Roman" w:hAnsi="Times New Roman"/>
          <w:sz w:val="28"/>
          <w:szCs w:val="28"/>
        </w:rPr>
        <w:t xml:space="preserve"> HS chưa hoàn thành</w:t>
      </w:r>
      <w:r w:rsidR="00BC6F8D" w:rsidRPr="00C72AE4">
        <w:rPr>
          <w:rFonts w:ascii="Times New Roman" w:hAnsi="Times New Roman"/>
          <w:sz w:val="28"/>
          <w:szCs w:val="28"/>
        </w:rPr>
        <w:t xml:space="preserve"> (</w:t>
      </w:r>
      <w:r w:rsidR="0085554B" w:rsidRPr="00C72AE4">
        <w:rPr>
          <w:rFonts w:ascii="Times New Roman" w:hAnsi="Times New Roman"/>
          <w:sz w:val="28"/>
          <w:szCs w:val="28"/>
        </w:rPr>
        <w:t>8,59 - 8,78</w:t>
      </w:r>
      <w:r w:rsidR="00BC6F8D" w:rsidRPr="00C72AE4">
        <w:rPr>
          <w:rFonts w:ascii="Times New Roman" w:hAnsi="Times New Roman"/>
          <w:sz w:val="28"/>
          <w:szCs w:val="28"/>
        </w:rPr>
        <w:t>%</w:t>
      </w:r>
      <w:r w:rsidR="00D96859" w:rsidRPr="00C72AE4">
        <w:rPr>
          <w:rFonts w:ascii="Times New Roman" w:hAnsi="Times New Roman"/>
          <w:sz w:val="28"/>
          <w:szCs w:val="28"/>
        </w:rPr>
        <w:t>)</w:t>
      </w:r>
      <w:r w:rsidRPr="00C72AE4">
        <w:rPr>
          <w:rFonts w:ascii="Times New Roman" w:hAnsi="Times New Roman"/>
          <w:sz w:val="28"/>
          <w:szCs w:val="28"/>
        </w:rPr>
        <w:t xml:space="preserve">. </w:t>
      </w:r>
      <w:r w:rsidR="00C72AE4" w:rsidRPr="00C72AE4">
        <w:rPr>
          <w:rFonts w:ascii="Times New Roman" w:hAnsi="Times New Roman"/>
          <w:sz w:val="28"/>
          <w:szCs w:val="28"/>
        </w:rPr>
        <w:t>Lãnh đạo nhà trường</w:t>
      </w:r>
      <w:r w:rsidRPr="00C72AE4">
        <w:rPr>
          <w:rFonts w:ascii="Times New Roman" w:hAnsi="Times New Roman"/>
          <w:sz w:val="28"/>
          <w:szCs w:val="28"/>
        </w:rPr>
        <w:t xml:space="preserve"> và các tổ chuyên môn đã có những đánh giá và nghiêm túc chỉ ra những hạn chế trong việc dạy và học của GV và HS và đề xuất những biện pháp khắc phục cho học kỳ tới. Về phẩm chất </w:t>
      </w:r>
      <w:r w:rsidR="004F011C" w:rsidRPr="00C72AE4">
        <w:rPr>
          <w:rFonts w:ascii="Times New Roman" w:hAnsi="Times New Roman"/>
          <w:sz w:val="28"/>
          <w:szCs w:val="28"/>
        </w:rPr>
        <w:t xml:space="preserve">có </w:t>
      </w:r>
      <w:r w:rsidR="00C72AE4" w:rsidRPr="00C72AE4">
        <w:rPr>
          <w:rFonts w:ascii="Times New Roman" w:hAnsi="Times New Roman"/>
          <w:sz w:val="28"/>
          <w:szCs w:val="28"/>
        </w:rPr>
        <w:t xml:space="preserve">4 </w:t>
      </w:r>
      <w:r w:rsidR="004F011C" w:rsidRPr="00C72AE4">
        <w:rPr>
          <w:rFonts w:ascii="Times New Roman" w:hAnsi="Times New Roman"/>
          <w:sz w:val="28"/>
          <w:szCs w:val="28"/>
        </w:rPr>
        <w:t xml:space="preserve">HS </w:t>
      </w:r>
      <w:r w:rsidR="00186983" w:rsidRPr="00C72AE4">
        <w:rPr>
          <w:rFonts w:ascii="Times New Roman" w:hAnsi="Times New Roman"/>
          <w:sz w:val="28"/>
          <w:szCs w:val="28"/>
        </w:rPr>
        <w:t xml:space="preserve">ở lớp 1, 2 </w:t>
      </w:r>
      <w:r w:rsidR="004F011C" w:rsidRPr="00C72AE4">
        <w:rPr>
          <w:rFonts w:ascii="Times New Roman" w:hAnsi="Times New Roman"/>
          <w:sz w:val="28"/>
          <w:szCs w:val="28"/>
        </w:rPr>
        <w:t>= 0</w:t>
      </w:r>
      <w:r w:rsidR="002D03AC" w:rsidRPr="00C72AE4">
        <w:rPr>
          <w:rFonts w:ascii="Times New Roman" w:hAnsi="Times New Roman"/>
          <w:sz w:val="28"/>
          <w:szCs w:val="28"/>
        </w:rPr>
        <w:t>,</w:t>
      </w:r>
      <w:r w:rsidR="00C72AE4" w:rsidRPr="00C72AE4">
        <w:rPr>
          <w:rFonts w:ascii="Times New Roman" w:hAnsi="Times New Roman"/>
          <w:sz w:val="28"/>
          <w:szCs w:val="28"/>
        </w:rPr>
        <w:t>53</w:t>
      </w:r>
      <w:r w:rsidR="004F011C" w:rsidRPr="00C72AE4">
        <w:rPr>
          <w:rFonts w:ascii="Times New Roman" w:hAnsi="Times New Roman"/>
          <w:sz w:val="28"/>
          <w:szCs w:val="28"/>
        </w:rPr>
        <w:t xml:space="preserve">% </w:t>
      </w:r>
      <w:r w:rsidRPr="00C72AE4">
        <w:rPr>
          <w:rFonts w:ascii="Times New Roman" w:hAnsi="Times New Roman"/>
          <w:sz w:val="28"/>
          <w:szCs w:val="28"/>
        </w:rPr>
        <w:t xml:space="preserve">và năng lực còn </w:t>
      </w:r>
      <w:r w:rsidR="00C72AE4" w:rsidRPr="00C72AE4">
        <w:rPr>
          <w:rFonts w:ascii="Times New Roman" w:hAnsi="Times New Roman"/>
          <w:sz w:val="28"/>
          <w:szCs w:val="28"/>
        </w:rPr>
        <w:t>3</w:t>
      </w:r>
      <w:r w:rsidR="002D03AC" w:rsidRPr="00C72AE4">
        <w:rPr>
          <w:rFonts w:ascii="Times New Roman" w:hAnsi="Times New Roman"/>
          <w:sz w:val="28"/>
          <w:szCs w:val="28"/>
        </w:rPr>
        <w:t xml:space="preserve"> </w:t>
      </w:r>
      <w:r w:rsidRPr="00C72AE4">
        <w:rPr>
          <w:rFonts w:ascii="Times New Roman" w:hAnsi="Times New Roman"/>
          <w:sz w:val="28"/>
          <w:szCs w:val="28"/>
        </w:rPr>
        <w:t>HS</w:t>
      </w:r>
      <w:r w:rsidR="00186983" w:rsidRPr="00C72AE4">
        <w:rPr>
          <w:rFonts w:ascii="Times New Roman" w:hAnsi="Times New Roman"/>
          <w:sz w:val="28"/>
          <w:szCs w:val="28"/>
        </w:rPr>
        <w:t xml:space="preserve"> lớp 1</w:t>
      </w:r>
      <w:r w:rsidR="00C72AE4" w:rsidRPr="00C72AE4">
        <w:rPr>
          <w:rFonts w:ascii="Times New Roman" w:hAnsi="Times New Roman"/>
          <w:sz w:val="28"/>
          <w:szCs w:val="28"/>
        </w:rPr>
        <w:t>,2</w:t>
      </w:r>
      <w:r w:rsidR="00186983" w:rsidRPr="00C72AE4">
        <w:rPr>
          <w:rFonts w:ascii="Times New Roman" w:hAnsi="Times New Roman"/>
          <w:sz w:val="28"/>
          <w:szCs w:val="28"/>
        </w:rPr>
        <w:t xml:space="preserve"> </w:t>
      </w:r>
      <w:r w:rsidRPr="00C72AE4">
        <w:rPr>
          <w:rFonts w:ascii="Times New Roman" w:hAnsi="Times New Roman"/>
          <w:sz w:val="28"/>
          <w:szCs w:val="28"/>
        </w:rPr>
        <w:t>= 0</w:t>
      </w:r>
      <w:r w:rsidR="002D03AC" w:rsidRPr="00C72AE4">
        <w:rPr>
          <w:rFonts w:ascii="Times New Roman" w:hAnsi="Times New Roman"/>
          <w:sz w:val="28"/>
          <w:szCs w:val="28"/>
        </w:rPr>
        <w:t>,</w:t>
      </w:r>
      <w:r w:rsidR="00C72AE4" w:rsidRPr="00C72AE4">
        <w:rPr>
          <w:rFonts w:ascii="Times New Roman" w:hAnsi="Times New Roman"/>
          <w:sz w:val="28"/>
          <w:szCs w:val="28"/>
        </w:rPr>
        <w:t>4</w:t>
      </w:r>
      <w:r w:rsidRPr="00C72AE4">
        <w:rPr>
          <w:rFonts w:ascii="Times New Roman" w:hAnsi="Times New Roman"/>
          <w:sz w:val="28"/>
          <w:szCs w:val="28"/>
        </w:rPr>
        <w:t>% ở mức “Cần cố gắng”.</w:t>
      </w:r>
    </w:p>
    <w:p w14:paraId="2B7C03CF" w14:textId="621CFD38" w:rsidR="003B1A20" w:rsidRPr="0099783A" w:rsidRDefault="00C003C1" w:rsidP="0099783A">
      <w:pPr>
        <w:pStyle w:val="NormalWeb"/>
        <w:widowControl w:val="0"/>
        <w:spacing w:before="0" w:beforeAutospacing="0" w:after="120" w:afterAutospacing="0" w:line="276" w:lineRule="auto"/>
        <w:ind w:firstLine="720"/>
        <w:rPr>
          <w:b/>
          <w:bCs/>
          <w:sz w:val="28"/>
          <w:szCs w:val="28"/>
        </w:rPr>
      </w:pPr>
      <w:r w:rsidRPr="0099783A">
        <w:rPr>
          <w:b/>
          <w:bCs/>
          <w:sz w:val="28"/>
          <w:szCs w:val="28"/>
        </w:rPr>
        <w:t>3</w:t>
      </w:r>
      <w:r w:rsidR="00C505A6" w:rsidRPr="0099783A">
        <w:rPr>
          <w:b/>
          <w:bCs/>
          <w:sz w:val="28"/>
          <w:szCs w:val="28"/>
          <w:lang w:val="vi-VN"/>
        </w:rPr>
        <w:t xml:space="preserve">. </w:t>
      </w:r>
      <w:r w:rsidR="00C505A6" w:rsidRPr="0099783A">
        <w:rPr>
          <w:b/>
          <w:bCs/>
          <w:sz w:val="28"/>
          <w:szCs w:val="28"/>
        </w:rPr>
        <w:t>Tổ chức các câu lạc bộ và tổ chức hoạt động ngoại khóa</w:t>
      </w:r>
    </w:p>
    <w:p w14:paraId="0D2B252A" w14:textId="4F3E4F17" w:rsidR="0080431B" w:rsidRDefault="0080431B" w:rsidP="002E2700">
      <w:pPr>
        <w:pStyle w:val="NormalWeb"/>
        <w:widowControl w:val="0"/>
        <w:spacing w:before="0" w:beforeAutospacing="0" w:after="120" w:afterAutospacing="0" w:line="276" w:lineRule="auto"/>
        <w:jc w:val="both"/>
        <w:rPr>
          <w:sz w:val="26"/>
          <w:szCs w:val="26"/>
          <w:lang w:val="pt-BR"/>
        </w:rPr>
      </w:pPr>
      <w:r>
        <w:rPr>
          <w:bCs/>
          <w:sz w:val="28"/>
          <w:szCs w:val="28"/>
        </w:rPr>
        <w:tab/>
        <w:t xml:space="preserve">- </w:t>
      </w:r>
      <w:r w:rsidRPr="00AC7FA0">
        <w:rPr>
          <w:sz w:val="26"/>
          <w:szCs w:val="26"/>
          <w:lang w:val="pt-BR"/>
        </w:rPr>
        <w:t xml:space="preserve">Tham </w:t>
      </w:r>
      <w:r>
        <w:rPr>
          <w:sz w:val="26"/>
          <w:szCs w:val="26"/>
          <w:lang w:val="pt-BR"/>
        </w:rPr>
        <w:t xml:space="preserve">gia biểu diễn văn nghệ chào mừng CMT8 và Quốc khánh 02/9, phối kết hợp với Đoàn TNCS HCM tổ chức cho học sinh </w:t>
      </w:r>
      <w:r w:rsidRPr="00AC7FA0">
        <w:rPr>
          <w:sz w:val="26"/>
          <w:szCs w:val="26"/>
          <w:lang w:val="pt-BR"/>
        </w:rPr>
        <w:t>chương trình Trại thu 2023 tại xã</w:t>
      </w:r>
      <w:r>
        <w:rPr>
          <w:sz w:val="26"/>
          <w:szCs w:val="26"/>
          <w:lang w:val="pt-BR"/>
        </w:rPr>
        <w:t>.</w:t>
      </w:r>
    </w:p>
    <w:p w14:paraId="246D014B" w14:textId="315C3594" w:rsidR="00012540" w:rsidRDefault="00012540" w:rsidP="00012540">
      <w:pPr>
        <w:pStyle w:val="NormalWeb"/>
        <w:widowControl w:val="0"/>
        <w:spacing w:before="0" w:beforeAutospacing="0" w:after="120" w:afterAutospacing="0" w:line="276" w:lineRule="auto"/>
        <w:ind w:firstLine="720"/>
        <w:jc w:val="both"/>
        <w:rPr>
          <w:bCs/>
          <w:sz w:val="28"/>
          <w:szCs w:val="28"/>
        </w:rPr>
      </w:pPr>
      <w:r>
        <w:rPr>
          <w:sz w:val="26"/>
          <w:szCs w:val="26"/>
          <w:lang w:val="pt-BR"/>
        </w:rPr>
        <w:t xml:space="preserve">- </w:t>
      </w:r>
      <w:r w:rsidRPr="00AC7FA0">
        <w:rPr>
          <w:sz w:val="26"/>
          <w:szCs w:val="26"/>
          <w:lang w:val="pt-BR"/>
        </w:rPr>
        <w:t>Tổ chức Lễ đón th</w:t>
      </w:r>
      <w:r w:rsidRPr="00AC7FA0">
        <w:rPr>
          <w:sz w:val="26"/>
          <w:szCs w:val="26"/>
          <w:lang w:val="vi-VN"/>
        </w:rPr>
        <w:t>ư</w:t>
      </w:r>
      <w:r w:rsidRPr="00AC7FA0">
        <w:rPr>
          <w:sz w:val="26"/>
          <w:szCs w:val="26"/>
          <w:lang w:val="pt-BR"/>
        </w:rPr>
        <w:softHyphen/>
        <w:t xml:space="preserve"> Bác 15/10</w:t>
      </w:r>
      <w:r>
        <w:rPr>
          <w:sz w:val="26"/>
          <w:szCs w:val="26"/>
          <w:lang w:val="pt-BR"/>
        </w:rPr>
        <w:t xml:space="preserve"> và chào mừng ngày Phụ nữ Việt Nam 20/10.</w:t>
      </w:r>
    </w:p>
    <w:p w14:paraId="1B6921A0" w14:textId="58676485" w:rsidR="00F1435D" w:rsidRDefault="001837C5" w:rsidP="002E2700">
      <w:pPr>
        <w:spacing w:after="120"/>
        <w:ind w:firstLine="720"/>
        <w:jc w:val="both"/>
        <w:rPr>
          <w:rFonts w:ascii="Times New Roman" w:hAnsi="Times New Roman"/>
          <w:sz w:val="28"/>
          <w:szCs w:val="28"/>
        </w:rPr>
      </w:pPr>
      <w:r w:rsidRPr="00DB4D58">
        <w:rPr>
          <w:rFonts w:ascii="Times New Roman" w:hAnsi="Times New Roman"/>
          <w:sz w:val="28"/>
          <w:szCs w:val="28"/>
          <w:lang w:val="vi-VN"/>
        </w:rPr>
        <w:t xml:space="preserve">- Tổ chức thi Giáo viên dạy giỏi cấp trường </w:t>
      </w:r>
      <w:r w:rsidRPr="00DB4D58">
        <w:rPr>
          <w:rFonts w:ascii="Times New Roman" w:hAnsi="Times New Roman"/>
          <w:sz w:val="28"/>
          <w:szCs w:val="28"/>
        </w:rPr>
        <w:t xml:space="preserve">vào </w:t>
      </w:r>
      <w:r w:rsidRPr="00DB4D58">
        <w:rPr>
          <w:rFonts w:ascii="Times New Roman" w:hAnsi="Times New Roman"/>
          <w:sz w:val="28"/>
          <w:szCs w:val="28"/>
          <w:lang w:val="vi-VN"/>
        </w:rPr>
        <w:t>tháng 1</w:t>
      </w:r>
      <w:r w:rsidRPr="00DB4D58">
        <w:rPr>
          <w:rFonts w:ascii="Times New Roman" w:hAnsi="Times New Roman"/>
          <w:sz w:val="28"/>
          <w:szCs w:val="28"/>
        </w:rPr>
        <w:t>1</w:t>
      </w:r>
      <w:r w:rsidRPr="00DB4D58">
        <w:rPr>
          <w:rFonts w:ascii="Times New Roman" w:hAnsi="Times New Roman"/>
          <w:sz w:val="28"/>
          <w:szCs w:val="28"/>
          <w:lang w:val="vi-VN"/>
        </w:rPr>
        <w:t>/202</w:t>
      </w:r>
      <w:r w:rsidR="00030035">
        <w:rPr>
          <w:rFonts w:ascii="Times New Roman" w:hAnsi="Times New Roman"/>
          <w:sz w:val="28"/>
          <w:szCs w:val="28"/>
        </w:rPr>
        <w:t xml:space="preserve">3 và </w:t>
      </w:r>
      <w:r w:rsidR="00F1435D" w:rsidRPr="00DB4D58">
        <w:rPr>
          <w:rFonts w:ascii="Times New Roman" w:hAnsi="Times New Roman"/>
          <w:sz w:val="28"/>
          <w:szCs w:val="28"/>
        </w:rPr>
        <w:t xml:space="preserve"> </w:t>
      </w:r>
      <w:r w:rsidR="00C003C1">
        <w:rPr>
          <w:rFonts w:ascii="Times New Roman" w:hAnsi="Times New Roman"/>
          <w:sz w:val="28"/>
          <w:szCs w:val="28"/>
        </w:rPr>
        <w:t xml:space="preserve">Liên hoan văn nghệ </w:t>
      </w:r>
      <w:r w:rsidR="00F1435D" w:rsidRPr="00DB4D58">
        <w:rPr>
          <w:rFonts w:ascii="Times New Roman" w:hAnsi="Times New Roman"/>
          <w:sz w:val="28"/>
          <w:szCs w:val="28"/>
        </w:rPr>
        <w:t xml:space="preserve">nhân </w:t>
      </w:r>
      <w:r w:rsidR="00C003C1">
        <w:rPr>
          <w:rFonts w:ascii="Times New Roman" w:hAnsi="Times New Roman"/>
          <w:sz w:val="28"/>
          <w:szCs w:val="28"/>
        </w:rPr>
        <w:t>kỷ niệm 4</w:t>
      </w:r>
      <w:r w:rsidR="00030035">
        <w:rPr>
          <w:rFonts w:ascii="Times New Roman" w:hAnsi="Times New Roman"/>
          <w:sz w:val="28"/>
          <w:szCs w:val="28"/>
        </w:rPr>
        <w:t>1</w:t>
      </w:r>
      <w:r w:rsidR="00C003C1">
        <w:rPr>
          <w:rFonts w:ascii="Times New Roman" w:hAnsi="Times New Roman"/>
          <w:sz w:val="28"/>
          <w:szCs w:val="28"/>
        </w:rPr>
        <w:t xml:space="preserve"> năm </w:t>
      </w:r>
      <w:r w:rsidR="00F1435D" w:rsidRPr="00DB4D58">
        <w:rPr>
          <w:rFonts w:ascii="Times New Roman" w:hAnsi="Times New Roman"/>
          <w:sz w:val="28"/>
          <w:szCs w:val="28"/>
        </w:rPr>
        <w:t>ngày Nhà giáo việt Nam 20/11;</w:t>
      </w:r>
    </w:p>
    <w:p w14:paraId="2B3BA4C2" w14:textId="08C89EFB" w:rsidR="00CB308E" w:rsidRDefault="00CB308E" w:rsidP="00CB308E">
      <w:pPr>
        <w:spacing w:after="120"/>
        <w:ind w:firstLine="720"/>
        <w:jc w:val="both"/>
        <w:rPr>
          <w:rFonts w:ascii="Times New Roman" w:hAnsi="Times New Roman"/>
          <w:color w:val="000000"/>
          <w:kern w:val="24"/>
          <w:sz w:val="28"/>
          <w:szCs w:val="28"/>
          <w:lang w:val="vi-VN"/>
        </w:rPr>
      </w:pPr>
      <w:r w:rsidRPr="00CB308E">
        <w:rPr>
          <w:rFonts w:ascii="Times New Roman" w:hAnsi="Times New Roman"/>
          <w:sz w:val="28"/>
          <w:szCs w:val="28"/>
        </w:rPr>
        <w:t xml:space="preserve">- </w:t>
      </w:r>
      <w:r>
        <w:rPr>
          <w:rFonts w:ascii="Times New Roman" w:hAnsi="Times New Roman"/>
          <w:sz w:val="28"/>
          <w:szCs w:val="28"/>
        </w:rPr>
        <w:t xml:space="preserve">Tổ chức </w:t>
      </w:r>
      <w:r w:rsidRPr="00CB308E">
        <w:rPr>
          <w:rFonts w:ascii="Times New Roman" w:hAnsi="Times New Roman"/>
          <w:color w:val="000000"/>
          <w:kern w:val="24"/>
          <w:sz w:val="28"/>
          <w:szCs w:val="28"/>
          <w:lang w:val="vi-VN"/>
        </w:rPr>
        <w:t>Hội khỏe Phù Đổng cấp trường</w:t>
      </w:r>
      <w:r>
        <w:rPr>
          <w:rFonts w:ascii="Times New Roman" w:hAnsi="Times New Roman"/>
          <w:color w:val="000000"/>
          <w:kern w:val="24"/>
          <w:sz w:val="28"/>
          <w:szCs w:val="28"/>
        </w:rPr>
        <w:t xml:space="preserve"> nhân dịp 22/12</w:t>
      </w:r>
      <w:r w:rsidRPr="00CB308E">
        <w:rPr>
          <w:rFonts w:ascii="Times New Roman" w:hAnsi="Times New Roman"/>
          <w:color w:val="000000"/>
          <w:kern w:val="24"/>
          <w:sz w:val="28"/>
          <w:szCs w:val="28"/>
          <w:lang w:val="vi-VN"/>
        </w:rPr>
        <w:t xml:space="preserve">; </w:t>
      </w:r>
    </w:p>
    <w:p w14:paraId="1387A7AD" w14:textId="254B642D" w:rsidR="00172897" w:rsidRPr="00172897" w:rsidRDefault="00172897" w:rsidP="00CB308E">
      <w:pPr>
        <w:spacing w:after="120"/>
        <w:ind w:firstLine="720"/>
        <w:jc w:val="both"/>
        <w:rPr>
          <w:rFonts w:ascii="Times New Roman" w:hAnsi="Times New Roman"/>
          <w:color w:val="000000"/>
          <w:kern w:val="24"/>
          <w:sz w:val="28"/>
          <w:szCs w:val="28"/>
        </w:rPr>
      </w:pPr>
      <w:r w:rsidRPr="00CB308E">
        <w:rPr>
          <w:rFonts w:ascii="Times New Roman" w:hAnsi="Times New Roman"/>
          <w:sz w:val="28"/>
          <w:szCs w:val="28"/>
        </w:rPr>
        <w:t xml:space="preserve">- </w:t>
      </w:r>
      <w:r>
        <w:rPr>
          <w:rFonts w:ascii="Times New Roman" w:hAnsi="Times New Roman"/>
          <w:sz w:val="28"/>
          <w:szCs w:val="28"/>
        </w:rPr>
        <w:t xml:space="preserve">Tổ chức </w:t>
      </w:r>
      <w:r>
        <w:rPr>
          <w:rFonts w:ascii="Times New Roman" w:hAnsi="Times New Roman"/>
          <w:color w:val="000000"/>
          <w:kern w:val="24"/>
          <w:sz w:val="28"/>
          <w:szCs w:val="28"/>
        </w:rPr>
        <w:t>trưng bày sản phẩm STEM</w:t>
      </w:r>
      <w:r w:rsidRPr="00CB308E">
        <w:rPr>
          <w:rFonts w:ascii="Times New Roman" w:hAnsi="Times New Roman"/>
          <w:color w:val="000000"/>
          <w:kern w:val="24"/>
          <w:sz w:val="28"/>
          <w:szCs w:val="28"/>
          <w:lang w:val="vi-VN"/>
        </w:rPr>
        <w:t xml:space="preserve"> cấp trường</w:t>
      </w:r>
      <w:r>
        <w:rPr>
          <w:rFonts w:ascii="Times New Roman" w:hAnsi="Times New Roman"/>
          <w:color w:val="000000"/>
          <w:kern w:val="24"/>
          <w:sz w:val="28"/>
          <w:szCs w:val="28"/>
        </w:rPr>
        <w:t>;</w:t>
      </w:r>
    </w:p>
    <w:p w14:paraId="2A2C71B5" w14:textId="68CC3304" w:rsidR="00CB308E" w:rsidRPr="00CB308E" w:rsidRDefault="00CB308E" w:rsidP="00CB308E">
      <w:pPr>
        <w:spacing w:after="120"/>
        <w:ind w:firstLine="720"/>
        <w:jc w:val="both"/>
        <w:rPr>
          <w:rFonts w:ascii="Times New Roman" w:hAnsi="Times New Roman"/>
          <w:color w:val="000000"/>
          <w:kern w:val="24"/>
          <w:sz w:val="28"/>
          <w:szCs w:val="28"/>
        </w:rPr>
      </w:pPr>
      <w:r>
        <w:rPr>
          <w:rFonts w:ascii="Times New Roman" w:hAnsi="Times New Roman"/>
          <w:color w:val="000000"/>
          <w:kern w:val="24"/>
          <w:sz w:val="28"/>
          <w:szCs w:val="28"/>
        </w:rPr>
        <w:t>- Tổ chức Chương trình trải nghiệm “</w:t>
      </w:r>
      <w:r w:rsidR="00030035">
        <w:rPr>
          <w:rFonts w:ascii="Times New Roman" w:hAnsi="Times New Roman"/>
          <w:color w:val="000000"/>
          <w:kern w:val="24"/>
          <w:sz w:val="28"/>
          <w:szCs w:val="28"/>
        </w:rPr>
        <w:t>Hội Xuân Giáp Thìn</w:t>
      </w:r>
      <w:r>
        <w:rPr>
          <w:rFonts w:ascii="Times New Roman" w:hAnsi="Times New Roman"/>
          <w:color w:val="000000"/>
          <w:kern w:val="24"/>
          <w:sz w:val="28"/>
          <w:szCs w:val="28"/>
        </w:rPr>
        <w:t>” nhân dịp Tết cổ truyền;</w:t>
      </w:r>
    </w:p>
    <w:p w14:paraId="0612EE52" w14:textId="77BB1131" w:rsidR="00CB308E" w:rsidRPr="00CB308E" w:rsidRDefault="00CB308E" w:rsidP="00CB308E">
      <w:pPr>
        <w:spacing w:after="120"/>
        <w:ind w:firstLine="720"/>
        <w:jc w:val="both"/>
        <w:rPr>
          <w:rFonts w:ascii="Times New Roman" w:hAnsi="Times New Roman"/>
          <w:sz w:val="28"/>
          <w:szCs w:val="28"/>
        </w:rPr>
      </w:pPr>
      <w:r>
        <w:rPr>
          <w:rFonts w:ascii="Times New Roman" w:hAnsi="Times New Roman"/>
          <w:color w:val="000000"/>
          <w:kern w:val="24"/>
          <w:sz w:val="28"/>
          <w:szCs w:val="28"/>
        </w:rPr>
        <w:t xml:space="preserve">- Tham dự </w:t>
      </w:r>
      <w:r w:rsidRPr="00CB308E">
        <w:rPr>
          <w:rFonts w:ascii="Times New Roman" w:hAnsi="Times New Roman"/>
          <w:color w:val="000000"/>
          <w:kern w:val="24"/>
          <w:sz w:val="28"/>
          <w:szCs w:val="28"/>
          <w:lang w:val="vi-VN"/>
        </w:rPr>
        <w:t xml:space="preserve"> Hội </w:t>
      </w:r>
      <w:r w:rsidRPr="00CB308E">
        <w:rPr>
          <w:rFonts w:ascii="Times New Roman" w:hAnsi="Times New Roman"/>
          <w:color w:val="000000"/>
          <w:kern w:val="24"/>
          <w:sz w:val="28"/>
          <w:szCs w:val="28"/>
        </w:rPr>
        <w:t>t</w:t>
      </w:r>
      <w:r w:rsidRPr="00CB308E">
        <w:rPr>
          <w:rFonts w:ascii="Times New Roman" w:hAnsi="Times New Roman"/>
          <w:color w:val="000000"/>
          <w:kern w:val="24"/>
          <w:sz w:val="28"/>
          <w:szCs w:val="28"/>
          <w:lang w:val="vi-VN"/>
        </w:rPr>
        <w:t xml:space="preserve">hảo chuyên môn </w:t>
      </w:r>
      <w:r>
        <w:rPr>
          <w:rFonts w:ascii="Times New Roman" w:hAnsi="Times New Roman"/>
          <w:color w:val="000000"/>
          <w:kern w:val="24"/>
          <w:sz w:val="28"/>
          <w:szCs w:val="28"/>
        </w:rPr>
        <w:t xml:space="preserve">cụm miền </w:t>
      </w:r>
      <w:r w:rsidR="00172897">
        <w:rPr>
          <w:rFonts w:ascii="Times New Roman" w:hAnsi="Times New Roman"/>
          <w:color w:val="000000"/>
          <w:kern w:val="24"/>
          <w:sz w:val="28"/>
          <w:szCs w:val="28"/>
        </w:rPr>
        <w:t>về Dạy học tích hợp giáo dục STEM đối với các môn học</w:t>
      </w:r>
      <w:r>
        <w:rPr>
          <w:rFonts w:ascii="Times New Roman" w:hAnsi="Times New Roman"/>
          <w:color w:val="000000"/>
          <w:kern w:val="24"/>
          <w:sz w:val="28"/>
          <w:szCs w:val="28"/>
        </w:rPr>
        <w:t>;</w:t>
      </w:r>
    </w:p>
    <w:p w14:paraId="1F4D70CB" w14:textId="1CE54AA3" w:rsidR="001837C5" w:rsidRPr="00DB4D58" w:rsidRDefault="001837C5" w:rsidP="00FA0DD1">
      <w:pPr>
        <w:spacing w:after="120"/>
        <w:ind w:firstLine="720"/>
        <w:jc w:val="both"/>
        <w:rPr>
          <w:rFonts w:ascii="Times New Roman" w:hAnsi="Times New Roman"/>
          <w:sz w:val="28"/>
          <w:szCs w:val="28"/>
        </w:rPr>
      </w:pPr>
      <w:r w:rsidRPr="00DB4D58">
        <w:rPr>
          <w:rFonts w:ascii="Times New Roman" w:hAnsi="Times New Roman"/>
          <w:sz w:val="28"/>
          <w:szCs w:val="28"/>
          <w:lang w:val="vi-VN"/>
        </w:rPr>
        <w:t>- Hùng biện tiếng Anh: khối lớp 4</w:t>
      </w:r>
      <w:r w:rsidR="00F813F7">
        <w:rPr>
          <w:rFonts w:ascii="Times New Roman" w:hAnsi="Times New Roman"/>
          <w:sz w:val="28"/>
          <w:szCs w:val="28"/>
        </w:rPr>
        <w:t>, 5</w:t>
      </w:r>
      <w:r w:rsidRPr="00DB4D58">
        <w:rPr>
          <w:rFonts w:ascii="Times New Roman" w:hAnsi="Times New Roman"/>
          <w:sz w:val="28"/>
          <w:szCs w:val="28"/>
          <w:lang w:val="vi-VN"/>
        </w:rPr>
        <w:t xml:space="preserve"> </w:t>
      </w:r>
      <w:r w:rsidR="00CB308E">
        <w:rPr>
          <w:rFonts w:ascii="Times New Roman" w:hAnsi="Times New Roman"/>
          <w:sz w:val="28"/>
          <w:szCs w:val="28"/>
          <w:lang w:val="vi-VN"/>
        </w:rPr>
        <w:t xml:space="preserve">có </w:t>
      </w:r>
      <w:r w:rsidR="00030035">
        <w:rPr>
          <w:rFonts w:ascii="Times New Roman" w:hAnsi="Times New Roman"/>
          <w:sz w:val="28"/>
          <w:szCs w:val="28"/>
        </w:rPr>
        <w:t>4</w:t>
      </w:r>
      <w:r w:rsidR="00F27640" w:rsidRPr="00DB4D58">
        <w:rPr>
          <w:rFonts w:ascii="Times New Roman" w:hAnsi="Times New Roman"/>
          <w:sz w:val="28"/>
          <w:szCs w:val="28"/>
          <w:lang w:val="vi-VN"/>
        </w:rPr>
        <w:t xml:space="preserve"> học sinh </w:t>
      </w:r>
      <w:r w:rsidR="00DB4D58">
        <w:rPr>
          <w:rFonts w:ascii="Times New Roman" w:hAnsi="Times New Roman"/>
          <w:sz w:val="28"/>
          <w:szCs w:val="28"/>
        </w:rPr>
        <w:t xml:space="preserve">tham gia hội thi </w:t>
      </w:r>
      <w:r w:rsidR="00F813F7">
        <w:rPr>
          <w:rFonts w:ascii="Times New Roman" w:hAnsi="Times New Roman"/>
          <w:sz w:val="28"/>
          <w:szCs w:val="28"/>
        </w:rPr>
        <w:t>cấp Huyện</w:t>
      </w:r>
      <w:r w:rsidR="00CB308E">
        <w:rPr>
          <w:rFonts w:ascii="Times New Roman" w:hAnsi="Times New Roman"/>
          <w:sz w:val="28"/>
          <w:szCs w:val="28"/>
        </w:rPr>
        <w:t>;</w:t>
      </w:r>
    </w:p>
    <w:p w14:paraId="78ECEDA4" w14:textId="77777777" w:rsidR="001837C5" w:rsidRPr="00DB4D58" w:rsidRDefault="001837C5" w:rsidP="00FA0DD1">
      <w:pPr>
        <w:spacing w:after="120"/>
        <w:ind w:firstLine="720"/>
        <w:jc w:val="both"/>
        <w:rPr>
          <w:rFonts w:ascii="Times New Roman" w:hAnsi="Times New Roman"/>
          <w:sz w:val="28"/>
          <w:szCs w:val="28"/>
        </w:rPr>
      </w:pPr>
      <w:r w:rsidRPr="00DB4D58">
        <w:rPr>
          <w:rFonts w:ascii="Times New Roman" w:hAnsi="Times New Roman"/>
          <w:sz w:val="28"/>
          <w:szCs w:val="28"/>
          <w:lang w:val="vi-VN"/>
        </w:rPr>
        <w:t xml:space="preserve">- Phong trào viết chữ đúng và đẹp: 100% các lớp </w:t>
      </w:r>
      <w:r w:rsidR="00F27640" w:rsidRPr="00DB4D58">
        <w:rPr>
          <w:rFonts w:ascii="Times New Roman" w:hAnsi="Times New Roman"/>
          <w:sz w:val="28"/>
          <w:szCs w:val="28"/>
        </w:rPr>
        <w:t>duy trì thường xuyên, có bài viết theo từng tháng</w:t>
      </w:r>
      <w:r w:rsidR="0057601C" w:rsidRPr="00DB4D58">
        <w:rPr>
          <w:rFonts w:ascii="Times New Roman" w:hAnsi="Times New Roman"/>
          <w:sz w:val="28"/>
          <w:szCs w:val="28"/>
        </w:rPr>
        <w:t>;</w:t>
      </w:r>
    </w:p>
    <w:p w14:paraId="38F3453D" w14:textId="4E115750" w:rsidR="00DB4D58" w:rsidRDefault="00DB4D58" w:rsidP="00FA0DD1">
      <w:pPr>
        <w:spacing w:after="120"/>
        <w:ind w:firstLine="720"/>
        <w:jc w:val="both"/>
        <w:rPr>
          <w:rFonts w:ascii="Times New Roman" w:hAnsi="Times New Roman"/>
          <w:sz w:val="28"/>
          <w:szCs w:val="28"/>
        </w:rPr>
      </w:pPr>
      <w:r>
        <w:rPr>
          <w:rFonts w:ascii="Times New Roman" w:hAnsi="Times New Roman"/>
          <w:sz w:val="28"/>
          <w:szCs w:val="28"/>
        </w:rPr>
        <w:t xml:space="preserve">- Tổ chức Sinh hoạt chuyên môn cấp trường chuyên đề về chương trình và sách giáo khoa lớp </w:t>
      </w:r>
      <w:r w:rsidR="00030035">
        <w:rPr>
          <w:rFonts w:ascii="Times New Roman" w:hAnsi="Times New Roman"/>
          <w:sz w:val="28"/>
          <w:szCs w:val="28"/>
        </w:rPr>
        <w:t xml:space="preserve">4, giáo dục </w:t>
      </w:r>
      <w:r w:rsidR="00017D17">
        <w:rPr>
          <w:rFonts w:ascii="Times New Roman" w:hAnsi="Times New Roman"/>
          <w:sz w:val="28"/>
          <w:szCs w:val="28"/>
        </w:rPr>
        <w:t xml:space="preserve">STEM, </w:t>
      </w:r>
      <w:r w:rsidR="00172897">
        <w:rPr>
          <w:rFonts w:ascii="Times New Roman" w:hAnsi="Times New Roman"/>
          <w:sz w:val="28"/>
          <w:szCs w:val="28"/>
        </w:rPr>
        <w:t>Chương trình Giáo dục địa phương lớp</w:t>
      </w:r>
      <w:r w:rsidR="00017D17">
        <w:rPr>
          <w:rFonts w:ascii="Times New Roman" w:hAnsi="Times New Roman"/>
          <w:sz w:val="28"/>
          <w:szCs w:val="28"/>
        </w:rPr>
        <w:t xml:space="preserve"> 4</w:t>
      </w:r>
      <w:r w:rsidR="006870CC">
        <w:rPr>
          <w:rFonts w:ascii="Times New Roman" w:hAnsi="Times New Roman"/>
          <w:sz w:val="28"/>
          <w:szCs w:val="28"/>
        </w:rPr>
        <w:t>, “</w:t>
      </w:r>
      <w:r w:rsidR="00172897">
        <w:rPr>
          <w:rFonts w:ascii="Times New Roman" w:hAnsi="Times New Roman"/>
          <w:sz w:val="28"/>
          <w:szCs w:val="28"/>
        </w:rPr>
        <w:t>H</w:t>
      </w:r>
      <w:r w:rsidR="006870CC">
        <w:rPr>
          <w:rFonts w:ascii="Times New Roman" w:hAnsi="Times New Roman"/>
          <w:sz w:val="28"/>
          <w:szCs w:val="28"/>
        </w:rPr>
        <w:t>ọc thông qua chơi”, công tác kiểm định chất lượng</w:t>
      </w:r>
      <w:r w:rsidR="00443452">
        <w:rPr>
          <w:rFonts w:ascii="Times New Roman" w:hAnsi="Times New Roman"/>
          <w:sz w:val="28"/>
          <w:szCs w:val="28"/>
        </w:rPr>
        <w:t>;</w:t>
      </w:r>
      <w:r>
        <w:rPr>
          <w:rFonts w:ascii="Times New Roman" w:hAnsi="Times New Roman"/>
          <w:sz w:val="28"/>
          <w:szCs w:val="28"/>
        </w:rPr>
        <w:t xml:space="preserve"> </w:t>
      </w:r>
      <w:r w:rsidR="00443452">
        <w:rPr>
          <w:rFonts w:ascii="Times New Roman" w:hAnsi="Times New Roman"/>
          <w:sz w:val="28"/>
          <w:szCs w:val="28"/>
        </w:rPr>
        <w:t>Tích cực tham gia thiết kế bài giảng điện tử</w:t>
      </w:r>
      <w:r>
        <w:rPr>
          <w:rFonts w:ascii="Times New Roman" w:hAnsi="Times New Roman"/>
          <w:sz w:val="28"/>
          <w:szCs w:val="28"/>
        </w:rPr>
        <w:t xml:space="preserve"> </w:t>
      </w:r>
      <w:r w:rsidR="00443452">
        <w:rPr>
          <w:rFonts w:ascii="Times New Roman" w:hAnsi="Times New Roman"/>
          <w:sz w:val="28"/>
          <w:szCs w:val="28"/>
        </w:rPr>
        <w:t>dự thi cấp Bộ và cấp Sở</w:t>
      </w:r>
      <w:r>
        <w:rPr>
          <w:rFonts w:ascii="Times New Roman" w:hAnsi="Times New Roman"/>
          <w:sz w:val="28"/>
          <w:szCs w:val="28"/>
        </w:rPr>
        <w:t>;</w:t>
      </w:r>
    </w:p>
    <w:p w14:paraId="2E84E6DB" w14:textId="77777777" w:rsidR="008250B6" w:rsidRDefault="00CB308E" w:rsidP="00CB308E">
      <w:pPr>
        <w:ind w:left="-2" w:firstLine="722"/>
        <w:jc w:val="both"/>
        <w:rPr>
          <w:rFonts w:ascii="Times New Roman" w:hAnsi="Times New Roman"/>
          <w:sz w:val="28"/>
          <w:szCs w:val="28"/>
        </w:rPr>
      </w:pPr>
      <w:r w:rsidRPr="008D0D13">
        <w:rPr>
          <w:rFonts w:ascii="Times New Roman" w:hAnsi="Times New Roman"/>
          <w:sz w:val="28"/>
          <w:szCs w:val="28"/>
        </w:rPr>
        <w:t xml:space="preserve">- Giáo viên chủ động cho HS tham gia các sân chơi </w:t>
      </w:r>
      <w:r w:rsidR="00017D17">
        <w:rPr>
          <w:rFonts w:ascii="Times New Roman" w:hAnsi="Times New Roman"/>
          <w:sz w:val="28"/>
          <w:szCs w:val="28"/>
        </w:rPr>
        <w:t xml:space="preserve">STEM Sáng tạo, </w:t>
      </w:r>
      <w:r w:rsidRPr="008D0D13">
        <w:rPr>
          <w:rFonts w:ascii="Times New Roman" w:hAnsi="Times New Roman"/>
          <w:sz w:val="28"/>
          <w:szCs w:val="28"/>
        </w:rPr>
        <w:t xml:space="preserve">Trạng Nguyên </w:t>
      </w:r>
      <w:r w:rsidR="002D03AC" w:rsidRPr="008D0D13">
        <w:rPr>
          <w:rFonts w:ascii="Times New Roman" w:hAnsi="Times New Roman"/>
          <w:sz w:val="28"/>
          <w:szCs w:val="28"/>
        </w:rPr>
        <w:t>T</w:t>
      </w:r>
      <w:r w:rsidRPr="008D0D13">
        <w:rPr>
          <w:rFonts w:ascii="Times New Roman" w:hAnsi="Times New Roman"/>
          <w:sz w:val="28"/>
          <w:szCs w:val="28"/>
        </w:rPr>
        <w:t>iếng Việt</w:t>
      </w:r>
      <w:r w:rsidR="00ED1BA8">
        <w:rPr>
          <w:rFonts w:ascii="Times New Roman" w:hAnsi="Times New Roman"/>
          <w:sz w:val="28"/>
          <w:szCs w:val="28"/>
        </w:rPr>
        <w:t xml:space="preserve">. </w:t>
      </w:r>
    </w:p>
    <w:p w14:paraId="7BE361C6" w14:textId="2C08910D" w:rsidR="008250B6" w:rsidRDefault="00ED1BA8" w:rsidP="00CB308E">
      <w:pPr>
        <w:ind w:left="-2" w:firstLine="722"/>
        <w:jc w:val="both"/>
        <w:rPr>
          <w:rFonts w:ascii="Times New Roman" w:hAnsi="Times New Roman"/>
          <w:sz w:val="28"/>
          <w:szCs w:val="28"/>
        </w:rPr>
      </w:pPr>
      <w:r>
        <w:rPr>
          <w:rFonts w:ascii="Times New Roman" w:hAnsi="Times New Roman"/>
          <w:sz w:val="28"/>
          <w:szCs w:val="28"/>
        </w:rPr>
        <w:lastRenderedPageBreak/>
        <w:t>Đ</w:t>
      </w:r>
      <w:r w:rsidR="00276725">
        <w:rPr>
          <w:rFonts w:ascii="Times New Roman" w:hAnsi="Times New Roman"/>
          <w:sz w:val="28"/>
          <w:szCs w:val="28"/>
        </w:rPr>
        <w:t xml:space="preserve">ã </w:t>
      </w:r>
      <w:r w:rsidR="00CB308E" w:rsidRPr="008D0D13">
        <w:rPr>
          <w:rFonts w:ascii="Times New Roman" w:hAnsi="Times New Roman"/>
          <w:sz w:val="28"/>
          <w:szCs w:val="28"/>
        </w:rPr>
        <w:t xml:space="preserve">có </w:t>
      </w:r>
      <w:r w:rsidR="00276725">
        <w:rPr>
          <w:rFonts w:ascii="Times New Roman" w:hAnsi="Times New Roman"/>
          <w:sz w:val="28"/>
          <w:szCs w:val="28"/>
        </w:rPr>
        <w:t>128</w:t>
      </w:r>
      <w:r w:rsidR="00CB308E" w:rsidRPr="008D0D13">
        <w:rPr>
          <w:rFonts w:ascii="Times New Roman" w:hAnsi="Times New Roman"/>
          <w:sz w:val="28"/>
          <w:szCs w:val="28"/>
        </w:rPr>
        <w:t xml:space="preserve"> học sinh tham gia </w:t>
      </w:r>
      <w:r w:rsidR="00017D17">
        <w:rPr>
          <w:rFonts w:ascii="Times New Roman" w:hAnsi="Times New Roman"/>
          <w:sz w:val="28"/>
          <w:szCs w:val="28"/>
        </w:rPr>
        <w:t>vòng thi</w:t>
      </w:r>
      <w:r w:rsidR="00CB308E" w:rsidRPr="008D0D13">
        <w:rPr>
          <w:rFonts w:ascii="Times New Roman" w:hAnsi="Times New Roman"/>
          <w:sz w:val="28"/>
          <w:szCs w:val="28"/>
        </w:rPr>
        <w:t xml:space="preserve"> cấp trường</w:t>
      </w:r>
      <w:r>
        <w:rPr>
          <w:rFonts w:ascii="Times New Roman" w:hAnsi="Times New Roman"/>
          <w:sz w:val="28"/>
          <w:szCs w:val="28"/>
        </w:rPr>
        <w:t xml:space="preserve"> </w:t>
      </w:r>
      <w:r w:rsidRPr="008D0D13">
        <w:rPr>
          <w:rFonts w:ascii="Times New Roman" w:hAnsi="Times New Roman"/>
          <w:sz w:val="28"/>
          <w:szCs w:val="28"/>
        </w:rPr>
        <w:t>Trạng Nguyên Tiếng Việt</w:t>
      </w:r>
      <w:r w:rsidR="00276725">
        <w:rPr>
          <w:rFonts w:ascii="Times New Roman" w:hAnsi="Times New Roman"/>
          <w:sz w:val="28"/>
          <w:szCs w:val="28"/>
        </w:rPr>
        <w:t xml:space="preserve"> - vượt gấp đôi về số lượng so với năm học trước</w:t>
      </w:r>
      <w:r w:rsidR="00CB308E" w:rsidRPr="008D0D13">
        <w:rPr>
          <w:rFonts w:ascii="Times New Roman" w:hAnsi="Times New Roman"/>
          <w:sz w:val="28"/>
          <w:szCs w:val="28"/>
        </w:rPr>
        <w:t>)</w:t>
      </w:r>
      <w:r w:rsidR="008250B6">
        <w:rPr>
          <w:rFonts w:ascii="Times New Roman" w:hAnsi="Times New Roman"/>
          <w:sz w:val="28"/>
          <w:szCs w:val="28"/>
        </w:rPr>
        <w:t>. Trong đó có 1 giải Nhất</w:t>
      </w:r>
      <w:r w:rsidR="00B6537B">
        <w:rPr>
          <w:rFonts w:ascii="Times New Roman" w:hAnsi="Times New Roman"/>
          <w:sz w:val="28"/>
          <w:szCs w:val="28"/>
        </w:rPr>
        <w:t>, 3 giải Nhì, 12 giải Ba và 21 giải Khuyến khích.</w:t>
      </w:r>
    </w:p>
    <w:p w14:paraId="67B40209" w14:textId="4FB7CC45" w:rsidR="00CB308E" w:rsidRPr="00CB308E" w:rsidRDefault="008250B6" w:rsidP="00CB308E">
      <w:pPr>
        <w:ind w:left="-2" w:firstLine="722"/>
        <w:jc w:val="both"/>
        <w:rPr>
          <w:rFonts w:ascii="Times New Roman" w:hAnsi="Times New Roman"/>
          <w:sz w:val="28"/>
          <w:szCs w:val="28"/>
        </w:rPr>
      </w:pPr>
      <w:r>
        <w:rPr>
          <w:rFonts w:ascii="Times New Roman" w:hAnsi="Times New Roman"/>
          <w:sz w:val="28"/>
          <w:szCs w:val="28"/>
        </w:rPr>
        <w:t>C</w:t>
      </w:r>
      <w:r w:rsidR="00017D17">
        <w:rPr>
          <w:rFonts w:ascii="Times New Roman" w:hAnsi="Times New Roman"/>
          <w:sz w:val="28"/>
          <w:szCs w:val="28"/>
        </w:rPr>
        <w:t>ó</w:t>
      </w:r>
      <w:r w:rsidR="00276725">
        <w:rPr>
          <w:rFonts w:ascii="Times New Roman" w:hAnsi="Times New Roman"/>
          <w:sz w:val="28"/>
          <w:szCs w:val="28"/>
        </w:rPr>
        <w:t xml:space="preserve"> nhiều</w:t>
      </w:r>
      <w:r w:rsidR="00017D17">
        <w:rPr>
          <w:rFonts w:ascii="Times New Roman" w:hAnsi="Times New Roman"/>
          <w:sz w:val="28"/>
          <w:szCs w:val="28"/>
        </w:rPr>
        <w:t xml:space="preserve"> sản phẩm STEM sáng tạo đi tham dự ngày hội STEM cụm miền và được chọn đi tham dự cấp Huyện.</w:t>
      </w:r>
    </w:p>
    <w:p w14:paraId="7FBEFB0B" w14:textId="233ACD1C" w:rsidR="00404553" w:rsidRDefault="001837C5" w:rsidP="00443452">
      <w:pPr>
        <w:spacing w:after="120"/>
        <w:ind w:firstLine="720"/>
        <w:jc w:val="both"/>
        <w:rPr>
          <w:rFonts w:ascii="Times New Roman" w:hAnsi="Times New Roman"/>
          <w:sz w:val="28"/>
          <w:szCs w:val="28"/>
        </w:rPr>
      </w:pPr>
      <w:r w:rsidRPr="00DB4D58">
        <w:rPr>
          <w:rFonts w:ascii="Times New Roman" w:hAnsi="Times New Roman"/>
          <w:sz w:val="28"/>
          <w:szCs w:val="28"/>
          <w:lang w:val="vi-VN"/>
        </w:rPr>
        <w:t>- CB, GV và HS tham gia đầy đủ, tích cực các cuộc thi do các cấp tổ chức và phát động</w:t>
      </w:r>
      <w:r w:rsidR="00F27640" w:rsidRPr="00DB4D58">
        <w:rPr>
          <w:rFonts w:ascii="Times New Roman" w:hAnsi="Times New Roman"/>
          <w:sz w:val="28"/>
          <w:szCs w:val="28"/>
        </w:rPr>
        <w:t xml:space="preserve">: Cuộc thi </w:t>
      </w:r>
      <w:r w:rsidR="00DB4D58" w:rsidRPr="00DB4D58">
        <w:rPr>
          <w:rFonts w:ascii="Times New Roman" w:hAnsi="Times New Roman"/>
          <w:sz w:val="28"/>
          <w:szCs w:val="28"/>
        </w:rPr>
        <w:t xml:space="preserve">Tuổi trẻ học tập và làm theo đạo đức, phong cách Hồ Chí Minh; </w:t>
      </w:r>
      <w:r w:rsidR="00F813F7">
        <w:rPr>
          <w:sz w:val="28"/>
          <w:szCs w:val="28"/>
        </w:rPr>
        <w:t>“</w:t>
      </w:r>
      <w:r w:rsidR="00C37B1F">
        <w:rPr>
          <w:rFonts w:ascii="Times New Roman" w:hAnsi="Times New Roman"/>
          <w:sz w:val="28"/>
          <w:szCs w:val="28"/>
        </w:rPr>
        <w:t>Ý tưởng</w:t>
      </w:r>
      <w:r w:rsidR="00443452">
        <w:rPr>
          <w:rFonts w:ascii="Times New Roman" w:hAnsi="Times New Roman"/>
          <w:sz w:val="28"/>
          <w:szCs w:val="28"/>
        </w:rPr>
        <w:t xml:space="preserve"> trẻ thơ</w:t>
      </w:r>
      <w:r w:rsidR="00F813F7">
        <w:rPr>
          <w:rFonts w:ascii="Times New Roman" w:hAnsi="Times New Roman"/>
          <w:sz w:val="28"/>
          <w:szCs w:val="28"/>
        </w:rPr>
        <w:t>”</w:t>
      </w:r>
      <w:r w:rsidR="00DB4D58" w:rsidRPr="00DB4D58">
        <w:rPr>
          <w:rFonts w:ascii="Times New Roman" w:hAnsi="Times New Roman"/>
          <w:sz w:val="28"/>
          <w:szCs w:val="28"/>
        </w:rPr>
        <w:t xml:space="preserve">; </w:t>
      </w:r>
      <w:r w:rsidR="00C37B1F">
        <w:rPr>
          <w:rFonts w:ascii="Times New Roman" w:hAnsi="Times New Roman"/>
          <w:sz w:val="28"/>
          <w:szCs w:val="28"/>
        </w:rPr>
        <w:t>“</w:t>
      </w:r>
      <w:r w:rsidR="00E22253">
        <w:rPr>
          <w:rFonts w:ascii="Times New Roman" w:hAnsi="Times New Roman"/>
          <w:sz w:val="28"/>
          <w:szCs w:val="28"/>
        </w:rPr>
        <w:t>Chiếc ô tô mơ ước</w:t>
      </w:r>
      <w:r w:rsidR="00C37B1F">
        <w:rPr>
          <w:rFonts w:ascii="Times New Roman" w:hAnsi="Times New Roman"/>
          <w:sz w:val="28"/>
          <w:szCs w:val="28"/>
        </w:rPr>
        <w:t>”</w:t>
      </w:r>
      <w:r w:rsidR="003B1A20">
        <w:rPr>
          <w:rFonts w:ascii="Times New Roman" w:hAnsi="Times New Roman"/>
          <w:sz w:val="28"/>
          <w:szCs w:val="28"/>
        </w:rPr>
        <w:t>, viết về “Những kỷ niệm sâu sắc về Thầy cô và mái trường”,</w:t>
      </w:r>
      <w:r w:rsidR="007F4E61">
        <w:rPr>
          <w:rFonts w:ascii="Times New Roman" w:hAnsi="Times New Roman"/>
          <w:sz w:val="28"/>
          <w:szCs w:val="28"/>
        </w:rPr>
        <w:t xml:space="preserve"> </w:t>
      </w:r>
      <w:r w:rsidR="00443452">
        <w:rPr>
          <w:rFonts w:ascii="Times New Roman" w:hAnsi="Times New Roman"/>
          <w:sz w:val="28"/>
          <w:szCs w:val="28"/>
        </w:rPr>
        <w:t>..</w:t>
      </w:r>
      <w:r w:rsidR="00DB4D58" w:rsidRPr="00DB4D58">
        <w:rPr>
          <w:rFonts w:ascii="Times New Roman" w:hAnsi="Times New Roman"/>
          <w:sz w:val="28"/>
          <w:szCs w:val="28"/>
        </w:rPr>
        <w:t>.</w:t>
      </w:r>
    </w:p>
    <w:p w14:paraId="5CB1C4CA" w14:textId="073F14FE" w:rsidR="00CB308E" w:rsidRDefault="00CB308E" w:rsidP="00CB308E">
      <w:pPr>
        <w:spacing w:after="120"/>
        <w:ind w:firstLine="720"/>
        <w:jc w:val="both"/>
        <w:rPr>
          <w:sz w:val="28"/>
          <w:szCs w:val="28"/>
          <w:lang w:val="vi-VN"/>
        </w:rPr>
      </w:pPr>
      <w:r w:rsidRPr="00D37DCD">
        <w:rPr>
          <w:rFonts w:ascii="Times New Roman" w:hAnsi="Times New Roman"/>
          <w:sz w:val="28"/>
          <w:szCs w:val="28"/>
          <w:lang w:val="vi-VN"/>
        </w:rPr>
        <w:t>- 100% các lớp tổ chức hoạt động ngoại khóa giáo dục kỹ năng cho học sinh về ý thức sử dụng nhà vệ sinh hợp lý và ý thức giữ vệ sinh môi trường, nhất là vệ sinh trong khuôn viên nhà trường</w:t>
      </w:r>
      <w:r w:rsidRPr="00D37DCD">
        <w:rPr>
          <w:sz w:val="28"/>
          <w:szCs w:val="28"/>
          <w:lang w:val="vi-VN"/>
        </w:rPr>
        <w:t>.</w:t>
      </w:r>
    </w:p>
    <w:p w14:paraId="2E6B217C" w14:textId="48BB1163" w:rsidR="00D72D2B" w:rsidRPr="0099783A" w:rsidRDefault="00D72D2B" w:rsidP="0099783A">
      <w:pPr>
        <w:spacing w:after="120"/>
        <w:ind w:firstLine="720"/>
        <w:jc w:val="both"/>
        <w:rPr>
          <w:rFonts w:ascii="Times New Roman" w:hAnsi="Times New Roman"/>
          <w:bCs/>
          <w:sz w:val="28"/>
          <w:szCs w:val="28"/>
        </w:rPr>
      </w:pPr>
      <w:r w:rsidRPr="0099783A">
        <w:rPr>
          <w:rStyle w:val="fontstyle01"/>
          <w:bCs w:val="0"/>
        </w:rPr>
        <w:t>4</w:t>
      </w:r>
      <w:r w:rsidRPr="0099783A">
        <w:rPr>
          <w:rStyle w:val="fontstyle01"/>
          <w:bCs w:val="0"/>
          <w:lang w:val="vi-VN"/>
        </w:rPr>
        <w:t>. Triển khai giáo dục STEM</w:t>
      </w:r>
      <w:r w:rsidRPr="0099783A">
        <w:rPr>
          <w:rFonts w:ascii="Times New Roman" w:hAnsi="Times New Roman"/>
          <w:bCs/>
          <w:sz w:val="28"/>
          <w:szCs w:val="28"/>
        </w:rPr>
        <w:t>:</w:t>
      </w:r>
    </w:p>
    <w:p w14:paraId="1A150295" w14:textId="778A17A5" w:rsidR="00D72D2B" w:rsidRPr="0094770B" w:rsidRDefault="00285354" w:rsidP="00D72D2B">
      <w:pPr>
        <w:spacing w:after="120"/>
        <w:ind w:firstLine="720"/>
        <w:jc w:val="both"/>
        <w:rPr>
          <w:rFonts w:ascii="Times New Roman" w:hAnsi="Times New Roman"/>
          <w:sz w:val="28"/>
          <w:szCs w:val="28"/>
          <w:lang w:val="vi-VN"/>
        </w:rPr>
      </w:pPr>
      <w:r w:rsidRPr="0094770B">
        <w:rPr>
          <w:rFonts w:ascii="Times New Roman" w:hAnsi="Times New Roman"/>
          <w:sz w:val="28"/>
          <w:szCs w:val="28"/>
        </w:rPr>
        <w:t xml:space="preserve">- </w:t>
      </w:r>
      <w:r w:rsidR="00D72D2B" w:rsidRPr="0094770B">
        <w:rPr>
          <w:rFonts w:ascii="Times New Roman" w:hAnsi="Times New Roman"/>
          <w:sz w:val="28"/>
          <w:szCs w:val="28"/>
          <w:lang w:val="vi-VN"/>
        </w:rPr>
        <w:t>Tổ chức thực hiện giáo dục STEM tiếp cận định hướng của Chương trình giáo dục phổ thông 2018 theo hướng dẫn của Bộ GDĐT tại Công văn số 909/BGDĐT-GDTH ngày 08/3/2023 về việc hướng dẫn tổ chức hoạt động giáo dục STEM trong giáo dục Tiểu học.</w:t>
      </w:r>
    </w:p>
    <w:p w14:paraId="201A3A7B" w14:textId="07544F01" w:rsidR="00D72D2B" w:rsidRPr="0094770B" w:rsidRDefault="00285354" w:rsidP="00D72D2B">
      <w:pPr>
        <w:spacing w:after="120"/>
        <w:ind w:firstLine="720"/>
        <w:jc w:val="both"/>
        <w:rPr>
          <w:rFonts w:ascii="Times New Roman" w:hAnsi="Times New Roman"/>
          <w:color w:val="000000"/>
          <w:sz w:val="28"/>
          <w:szCs w:val="28"/>
        </w:rPr>
      </w:pPr>
      <w:r w:rsidRPr="0094770B">
        <w:rPr>
          <w:rFonts w:ascii="Times New Roman" w:hAnsi="Times New Roman"/>
          <w:color w:val="000000"/>
          <w:sz w:val="28"/>
          <w:szCs w:val="28"/>
        </w:rPr>
        <w:t xml:space="preserve">- </w:t>
      </w:r>
      <w:r w:rsidR="00D72D2B" w:rsidRPr="0094770B">
        <w:rPr>
          <w:rFonts w:ascii="Times New Roman" w:hAnsi="Times New Roman"/>
          <w:color w:val="000000"/>
          <w:sz w:val="28"/>
          <w:szCs w:val="28"/>
          <w:lang w:val="vi-VN"/>
        </w:rPr>
        <w:t xml:space="preserve">Nhà trường </w:t>
      </w:r>
      <w:r w:rsidR="00D72D2B" w:rsidRPr="0094770B">
        <w:rPr>
          <w:rFonts w:ascii="Times New Roman" w:hAnsi="Times New Roman"/>
          <w:color w:val="000000"/>
          <w:sz w:val="28"/>
          <w:szCs w:val="28"/>
        </w:rPr>
        <w:t xml:space="preserve">đã </w:t>
      </w:r>
      <w:r w:rsidR="00D72D2B" w:rsidRPr="0094770B">
        <w:rPr>
          <w:rFonts w:ascii="Times New Roman" w:hAnsi="Times New Roman"/>
          <w:color w:val="000000"/>
          <w:sz w:val="28"/>
          <w:szCs w:val="28"/>
          <w:lang w:val="vi-VN"/>
        </w:rPr>
        <w:t xml:space="preserve">xây dựng kế hoạch triển khai theo </w:t>
      </w:r>
      <w:r w:rsidR="00D72D2B" w:rsidRPr="0094770B">
        <w:rPr>
          <w:rFonts w:ascii="Times New Roman" w:hAnsi="Times New Roman"/>
          <w:color w:val="000000"/>
          <w:sz w:val="28"/>
          <w:szCs w:val="28"/>
        </w:rPr>
        <w:t xml:space="preserve">đúng </w:t>
      </w:r>
      <w:r w:rsidR="00D72D2B" w:rsidRPr="0094770B">
        <w:rPr>
          <w:rFonts w:ascii="Times New Roman" w:hAnsi="Times New Roman"/>
          <w:color w:val="000000"/>
          <w:sz w:val="28"/>
          <w:szCs w:val="28"/>
          <w:lang w:val="vi-VN"/>
        </w:rPr>
        <w:t>lộ trình</w:t>
      </w:r>
      <w:r w:rsidR="00D72D2B" w:rsidRPr="0094770B">
        <w:rPr>
          <w:rFonts w:ascii="Times New Roman" w:hAnsi="Times New Roman"/>
          <w:color w:val="000000"/>
          <w:sz w:val="28"/>
          <w:szCs w:val="28"/>
        </w:rPr>
        <w:t xml:space="preserve">: </w:t>
      </w:r>
    </w:p>
    <w:p w14:paraId="41DD2BD0" w14:textId="18BF03C3" w:rsidR="00A03B07" w:rsidRPr="0094770B" w:rsidRDefault="00A03B07" w:rsidP="00A03B07">
      <w:pPr>
        <w:spacing w:after="120"/>
        <w:ind w:firstLine="720"/>
        <w:jc w:val="both"/>
        <w:rPr>
          <w:rFonts w:ascii="Times New Roman" w:hAnsi="Times New Roman"/>
          <w:color w:val="000000"/>
          <w:sz w:val="28"/>
          <w:szCs w:val="28"/>
        </w:rPr>
      </w:pPr>
      <w:r w:rsidRPr="0094770B">
        <w:rPr>
          <w:rFonts w:ascii="Times New Roman" w:hAnsi="Times New Roman"/>
          <w:color w:val="000000"/>
          <w:sz w:val="28"/>
          <w:szCs w:val="28"/>
        </w:rPr>
        <w:t>T</w:t>
      </w:r>
      <w:r w:rsidRPr="0094770B">
        <w:rPr>
          <w:rFonts w:ascii="Times New Roman" w:hAnsi="Times New Roman"/>
          <w:color w:val="000000"/>
          <w:sz w:val="28"/>
          <w:szCs w:val="28"/>
          <w:lang w:val="vi-VN"/>
        </w:rPr>
        <w:t>ổ chức tập huấn, hướng dẫn giáo viên xây dựng kế hoạch triển khai thực hiện</w:t>
      </w:r>
      <w:r w:rsidRPr="0094770B">
        <w:rPr>
          <w:rFonts w:ascii="Times New Roman" w:hAnsi="Times New Roman"/>
          <w:color w:val="000000"/>
          <w:sz w:val="28"/>
          <w:szCs w:val="28"/>
        </w:rPr>
        <w:t xml:space="preserve">; </w:t>
      </w:r>
    </w:p>
    <w:p w14:paraId="48593CDB" w14:textId="0FD1BB3B" w:rsidR="00285354" w:rsidRPr="0094770B" w:rsidRDefault="00D72D2B" w:rsidP="00B6537B">
      <w:pPr>
        <w:spacing w:after="120"/>
        <w:ind w:firstLine="720"/>
        <w:jc w:val="both"/>
        <w:rPr>
          <w:rFonts w:ascii="Times New Roman" w:hAnsi="Times New Roman"/>
          <w:color w:val="000000"/>
          <w:sz w:val="28"/>
          <w:szCs w:val="28"/>
        </w:rPr>
      </w:pPr>
      <w:r w:rsidRPr="0094770B">
        <w:rPr>
          <w:rFonts w:ascii="Times New Roman" w:hAnsi="Times New Roman"/>
          <w:color w:val="000000"/>
          <w:sz w:val="28"/>
          <w:szCs w:val="28"/>
        </w:rPr>
        <w:t xml:space="preserve">Học kỳ I </w:t>
      </w:r>
      <w:r w:rsidRPr="0094770B">
        <w:rPr>
          <w:rFonts w:ascii="Times New Roman" w:hAnsi="Times New Roman"/>
          <w:color w:val="000000"/>
          <w:sz w:val="28"/>
          <w:szCs w:val="28"/>
          <w:lang w:val="vi-VN"/>
        </w:rPr>
        <w:t>năm</w:t>
      </w:r>
      <w:r w:rsidRPr="0094770B">
        <w:rPr>
          <w:rFonts w:ascii="Times New Roman" w:hAnsi="Times New Roman"/>
          <w:color w:val="000000"/>
          <w:sz w:val="28"/>
          <w:szCs w:val="28"/>
        </w:rPr>
        <w:t xml:space="preserve"> </w:t>
      </w:r>
      <w:r w:rsidRPr="0094770B">
        <w:rPr>
          <w:rFonts w:ascii="Times New Roman" w:hAnsi="Times New Roman"/>
          <w:color w:val="000000"/>
          <w:sz w:val="28"/>
          <w:szCs w:val="28"/>
          <w:lang w:val="vi-VN"/>
        </w:rPr>
        <w:t>học 2023-2024 mỗi giáo viên thực hiện tối thiểu 0</w:t>
      </w:r>
      <w:r w:rsidRPr="0094770B">
        <w:rPr>
          <w:rFonts w:ascii="Times New Roman" w:hAnsi="Times New Roman"/>
          <w:color w:val="000000"/>
          <w:sz w:val="28"/>
          <w:szCs w:val="28"/>
        </w:rPr>
        <w:t>2</w:t>
      </w:r>
      <w:r w:rsidRPr="0094770B">
        <w:rPr>
          <w:rFonts w:ascii="Times New Roman" w:hAnsi="Times New Roman"/>
          <w:color w:val="000000"/>
          <w:sz w:val="28"/>
          <w:szCs w:val="28"/>
          <w:lang w:val="vi-VN"/>
        </w:rPr>
        <w:t xml:space="preserve"> chuyên đề STEM</w:t>
      </w:r>
      <w:r w:rsidRPr="0094770B">
        <w:rPr>
          <w:rFonts w:ascii="Times New Roman" w:hAnsi="Times New Roman"/>
          <w:color w:val="000000"/>
          <w:sz w:val="28"/>
          <w:szCs w:val="28"/>
        </w:rPr>
        <w:t>;</w:t>
      </w:r>
      <w:r w:rsidR="00B6537B" w:rsidRPr="0094770B">
        <w:rPr>
          <w:rFonts w:ascii="Times New Roman" w:hAnsi="Times New Roman"/>
          <w:color w:val="000000"/>
          <w:sz w:val="28"/>
          <w:szCs w:val="28"/>
        </w:rPr>
        <w:t xml:space="preserve"> </w:t>
      </w:r>
      <w:r w:rsidR="00285354" w:rsidRPr="0094770B">
        <w:rPr>
          <w:rFonts w:ascii="Times New Roman" w:hAnsi="Times New Roman"/>
          <w:color w:val="000000"/>
          <w:sz w:val="28"/>
          <w:szCs w:val="28"/>
        </w:rPr>
        <w:t>đã có 58 chủ đề và 116 tiết học STEM được triển khai với gần 150 loại sản phẩm được trưng bày.</w:t>
      </w:r>
    </w:p>
    <w:p w14:paraId="4D4D1B6A" w14:textId="79CF4AC7" w:rsidR="00B6537B" w:rsidRPr="0094770B" w:rsidRDefault="00B6537B" w:rsidP="00B6537B">
      <w:pPr>
        <w:spacing w:after="120"/>
        <w:ind w:firstLine="720"/>
        <w:jc w:val="both"/>
        <w:rPr>
          <w:rFonts w:ascii="Times New Roman" w:hAnsi="Times New Roman"/>
          <w:color w:val="000000"/>
          <w:sz w:val="28"/>
          <w:szCs w:val="28"/>
          <w:lang w:val="vi-VN"/>
        </w:rPr>
      </w:pPr>
      <w:r w:rsidRPr="0094770B">
        <w:rPr>
          <w:rFonts w:ascii="Times New Roman" w:hAnsi="Times New Roman"/>
          <w:color w:val="000000"/>
          <w:sz w:val="28"/>
          <w:szCs w:val="28"/>
        </w:rPr>
        <w:t>T</w:t>
      </w:r>
      <w:r w:rsidRPr="0094770B">
        <w:rPr>
          <w:rFonts w:ascii="Times New Roman" w:hAnsi="Times New Roman"/>
          <w:color w:val="000000"/>
          <w:sz w:val="28"/>
          <w:szCs w:val="28"/>
          <w:lang w:val="vi-VN"/>
        </w:rPr>
        <w:t>ổ chức đánh giá, sơ kết, rút kinh nghiệm</w:t>
      </w:r>
      <w:r w:rsidRPr="0094770B">
        <w:rPr>
          <w:rFonts w:ascii="Times New Roman" w:hAnsi="Times New Roman"/>
          <w:color w:val="000000"/>
          <w:sz w:val="28"/>
          <w:szCs w:val="28"/>
        </w:rPr>
        <w:t xml:space="preserve"> lồng ghép trong buổi SHCM hàng tháng</w:t>
      </w:r>
      <w:r w:rsidRPr="0094770B">
        <w:rPr>
          <w:rFonts w:ascii="Times New Roman" w:hAnsi="Times New Roman"/>
          <w:color w:val="000000"/>
          <w:sz w:val="28"/>
          <w:szCs w:val="28"/>
          <w:lang w:val="vi-VN"/>
        </w:rPr>
        <w:t>.</w:t>
      </w:r>
    </w:p>
    <w:p w14:paraId="2AD75386" w14:textId="7C32D992" w:rsidR="00404553" w:rsidRPr="0099783A" w:rsidRDefault="00F425A7" w:rsidP="00F425A7">
      <w:pPr>
        <w:spacing w:after="120"/>
        <w:ind w:firstLine="720"/>
        <w:jc w:val="both"/>
        <w:rPr>
          <w:rFonts w:ascii="Times New Roman" w:hAnsi="Times New Roman"/>
          <w:b/>
          <w:color w:val="000000"/>
          <w:sz w:val="28"/>
          <w:szCs w:val="28"/>
          <w:lang w:val="vi-VN"/>
        </w:rPr>
      </w:pPr>
      <w:r w:rsidRPr="0099783A">
        <w:rPr>
          <w:rFonts w:ascii="Times New Roman" w:hAnsi="Times New Roman"/>
          <w:b/>
          <w:color w:val="000000"/>
          <w:sz w:val="28"/>
          <w:szCs w:val="28"/>
          <w:lang w:val="vi-VN"/>
        </w:rPr>
        <w:t xml:space="preserve">5. </w:t>
      </w:r>
      <w:r w:rsidR="00404553" w:rsidRPr="0099783A">
        <w:rPr>
          <w:rFonts w:ascii="Times New Roman" w:hAnsi="Times New Roman"/>
          <w:b/>
          <w:color w:val="000000"/>
          <w:sz w:val="28"/>
          <w:szCs w:val="28"/>
          <w:lang w:val="vi-VN"/>
        </w:rPr>
        <w:t xml:space="preserve">Tổ chức dạy kỹ năng sống: </w:t>
      </w:r>
    </w:p>
    <w:p w14:paraId="61EEC4B3" w14:textId="5E72886C" w:rsidR="00E612DD" w:rsidRPr="0094770B" w:rsidRDefault="00BE311D" w:rsidP="00F425A7">
      <w:pPr>
        <w:spacing w:after="120"/>
        <w:ind w:firstLine="720"/>
        <w:jc w:val="both"/>
        <w:rPr>
          <w:rFonts w:ascii="Times New Roman" w:hAnsi="Times New Roman"/>
          <w:color w:val="000000"/>
          <w:sz w:val="28"/>
          <w:szCs w:val="28"/>
          <w:lang w:val="vi-VN"/>
        </w:rPr>
      </w:pPr>
      <w:r w:rsidRPr="0094770B">
        <w:rPr>
          <w:rFonts w:ascii="Times New Roman" w:hAnsi="Times New Roman"/>
          <w:color w:val="000000"/>
          <w:sz w:val="28"/>
          <w:szCs w:val="28"/>
          <w:lang w:val="vi-VN"/>
        </w:rPr>
        <w:t xml:space="preserve"> </w:t>
      </w:r>
      <w:r w:rsidR="00E612DD" w:rsidRPr="0094770B">
        <w:rPr>
          <w:rFonts w:ascii="Times New Roman" w:hAnsi="Times New Roman"/>
          <w:color w:val="000000"/>
          <w:sz w:val="28"/>
          <w:szCs w:val="28"/>
          <w:lang w:val="vi-VN"/>
        </w:rPr>
        <w:t>- Nhà trường Phối hợp với Công ty Cổ phần kết nối trường học Việt Nam sử dụng chương trình giáo dục kỹ năng sống POKI để tổ chức Hoạt động giáo dục kỹ năng sống cho HS</w:t>
      </w:r>
      <w:r w:rsidRPr="0094770B">
        <w:rPr>
          <w:rFonts w:ascii="Times New Roman" w:hAnsi="Times New Roman"/>
          <w:color w:val="000000"/>
          <w:sz w:val="28"/>
          <w:szCs w:val="28"/>
          <w:lang w:val="vi-VN"/>
        </w:rPr>
        <w:t xml:space="preserve"> theo Kế hoạch Phối hợp tổ chức Hoạt động giáo dục kỹ năng sống Năm học 2023-2024 số 57/KHKNS-THHHOA ngày 28/8/2023.</w:t>
      </w:r>
    </w:p>
    <w:p w14:paraId="5EF6A130" w14:textId="77777777" w:rsidR="00D37DCD" w:rsidRPr="0094770B" w:rsidRDefault="00CB308E" w:rsidP="00F425A7">
      <w:pPr>
        <w:spacing w:after="120"/>
        <w:ind w:firstLine="720"/>
        <w:jc w:val="both"/>
        <w:rPr>
          <w:rFonts w:ascii="Times New Roman" w:hAnsi="Times New Roman"/>
          <w:color w:val="000000"/>
          <w:sz w:val="28"/>
          <w:szCs w:val="28"/>
          <w:lang w:val="vi-VN"/>
        </w:rPr>
      </w:pPr>
      <w:r w:rsidRPr="0094770B">
        <w:rPr>
          <w:rFonts w:ascii="Times New Roman" w:hAnsi="Times New Roman"/>
          <w:color w:val="000000"/>
          <w:sz w:val="28"/>
          <w:szCs w:val="28"/>
          <w:lang w:val="vi-VN"/>
        </w:rPr>
        <w:t xml:space="preserve">- </w:t>
      </w:r>
      <w:r w:rsidR="00F0564C" w:rsidRPr="0094770B">
        <w:rPr>
          <w:rFonts w:ascii="Times New Roman" w:hAnsi="Times New Roman"/>
          <w:color w:val="000000"/>
          <w:sz w:val="28"/>
          <w:szCs w:val="28"/>
          <w:lang w:val="vi-VN"/>
        </w:rPr>
        <w:t xml:space="preserve">Có </w:t>
      </w:r>
      <w:r w:rsidR="00D37DCD" w:rsidRPr="0094770B">
        <w:rPr>
          <w:rFonts w:ascii="Times New Roman" w:hAnsi="Times New Roman"/>
          <w:color w:val="000000"/>
          <w:sz w:val="28"/>
          <w:szCs w:val="28"/>
          <w:lang w:val="vi-VN"/>
        </w:rPr>
        <w:t>100% HS đăng ký và tham gia hoạt động giáo dục kỹ năng sống.</w:t>
      </w:r>
    </w:p>
    <w:p w14:paraId="3692A486" w14:textId="17944DEE" w:rsidR="00404553" w:rsidRPr="0099783A" w:rsidRDefault="00F425A7" w:rsidP="00F425A7">
      <w:pPr>
        <w:spacing w:after="120"/>
        <w:ind w:firstLine="720"/>
        <w:jc w:val="both"/>
        <w:rPr>
          <w:rFonts w:ascii="Times New Roman" w:hAnsi="Times New Roman"/>
          <w:b/>
          <w:color w:val="000000"/>
          <w:sz w:val="28"/>
          <w:szCs w:val="28"/>
          <w:lang w:val="vi-VN"/>
        </w:rPr>
      </w:pPr>
      <w:r w:rsidRPr="0099783A">
        <w:rPr>
          <w:rFonts w:ascii="Times New Roman" w:hAnsi="Times New Roman"/>
          <w:b/>
          <w:color w:val="000000"/>
          <w:sz w:val="28"/>
          <w:szCs w:val="28"/>
        </w:rPr>
        <w:t>6</w:t>
      </w:r>
      <w:r w:rsidR="00404553" w:rsidRPr="0099783A">
        <w:rPr>
          <w:rFonts w:ascii="Times New Roman" w:hAnsi="Times New Roman"/>
          <w:b/>
          <w:color w:val="000000"/>
          <w:sz w:val="28"/>
          <w:szCs w:val="28"/>
          <w:lang w:val="vi-VN"/>
        </w:rPr>
        <w:t>. Xây dựng các điều kiện</w:t>
      </w:r>
    </w:p>
    <w:p w14:paraId="32BE8CB6" w14:textId="1FB705E2" w:rsidR="00CB308E" w:rsidRPr="0094770B" w:rsidRDefault="00F425A7" w:rsidP="00F425A7">
      <w:pPr>
        <w:spacing w:after="120"/>
        <w:ind w:firstLine="720"/>
        <w:jc w:val="both"/>
        <w:rPr>
          <w:rFonts w:ascii="Times New Roman" w:hAnsi="Times New Roman"/>
          <w:color w:val="000000"/>
          <w:sz w:val="28"/>
          <w:szCs w:val="28"/>
          <w:lang w:val="vi-VN"/>
        </w:rPr>
      </w:pPr>
      <w:r w:rsidRPr="0094770B">
        <w:rPr>
          <w:rFonts w:ascii="Times New Roman" w:hAnsi="Times New Roman"/>
          <w:color w:val="000000"/>
          <w:sz w:val="28"/>
          <w:szCs w:val="28"/>
        </w:rPr>
        <w:t>6</w:t>
      </w:r>
      <w:r w:rsidR="00CB308E" w:rsidRPr="0094770B">
        <w:rPr>
          <w:rFonts w:ascii="Times New Roman" w:hAnsi="Times New Roman"/>
          <w:color w:val="000000"/>
          <w:sz w:val="28"/>
          <w:szCs w:val="28"/>
          <w:lang w:val="vi-VN"/>
        </w:rPr>
        <w:t>.1. Duy trì, nâng cao chất lượng Phổ cập - XMC</w:t>
      </w:r>
    </w:p>
    <w:p w14:paraId="5328E866" w14:textId="286451FF" w:rsidR="00CB308E" w:rsidRPr="0094770B" w:rsidRDefault="00CB308E" w:rsidP="00F425A7">
      <w:pPr>
        <w:spacing w:after="120"/>
        <w:ind w:firstLine="720"/>
        <w:jc w:val="both"/>
        <w:rPr>
          <w:rFonts w:ascii="Times New Roman" w:hAnsi="Times New Roman"/>
          <w:color w:val="000000"/>
          <w:sz w:val="28"/>
          <w:szCs w:val="28"/>
          <w:lang w:val="vi-VN"/>
        </w:rPr>
      </w:pPr>
      <w:r w:rsidRPr="0094770B">
        <w:rPr>
          <w:rFonts w:ascii="Times New Roman" w:hAnsi="Times New Roman"/>
          <w:color w:val="000000"/>
          <w:sz w:val="28"/>
          <w:szCs w:val="28"/>
          <w:lang w:val="vi-VN"/>
        </w:rPr>
        <w:t xml:space="preserve">Nhà trường đã làm tốt công tác phổ cập. Tham mưu với ban chỉ đạo phổ cập xã về hoạt động, có kế hoạch chỉ đạo công tác phổ cập giáo dục Tiểu học đúng độ tuổi ở </w:t>
      </w:r>
      <w:r w:rsidRPr="0094770B">
        <w:rPr>
          <w:rFonts w:ascii="Times New Roman" w:hAnsi="Times New Roman"/>
          <w:color w:val="000000"/>
          <w:sz w:val="28"/>
          <w:szCs w:val="28"/>
          <w:lang w:val="vi-VN"/>
        </w:rPr>
        <w:lastRenderedPageBreak/>
        <w:t>đơn vị sát với tình hình nhà trường. Quản lý phổ cập bằng phần mềm. Hồ sơ phổ cập chính xác, cập nhật thường xuyên, đảm bảo tính pháp lý.</w:t>
      </w:r>
    </w:p>
    <w:p w14:paraId="6368796E" w14:textId="77777777" w:rsidR="00CB308E" w:rsidRPr="0094770B" w:rsidRDefault="00CB308E" w:rsidP="00F425A7">
      <w:pPr>
        <w:spacing w:after="120"/>
        <w:ind w:firstLine="720"/>
        <w:jc w:val="both"/>
        <w:rPr>
          <w:rFonts w:ascii="Times New Roman" w:hAnsi="Times New Roman"/>
          <w:color w:val="000000"/>
          <w:sz w:val="28"/>
          <w:szCs w:val="28"/>
          <w:lang w:val="vi-VN"/>
        </w:rPr>
      </w:pPr>
      <w:r w:rsidRPr="0094770B">
        <w:rPr>
          <w:rFonts w:ascii="Times New Roman" w:hAnsi="Times New Roman"/>
          <w:color w:val="000000"/>
          <w:sz w:val="28"/>
          <w:szCs w:val="28"/>
          <w:lang w:val="vi-VN"/>
        </w:rPr>
        <w:t xml:space="preserve">- Tỉ lệ HS vào lớp 1: đạt 100%; </w:t>
      </w:r>
    </w:p>
    <w:p w14:paraId="3A074BC6" w14:textId="77777777" w:rsidR="00CB308E" w:rsidRPr="0094770B" w:rsidRDefault="00CB308E" w:rsidP="00F425A7">
      <w:pPr>
        <w:spacing w:after="120"/>
        <w:ind w:firstLine="720"/>
        <w:jc w:val="both"/>
        <w:rPr>
          <w:rFonts w:ascii="Times New Roman" w:hAnsi="Times New Roman"/>
          <w:color w:val="000000"/>
          <w:sz w:val="28"/>
          <w:szCs w:val="28"/>
          <w:lang w:val="vi-VN"/>
        </w:rPr>
      </w:pPr>
      <w:r w:rsidRPr="0094770B">
        <w:rPr>
          <w:rFonts w:ascii="Times New Roman" w:hAnsi="Times New Roman"/>
          <w:color w:val="000000"/>
          <w:sz w:val="28"/>
          <w:szCs w:val="28"/>
          <w:lang w:val="vi-VN"/>
        </w:rPr>
        <w:t>- Huy động 100% số trẻ trong độ tuổi đến trường; không có học sinh bỏ học;</w:t>
      </w:r>
    </w:p>
    <w:p w14:paraId="44F2CA77" w14:textId="77777777" w:rsidR="00FC722B" w:rsidRPr="0094770B" w:rsidRDefault="00CB308E" w:rsidP="00CB308E">
      <w:pPr>
        <w:spacing w:after="120"/>
        <w:ind w:firstLine="720"/>
        <w:jc w:val="both"/>
        <w:rPr>
          <w:rFonts w:ascii="Times New Roman" w:hAnsi="Times New Roman"/>
          <w:color w:val="000000"/>
          <w:sz w:val="28"/>
          <w:szCs w:val="28"/>
          <w:lang w:val="vi-VN"/>
        </w:rPr>
      </w:pPr>
      <w:r w:rsidRPr="0094770B">
        <w:rPr>
          <w:rFonts w:ascii="Times New Roman" w:hAnsi="Times New Roman"/>
          <w:color w:val="000000"/>
          <w:sz w:val="28"/>
          <w:szCs w:val="28"/>
          <w:lang w:val="vi-VN"/>
        </w:rPr>
        <w:t>- Hoàn thành tốt PCGD - XMC; toàn xã đạt PCGD - XMC mức độ 3; duy trì vững chắc phổ cập GDTH đúng độ tuổi.</w:t>
      </w:r>
    </w:p>
    <w:p w14:paraId="314E0169" w14:textId="42275656" w:rsidR="00404553" w:rsidRPr="0094770B" w:rsidRDefault="00F425A7" w:rsidP="00FA0DD1">
      <w:pPr>
        <w:pStyle w:val="NormalWeb"/>
        <w:widowControl w:val="0"/>
        <w:spacing w:before="0" w:beforeAutospacing="0" w:after="0" w:afterAutospacing="0" w:line="276" w:lineRule="auto"/>
        <w:ind w:firstLine="720"/>
        <w:rPr>
          <w:bCs/>
          <w:sz w:val="28"/>
          <w:szCs w:val="28"/>
          <w:lang w:val="vi-VN"/>
        </w:rPr>
      </w:pPr>
      <w:r w:rsidRPr="0094770B">
        <w:rPr>
          <w:bCs/>
          <w:sz w:val="28"/>
          <w:szCs w:val="28"/>
        </w:rPr>
        <w:t>6</w:t>
      </w:r>
      <w:r w:rsidR="00404553" w:rsidRPr="0094770B">
        <w:rPr>
          <w:bCs/>
          <w:sz w:val="28"/>
          <w:szCs w:val="28"/>
          <w:lang w:val="vi-VN"/>
        </w:rPr>
        <w:t>.</w:t>
      </w:r>
      <w:r w:rsidR="00404553" w:rsidRPr="0094770B">
        <w:rPr>
          <w:bCs/>
          <w:sz w:val="28"/>
          <w:szCs w:val="28"/>
        </w:rPr>
        <w:t xml:space="preserve">2. </w:t>
      </w:r>
      <w:r w:rsidR="00404553" w:rsidRPr="0094770B">
        <w:rPr>
          <w:bCs/>
          <w:sz w:val="28"/>
          <w:szCs w:val="28"/>
          <w:lang w:val="vi-VN"/>
        </w:rPr>
        <w:t>Xây dựng và phát huy trường tiểu học đạt chuẩn quốc gia, trường Xanh - sạch - đẹp - an toàn</w:t>
      </w:r>
    </w:p>
    <w:p w14:paraId="1898EC3E" w14:textId="77777777" w:rsidR="00C923B3" w:rsidRPr="0094770B" w:rsidRDefault="00C923B3" w:rsidP="00FA0DD1">
      <w:pPr>
        <w:spacing w:after="120"/>
        <w:ind w:firstLine="720"/>
        <w:jc w:val="both"/>
        <w:rPr>
          <w:rFonts w:ascii="Times New Roman" w:hAnsi="Times New Roman"/>
          <w:b/>
          <w:sz w:val="28"/>
          <w:szCs w:val="28"/>
          <w:lang w:val="vi-VN"/>
        </w:rPr>
      </w:pPr>
      <w:r w:rsidRPr="0094770B">
        <w:rPr>
          <w:rFonts w:ascii="Times New Roman" w:hAnsi="Times New Roman"/>
          <w:sz w:val="28"/>
          <w:szCs w:val="28"/>
          <w:lang w:val="vi-VN"/>
        </w:rPr>
        <w:t xml:space="preserve">- Nhà trường </w:t>
      </w:r>
      <w:r w:rsidR="00C717D7" w:rsidRPr="0094770B">
        <w:rPr>
          <w:rFonts w:ascii="Times New Roman" w:hAnsi="Times New Roman"/>
          <w:sz w:val="28"/>
          <w:szCs w:val="28"/>
        </w:rPr>
        <w:t>luôn</w:t>
      </w:r>
      <w:r w:rsidRPr="0094770B">
        <w:rPr>
          <w:rFonts w:ascii="Times New Roman" w:hAnsi="Times New Roman"/>
          <w:sz w:val="28"/>
          <w:szCs w:val="28"/>
          <w:lang w:val="vi-VN"/>
        </w:rPr>
        <w:t xml:space="preserve"> duy trì và phát huy có hiệu quả trường chuẩn Quốc gia mức độ II, trường Xanh - sạch -  đẹp -  an toàn</w:t>
      </w:r>
      <w:r w:rsidRPr="0094770B">
        <w:rPr>
          <w:rFonts w:ascii="Times New Roman" w:hAnsi="Times New Roman"/>
          <w:b/>
          <w:sz w:val="28"/>
          <w:szCs w:val="28"/>
          <w:lang w:val="vi-VN"/>
        </w:rPr>
        <w:t xml:space="preserve">; </w:t>
      </w:r>
      <w:r w:rsidRPr="0094770B">
        <w:rPr>
          <w:rFonts w:ascii="Times New Roman" w:hAnsi="Times New Roman"/>
          <w:sz w:val="28"/>
          <w:szCs w:val="28"/>
          <w:lang w:val="vi-VN"/>
        </w:rPr>
        <w:t xml:space="preserve">Xây dựng kế hoạch cụ thể, tham mưu </w:t>
      </w:r>
      <w:r w:rsidRPr="0094770B">
        <w:rPr>
          <w:rFonts w:ascii="Times New Roman" w:hAnsi="Times New Roman"/>
          <w:sz w:val="28"/>
          <w:szCs w:val="28"/>
        </w:rPr>
        <w:t xml:space="preserve">tích cực </w:t>
      </w:r>
      <w:r w:rsidRPr="0094770B">
        <w:rPr>
          <w:rFonts w:ascii="Times New Roman" w:hAnsi="Times New Roman"/>
          <w:sz w:val="28"/>
          <w:szCs w:val="28"/>
          <w:lang w:val="vi-VN"/>
        </w:rPr>
        <w:t>với địa phương bổ sung về cơ sở vật chất</w:t>
      </w:r>
      <w:r w:rsidR="00B522C6" w:rsidRPr="0094770B">
        <w:rPr>
          <w:rFonts w:ascii="Times New Roman" w:hAnsi="Times New Roman"/>
          <w:sz w:val="28"/>
          <w:szCs w:val="28"/>
        </w:rPr>
        <w:t xml:space="preserve"> để duy trì chuẩn và đảm bảo các tiêu chí góp phần xây dựng địa phương đạt Nông thôn mới kiểu mẫu</w:t>
      </w:r>
      <w:r w:rsidRPr="0094770B">
        <w:rPr>
          <w:rFonts w:ascii="Times New Roman" w:hAnsi="Times New Roman"/>
          <w:sz w:val="28"/>
          <w:szCs w:val="28"/>
          <w:lang w:val="vi-VN"/>
        </w:rPr>
        <w:t>.</w:t>
      </w:r>
    </w:p>
    <w:p w14:paraId="3DABCADC" w14:textId="68BE9E7C" w:rsidR="00481851" w:rsidRPr="0094770B" w:rsidRDefault="00481851" w:rsidP="00481851">
      <w:pPr>
        <w:tabs>
          <w:tab w:val="left" w:pos="709"/>
        </w:tabs>
        <w:ind w:left="1" w:hanging="3"/>
        <w:jc w:val="both"/>
        <w:rPr>
          <w:rFonts w:ascii="Times New Roman" w:hAnsi="Times New Roman"/>
          <w:sz w:val="28"/>
          <w:szCs w:val="28"/>
        </w:rPr>
      </w:pPr>
      <w:r w:rsidRPr="0094770B">
        <w:rPr>
          <w:bCs/>
          <w:sz w:val="28"/>
          <w:szCs w:val="28"/>
        </w:rPr>
        <w:tab/>
      </w:r>
      <w:r w:rsidRPr="0094770B">
        <w:rPr>
          <w:bCs/>
          <w:sz w:val="28"/>
          <w:szCs w:val="28"/>
        </w:rPr>
        <w:tab/>
      </w:r>
      <w:r w:rsidR="00F425A7" w:rsidRPr="0094770B">
        <w:rPr>
          <w:rFonts w:ascii="Times New Roman" w:hAnsi="Times New Roman"/>
          <w:bCs/>
          <w:sz w:val="28"/>
          <w:szCs w:val="28"/>
        </w:rPr>
        <w:t>6</w:t>
      </w:r>
      <w:r w:rsidRPr="0094770B">
        <w:rPr>
          <w:rFonts w:ascii="Times New Roman" w:hAnsi="Times New Roman"/>
          <w:bCs/>
          <w:sz w:val="28"/>
          <w:szCs w:val="28"/>
          <w:lang w:val="vi-VN"/>
        </w:rPr>
        <w:t>.</w:t>
      </w:r>
      <w:r w:rsidRPr="0094770B">
        <w:rPr>
          <w:rFonts w:ascii="Times New Roman" w:hAnsi="Times New Roman"/>
          <w:bCs/>
          <w:sz w:val="28"/>
          <w:szCs w:val="28"/>
        </w:rPr>
        <w:t>3.</w:t>
      </w:r>
      <w:r w:rsidRPr="0094770B">
        <w:rPr>
          <w:rFonts w:ascii="Times New Roman" w:hAnsi="Times New Roman"/>
          <w:bCs/>
          <w:sz w:val="28"/>
          <w:szCs w:val="28"/>
          <w:lang w:val="vi-VN"/>
        </w:rPr>
        <w:t xml:space="preserve"> </w:t>
      </w:r>
      <w:r w:rsidRPr="0094770B">
        <w:rPr>
          <w:rFonts w:ascii="Times New Roman" w:hAnsi="Times New Roman"/>
          <w:bCs/>
          <w:sz w:val="28"/>
          <w:szCs w:val="28"/>
        </w:rPr>
        <w:t>Đ</w:t>
      </w:r>
      <w:r w:rsidRPr="0094770B">
        <w:rPr>
          <w:rFonts w:ascii="Times New Roman" w:hAnsi="Times New Roman"/>
          <w:bCs/>
          <w:sz w:val="28"/>
          <w:szCs w:val="28"/>
          <w:lang w:val="vi-VN"/>
        </w:rPr>
        <w:t>ổi mới công tác quản lý</w:t>
      </w:r>
      <w:r w:rsidRPr="0094770B">
        <w:rPr>
          <w:rFonts w:ascii="Times New Roman" w:hAnsi="Times New Roman"/>
          <w:bCs/>
          <w:sz w:val="28"/>
          <w:szCs w:val="28"/>
        </w:rPr>
        <w:t>, n</w:t>
      </w:r>
      <w:r w:rsidRPr="0094770B">
        <w:rPr>
          <w:rFonts w:ascii="Times New Roman" w:hAnsi="Times New Roman"/>
          <w:bCs/>
          <w:sz w:val="28"/>
          <w:szCs w:val="28"/>
          <w:lang w:val="vi-VN"/>
        </w:rPr>
        <w:t>âng cao chất lượng đội ng</w:t>
      </w:r>
      <w:r w:rsidRPr="0094770B">
        <w:rPr>
          <w:rFonts w:ascii="Times New Roman" w:hAnsi="Times New Roman"/>
          <w:bCs/>
          <w:sz w:val="28"/>
          <w:szCs w:val="28"/>
        </w:rPr>
        <w:t>ũ</w:t>
      </w:r>
    </w:p>
    <w:p w14:paraId="02922694" w14:textId="4EA42E84" w:rsidR="00481851" w:rsidRPr="00481851" w:rsidRDefault="002B22EE" w:rsidP="002B22EE">
      <w:pPr>
        <w:tabs>
          <w:tab w:val="left" w:pos="709"/>
        </w:tabs>
        <w:ind w:left="1" w:firstLine="708"/>
        <w:jc w:val="both"/>
        <w:rPr>
          <w:rFonts w:ascii="Times New Roman" w:hAnsi="Times New Roman"/>
          <w:sz w:val="28"/>
          <w:szCs w:val="28"/>
        </w:rPr>
      </w:pPr>
      <w:r>
        <w:rPr>
          <w:rFonts w:ascii="Times New Roman" w:hAnsi="Times New Roman"/>
          <w:b/>
          <w:bCs/>
          <w:sz w:val="28"/>
          <w:szCs w:val="28"/>
        </w:rPr>
        <w:tab/>
      </w:r>
      <w:r w:rsidR="00481851">
        <w:rPr>
          <w:rFonts w:ascii="Times New Roman" w:hAnsi="Times New Roman"/>
          <w:bCs/>
          <w:sz w:val="28"/>
          <w:szCs w:val="28"/>
        </w:rPr>
        <w:t>Nhà</w:t>
      </w:r>
      <w:r w:rsidR="00481851" w:rsidRPr="00481851">
        <w:rPr>
          <w:rFonts w:ascii="Times New Roman" w:hAnsi="Times New Roman"/>
          <w:sz w:val="28"/>
          <w:szCs w:val="28"/>
          <w:lang w:val="de-DE"/>
        </w:rPr>
        <w:t xml:space="preserve"> trường có đầy đủ các loại hồ sơ theo quy định, các loại hồ sơ được làm đúng hình thức quy định; có sự thống nhất từ nhà trường, đến tổ chuyên môn, các đoàn thể và cá nhân.</w:t>
      </w:r>
    </w:p>
    <w:p w14:paraId="3BDEA846" w14:textId="77777777" w:rsidR="00481851" w:rsidRPr="00481851" w:rsidRDefault="00481851" w:rsidP="002B22EE">
      <w:pPr>
        <w:tabs>
          <w:tab w:val="left" w:pos="709"/>
        </w:tabs>
        <w:ind w:left="1" w:hanging="3"/>
        <w:jc w:val="both"/>
        <w:rPr>
          <w:rFonts w:ascii="Times New Roman" w:hAnsi="Times New Roman"/>
          <w:sz w:val="28"/>
          <w:szCs w:val="28"/>
        </w:rPr>
      </w:pPr>
      <w:r w:rsidRPr="00481851">
        <w:rPr>
          <w:rFonts w:ascii="Times New Roman" w:hAnsi="Times New Roman"/>
          <w:sz w:val="28"/>
          <w:szCs w:val="28"/>
        </w:rPr>
        <w:tab/>
      </w:r>
      <w:r w:rsidRPr="00481851">
        <w:rPr>
          <w:rFonts w:ascii="Times New Roman" w:hAnsi="Times New Roman"/>
          <w:sz w:val="28"/>
          <w:szCs w:val="28"/>
        </w:rPr>
        <w:tab/>
        <w:t>Thực hiện tốt</w:t>
      </w:r>
      <w:r w:rsidRPr="00481851">
        <w:rPr>
          <w:rFonts w:ascii="Times New Roman" w:hAnsi="Times New Roman"/>
          <w:sz w:val="28"/>
          <w:szCs w:val="28"/>
          <w:lang w:val="vi-VN"/>
        </w:rPr>
        <w:t xml:space="preserve"> ứng dụng CNTT vào đổi mới công tác quản lí, </w:t>
      </w:r>
      <w:r w:rsidRPr="00481851">
        <w:rPr>
          <w:rFonts w:ascii="Times New Roman" w:hAnsi="Times New Roman"/>
          <w:sz w:val="28"/>
          <w:szCs w:val="28"/>
        </w:rPr>
        <w:t xml:space="preserve">làm tốt việc quản lý trên CSDL ngành; triển khai Quản lý học bạ điện tử trên SMAS; </w:t>
      </w:r>
      <w:r w:rsidRPr="00481851">
        <w:rPr>
          <w:rFonts w:ascii="Times New Roman" w:hAnsi="Times New Roman"/>
          <w:sz w:val="28"/>
          <w:szCs w:val="28"/>
          <w:lang w:val="vi-VN"/>
        </w:rPr>
        <w:t>công tác báo cáo số liệu thống kê đảm bảo kịp thời; thực hiện linh hoạt</w:t>
      </w:r>
      <w:r w:rsidRPr="00481851">
        <w:rPr>
          <w:rFonts w:ascii="Times New Roman" w:hAnsi="Times New Roman"/>
          <w:sz w:val="28"/>
          <w:szCs w:val="28"/>
        </w:rPr>
        <w:t xml:space="preserve"> </w:t>
      </w:r>
      <w:r w:rsidRPr="00481851">
        <w:rPr>
          <w:rFonts w:ascii="Times New Roman" w:hAnsi="Times New Roman"/>
          <w:sz w:val="28"/>
          <w:szCs w:val="28"/>
          <w:lang w:val="vi-VN"/>
        </w:rPr>
        <w:t>chế độ báo cáo nhanh bằng thư điện tử</w:t>
      </w:r>
      <w:r w:rsidRPr="00481851">
        <w:rPr>
          <w:rFonts w:ascii="Times New Roman" w:hAnsi="Times New Roman"/>
          <w:sz w:val="28"/>
          <w:szCs w:val="28"/>
        </w:rPr>
        <w:t xml:space="preserve"> và trực tiếp trên Drive.</w:t>
      </w:r>
    </w:p>
    <w:p w14:paraId="67EA5B39" w14:textId="6C5BAFEC" w:rsidR="00481851" w:rsidRPr="00481851" w:rsidRDefault="00481851" w:rsidP="002B22EE">
      <w:pPr>
        <w:tabs>
          <w:tab w:val="left" w:pos="709"/>
        </w:tabs>
        <w:ind w:left="1" w:hanging="3"/>
        <w:jc w:val="both"/>
        <w:rPr>
          <w:rFonts w:ascii="Times New Roman" w:hAnsi="Times New Roman"/>
          <w:sz w:val="28"/>
          <w:szCs w:val="28"/>
          <w:lang w:val="nb-NO"/>
        </w:rPr>
      </w:pPr>
      <w:r w:rsidRPr="00481851">
        <w:rPr>
          <w:rFonts w:ascii="Times New Roman" w:hAnsi="Times New Roman"/>
          <w:sz w:val="28"/>
          <w:szCs w:val="28"/>
        </w:rPr>
        <w:tab/>
      </w:r>
      <w:r w:rsidRPr="00481851">
        <w:rPr>
          <w:rFonts w:ascii="Times New Roman" w:hAnsi="Times New Roman"/>
          <w:sz w:val="28"/>
          <w:szCs w:val="28"/>
        </w:rPr>
        <w:tab/>
      </w:r>
      <w:r>
        <w:rPr>
          <w:rFonts w:ascii="Times New Roman" w:hAnsi="Times New Roman"/>
          <w:sz w:val="28"/>
          <w:szCs w:val="28"/>
        </w:rPr>
        <w:t>Trong học kỳ I, nhà</w:t>
      </w:r>
      <w:r w:rsidRPr="00481851">
        <w:rPr>
          <w:rFonts w:ascii="Times New Roman" w:hAnsi="Times New Roman"/>
          <w:sz w:val="28"/>
          <w:szCs w:val="28"/>
        </w:rPr>
        <w:t xml:space="preserve"> trường đã thực hiện </w:t>
      </w:r>
      <w:r w:rsidR="008D0D13">
        <w:rPr>
          <w:rFonts w:ascii="Times New Roman" w:hAnsi="Times New Roman"/>
          <w:sz w:val="28"/>
          <w:szCs w:val="28"/>
        </w:rPr>
        <w:t>10</w:t>
      </w:r>
      <w:r w:rsidRPr="00481851">
        <w:rPr>
          <w:rFonts w:ascii="Times New Roman" w:hAnsi="Times New Roman"/>
          <w:sz w:val="28"/>
          <w:szCs w:val="28"/>
        </w:rPr>
        <w:t xml:space="preserve"> buổi sinh hoạt chuyên đề cấp trường, </w:t>
      </w:r>
      <w:r w:rsidR="00186983">
        <w:rPr>
          <w:rFonts w:ascii="Times New Roman" w:hAnsi="Times New Roman"/>
          <w:sz w:val="28"/>
          <w:szCs w:val="28"/>
        </w:rPr>
        <w:t>2</w:t>
      </w:r>
      <w:r w:rsidR="00F425A7">
        <w:rPr>
          <w:rFonts w:ascii="Times New Roman" w:hAnsi="Times New Roman"/>
          <w:sz w:val="28"/>
          <w:szCs w:val="28"/>
        </w:rPr>
        <w:t>61</w:t>
      </w:r>
      <w:r w:rsidRPr="00481851">
        <w:rPr>
          <w:rFonts w:ascii="Times New Roman" w:hAnsi="Times New Roman"/>
          <w:sz w:val="28"/>
          <w:szCs w:val="28"/>
        </w:rPr>
        <w:t xml:space="preserve"> tiết dạy ngoài không gian lớp học; </w:t>
      </w:r>
      <w:r w:rsidRPr="00481851">
        <w:rPr>
          <w:rFonts w:ascii="Times New Roman" w:hAnsi="Times New Roman"/>
          <w:sz w:val="28"/>
          <w:szCs w:val="28"/>
          <w:lang w:val="nb-NO"/>
        </w:rPr>
        <w:t xml:space="preserve">tổ chức </w:t>
      </w:r>
      <w:r w:rsidR="00280100">
        <w:rPr>
          <w:rFonts w:ascii="Times New Roman" w:hAnsi="Times New Roman"/>
          <w:sz w:val="28"/>
          <w:szCs w:val="28"/>
          <w:lang w:val="nb-NO"/>
        </w:rPr>
        <w:t>288</w:t>
      </w:r>
      <w:r w:rsidRPr="00481851">
        <w:rPr>
          <w:rFonts w:ascii="Times New Roman" w:hAnsi="Times New Roman"/>
          <w:sz w:val="28"/>
          <w:szCs w:val="28"/>
          <w:lang w:val="nb-NO"/>
        </w:rPr>
        <w:t xml:space="preserve"> tiết đọc thư viện</w:t>
      </w:r>
      <w:r>
        <w:rPr>
          <w:rFonts w:ascii="Times New Roman" w:hAnsi="Times New Roman"/>
          <w:sz w:val="28"/>
          <w:szCs w:val="28"/>
          <w:lang w:val="nb-NO"/>
        </w:rPr>
        <w:t xml:space="preserve"> và 2 buổi hội thảo chuyên môn cấp cụm miền.</w:t>
      </w:r>
    </w:p>
    <w:p w14:paraId="24BA89BA" w14:textId="77777777" w:rsidR="00481851" w:rsidRPr="00481851" w:rsidRDefault="00481851" w:rsidP="002B22EE">
      <w:pPr>
        <w:tabs>
          <w:tab w:val="left" w:pos="709"/>
        </w:tabs>
        <w:ind w:left="1" w:hanging="3"/>
        <w:jc w:val="both"/>
        <w:rPr>
          <w:rFonts w:ascii="Times New Roman" w:hAnsi="Times New Roman"/>
          <w:sz w:val="28"/>
          <w:szCs w:val="28"/>
        </w:rPr>
      </w:pPr>
      <w:r w:rsidRPr="00481851">
        <w:rPr>
          <w:rFonts w:ascii="Times New Roman" w:hAnsi="Times New Roman"/>
          <w:sz w:val="28"/>
          <w:szCs w:val="28"/>
        </w:rPr>
        <w:tab/>
      </w:r>
      <w:r w:rsidRPr="00481851">
        <w:rPr>
          <w:rFonts w:ascii="Times New Roman" w:hAnsi="Times New Roman"/>
          <w:sz w:val="28"/>
          <w:szCs w:val="28"/>
        </w:rPr>
        <w:tab/>
        <w:t xml:space="preserve">* Đánh giá chung: Nề nếp chuyên môn tại nhà trường được thực hiện </w:t>
      </w:r>
      <w:r w:rsidR="0029106B">
        <w:rPr>
          <w:rFonts w:ascii="Times New Roman" w:hAnsi="Times New Roman"/>
          <w:sz w:val="28"/>
          <w:szCs w:val="28"/>
        </w:rPr>
        <w:t>nghiêm túc</w:t>
      </w:r>
      <w:r w:rsidRPr="00481851">
        <w:rPr>
          <w:rFonts w:ascii="Times New Roman" w:hAnsi="Times New Roman"/>
          <w:sz w:val="28"/>
          <w:szCs w:val="28"/>
        </w:rPr>
        <w:t xml:space="preserve">. </w:t>
      </w:r>
      <w:r w:rsidR="0029106B">
        <w:rPr>
          <w:rFonts w:ascii="Times New Roman" w:hAnsi="Times New Roman"/>
          <w:sz w:val="28"/>
          <w:szCs w:val="28"/>
        </w:rPr>
        <w:t>C</w:t>
      </w:r>
      <w:r w:rsidRPr="00481851">
        <w:rPr>
          <w:rFonts w:ascii="Times New Roman" w:hAnsi="Times New Roman"/>
          <w:sz w:val="28"/>
          <w:szCs w:val="28"/>
        </w:rPr>
        <w:t xml:space="preserve">ác hoạt động giáo dục </w:t>
      </w:r>
      <w:r w:rsidR="0029106B">
        <w:rPr>
          <w:rFonts w:ascii="Times New Roman" w:hAnsi="Times New Roman"/>
          <w:sz w:val="28"/>
          <w:szCs w:val="28"/>
        </w:rPr>
        <w:t xml:space="preserve">được </w:t>
      </w:r>
      <w:r w:rsidR="0029106B" w:rsidRPr="00481851">
        <w:rPr>
          <w:rFonts w:ascii="Times New Roman" w:hAnsi="Times New Roman"/>
          <w:sz w:val="28"/>
          <w:szCs w:val="28"/>
        </w:rPr>
        <w:t xml:space="preserve">tổ chức </w:t>
      </w:r>
      <w:r w:rsidRPr="00481851">
        <w:rPr>
          <w:rFonts w:ascii="Times New Roman" w:hAnsi="Times New Roman"/>
          <w:sz w:val="28"/>
          <w:szCs w:val="28"/>
        </w:rPr>
        <w:t>đảm bảo đúng kế hoạch; bám sát chủ đề và những nhiệm vụ trọng tâm của năm học.</w:t>
      </w:r>
    </w:p>
    <w:p w14:paraId="23426D41" w14:textId="76C2F17C" w:rsidR="00481851" w:rsidRPr="00481851" w:rsidRDefault="002B22EE" w:rsidP="002B22EE">
      <w:pPr>
        <w:tabs>
          <w:tab w:val="left" w:pos="709"/>
        </w:tabs>
        <w:ind w:left="1" w:hanging="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481851" w:rsidRPr="00481851">
        <w:rPr>
          <w:rFonts w:ascii="Times New Roman" w:hAnsi="Times New Roman"/>
          <w:sz w:val="28"/>
          <w:szCs w:val="28"/>
        </w:rPr>
        <w:t>Giáo viên tích cực triển khai thực hiện các hoạt động ứng dụng, trải nghiệm, sáng tạo trong quá trình dạy học. Các hoạt động đổi mới phương pháp dạy học, sinh hoạt tổ nhóm chuyên môn đã được xây dựng kế hoạch và tổ chức thực hiện đảm bảo yêu cầu, quy định.</w:t>
      </w:r>
    </w:p>
    <w:p w14:paraId="4666116F" w14:textId="29B0B7E8" w:rsidR="00481851" w:rsidRDefault="002B22EE" w:rsidP="002B22EE">
      <w:pPr>
        <w:tabs>
          <w:tab w:val="left" w:pos="709"/>
        </w:tabs>
        <w:ind w:left="1" w:hanging="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29106B">
        <w:rPr>
          <w:rFonts w:ascii="Times New Roman" w:hAnsi="Times New Roman"/>
          <w:sz w:val="28"/>
          <w:szCs w:val="28"/>
        </w:rPr>
        <w:t>Việc c</w:t>
      </w:r>
      <w:r w:rsidR="00481851" w:rsidRPr="00481851">
        <w:rPr>
          <w:rFonts w:ascii="Times New Roman" w:hAnsi="Times New Roman"/>
          <w:sz w:val="28"/>
          <w:szCs w:val="28"/>
        </w:rPr>
        <w:t>ập nhật công văn đi đến đầy đủ và khoa học, bám sát văn bản hướng dẫn</w:t>
      </w:r>
      <w:r w:rsidR="0029106B">
        <w:rPr>
          <w:rFonts w:ascii="Times New Roman" w:hAnsi="Times New Roman"/>
          <w:sz w:val="28"/>
          <w:szCs w:val="28"/>
        </w:rPr>
        <w:t>,</w:t>
      </w:r>
      <w:r w:rsidR="00481851" w:rsidRPr="00481851">
        <w:rPr>
          <w:rFonts w:ascii="Times New Roman" w:hAnsi="Times New Roman"/>
          <w:sz w:val="28"/>
          <w:szCs w:val="28"/>
        </w:rPr>
        <w:t xml:space="preserve"> thường xuyên. Việc </w:t>
      </w:r>
      <w:r w:rsidR="0029106B">
        <w:rPr>
          <w:rFonts w:ascii="Times New Roman" w:hAnsi="Times New Roman"/>
          <w:sz w:val="28"/>
          <w:szCs w:val="28"/>
        </w:rPr>
        <w:t xml:space="preserve">nộp </w:t>
      </w:r>
      <w:r w:rsidR="00481851" w:rsidRPr="00481851">
        <w:rPr>
          <w:rFonts w:ascii="Times New Roman" w:hAnsi="Times New Roman"/>
          <w:sz w:val="28"/>
          <w:szCs w:val="28"/>
        </w:rPr>
        <w:t xml:space="preserve">báo cáo </w:t>
      </w:r>
      <w:r w:rsidR="0029106B">
        <w:rPr>
          <w:rFonts w:ascii="Times New Roman" w:hAnsi="Times New Roman"/>
          <w:sz w:val="28"/>
          <w:szCs w:val="28"/>
        </w:rPr>
        <w:t>đúng quy định</w:t>
      </w:r>
      <w:r w:rsidR="00481851" w:rsidRPr="00481851">
        <w:rPr>
          <w:rFonts w:ascii="Times New Roman" w:hAnsi="Times New Roman"/>
          <w:sz w:val="28"/>
          <w:szCs w:val="28"/>
        </w:rPr>
        <w:t xml:space="preserve">, số liệu trong các báo cáo </w:t>
      </w:r>
      <w:r w:rsidR="0029106B">
        <w:rPr>
          <w:rFonts w:ascii="Times New Roman" w:hAnsi="Times New Roman"/>
          <w:sz w:val="28"/>
          <w:szCs w:val="28"/>
        </w:rPr>
        <w:t>đảm bảo tính</w:t>
      </w:r>
      <w:r w:rsidR="00481851" w:rsidRPr="00481851">
        <w:rPr>
          <w:rFonts w:ascii="Times New Roman" w:hAnsi="Times New Roman"/>
          <w:sz w:val="28"/>
          <w:szCs w:val="28"/>
        </w:rPr>
        <w:t xml:space="preserve"> </w:t>
      </w:r>
      <w:r w:rsidR="0029106B">
        <w:rPr>
          <w:rFonts w:ascii="Times New Roman" w:hAnsi="Times New Roman"/>
          <w:sz w:val="28"/>
          <w:szCs w:val="28"/>
        </w:rPr>
        <w:t>thống</w:t>
      </w:r>
      <w:r w:rsidR="00481851" w:rsidRPr="00481851">
        <w:rPr>
          <w:rFonts w:ascii="Times New Roman" w:hAnsi="Times New Roman"/>
          <w:sz w:val="28"/>
          <w:szCs w:val="28"/>
        </w:rPr>
        <w:t xml:space="preserve"> nhất. </w:t>
      </w:r>
    </w:p>
    <w:p w14:paraId="54B7995A" w14:textId="1F3B5704" w:rsidR="00E85E37" w:rsidRPr="00481851" w:rsidRDefault="00E85E37" w:rsidP="002B22EE">
      <w:pPr>
        <w:tabs>
          <w:tab w:val="left" w:pos="709"/>
        </w:tabs>
        <w:ind w:left="1" w:hanging="3"/>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t xml:space="preserve">Tuy nhiên, vẫn còn một vài giáo viên chưa thật linh hoạt trong giảng dạy, “ngại” đổi mới cách dạy, cách học theo định hướng giáo dục mới, nặng </w:t>
      </w:r>
      <w:r w:rsidRPr="00FA0DD1">
        <w:rPr>
          <w:rFonts w:ascii="Times New Roman" w:hAnsi="Times New Roman"/>
          <w:sz w:val="28"/>
          <w:szCs w:val="28"/>
          <w:lang w:val="nl-NL"/>
        </w:rPr>
        <w:t>bệnh thành tích trong giáo dục</w:t>
      </w:r>
      <w:r>
        <w:rPr>
          <w:rFonts w:ascii="Times New Roman" w:hAnsi="Times New Roman"/>
          <w:sz w:val="28"/>
          <w:szCs w:val="28"/>
          <w:lang w:val="nl-NL"/>
        </w:rPr>
        <w:t>, chưa coi trọng đúng mức việc “Đưa bài học vào cuộc sống”</w:t>
      </w:r>
      <w:r w:rsidR="0094770B">
        <w:rPr>
          <w:rFonts w:ascii="Times New Roman" w:hAnsi="Times New Roman"/>
          <w:sz w:val="28"/>
          <w:szCs w:val="28"/>
          <w:lang w:val="nl-NL"/>
        </w:rPr>
        <w:t>, “dạy học thông qua chơi”</w:t>
      </w:r>
      <w:r>
        <w:rPr>
          <w:rFonts w:ascii="Times New Roman" w:hAnsi="Times New Roman"/>
          <w:sz w:val="28"/>
          <w:szCs w:val="28"/>
        </w:rPr>
        <w:t xml:space="preserve">. </w:t>
      </w:r>
    </w:p>
    <w:p w14:paraId="2282FD38" w14:textId="4E4C9DC1" w:rsidR="0029106B" w:rsidRPr="0099783A" w:rsidRDefault="0099783A" w:rsidP="0099783A">
      <w:pPr>
        <w:tabs>
          <w:tab w:val="left" w:pos="709"/>
        </w:tabs>
        <w:spacing w:after="0"/>
        <w:jc w:val="both"/>
        <w:rPr>
          <w:rFonts w:ascii="Times New Roman" w:hAnsi="Times New Roman"/>
          <w:b/>
          <w:sz w:val="28"/>
          <w:szCs w:val="28"/>
        </w:rPr>
      </w:pPr>
      <w:r w:rsidRPr="0099783A">
        <w:rPr>
          <w:rFonts w:ascii="Times New Roman" w:hAnsi="Times New Roman"/>
          <w:b/>
          <w:sz w:val="28"/>
          <w:szCs w:val="28"/>
        </w:rPr>
        <w:tab/>
      </w:r>
      <w:r w:rsidR="0094770B" w:rsidRPr="0099783A">
        <w:rPr>
          <w:rFonts w:ascii="Times New Roman" w:hAnsi="Times New Roman"/>
          <w:b/>
          <w:sz w:val="28"/>
          <w:szCs w:val="28"/>
        </w:rPr>
        <w:t>7</w:t>
      </w:r>
      <w:r w:rsidR="0029106B" w:rsidRPr="0099783A">
        <w:rPr>
          <w:rFonts w:ascii="Times New Roman" w:hAnsi="Times New Roman"/>
          <w:b/>
          <w:sz w:val="28"/>
          <w:szCs w:val="28"/>
        </w:rPr>
        <w:t>. Các công tác khác</w:t>
      </w:r>
    </w:p>
    <w:p w14:paraId="163919EC" w14:textId="77777777" w:rsidR="0029106B" w:rsidRPr="00141F3C" w:rsidRDefault="0029106B" w:rsidP="002B22EE">
      <w:pPr>
        <w:tabs>
          <w:tab w:val="left" w:pos="709"/>
        </w:tabs>
        <w:spacing w:after="0"/>
        <w:ind w:left="6" w:hanging="6"/>
        <w:jc w:val="both"/>
        <w:rPr>
          <w:rFonts w:ascii="Times New Roman" w:hAnsi="Times New Roman"/>
          <w:sz w:val="28"/>
          <w:szCs w:val="28"/>
        </w:rPr>
      </w:pPr>
      <w:r w:rsidRPr="00141F3C">
        <w:rPr>
          <w:rFonts w:ascii="Times New Roman" w:hAnsi="Times New Roman"/>
          <w:sz w:val="28"/>
          <w:szCs w:val="28"/>
        </w:rPr>
        <w:tab/>
      </w:r>
      <w:r w:rsidRPr="00141F3C">
        <w:rPr>
          <w:rFonts w:ascii="Times New Roman" w:hAnsi="Times New Roman"/>
          <w:sz w:val="28"/>
          <w:szCs w:val="28"/>
        </w:rPr>
        <w:tab/>
        <w:t>* Công tác xã hội hóa</w:t>
      </w:r>
    </w:p>
    <w:p w14:paraId="27A43EA3" w14:textId="5CDC1E4A" w:rsidR="0029106B" w:rsidRPr="00141F3C" w:rsidRDefault="0029106B" w:rsidP="002B22EE">
      <w:pPr>
        <w:tabs>
          <w:tab w:val="left" w:pos="709"/>
        </w:tabs>
        <w:ind w:left="1" w:hanging="3"/>
        <w:jc w:val="both"/>
        <w:rPr>
          <w:rFonts w:ascii="Times New Roman" w:hAnsi="Times New Roman"/>
          <w:sz w:val="28"/>
          <w:szCs w:val="28"/>
        </w:rPr>
      </w:pPr>
      <w:r w:rsidRPr="00141F3C">
        <w:rPr>
          <w:rFonts w:ascii="Times New Roman" w:hAnsi="Times New Roman"/>
          <w:sz w:val="28"/>
          <w:szCs w:val="28"/>
        </w:rPr>
        <w:tab/>
      </w:r>
      <w:r w:rsidRPr="00141F3C">
        <w:rPr>
          <w:rFonts w:ascii="Times New Roman" w:hAnsi="Times New Roman"/>
          <w:sz w:val="28"/>
          <w:szCs w:val="28"/>
        </w:rPr>
        <w:tab/>
        <w:t>Nhà trường đã tổ chức họp phụ huynh đầu năm học để tuyên truyền về đổi mới giáo dục trên địa bàn</w:t>
      </w:r>
      <w:r w:rsidR="00141F3C" w:rsidRPr="00141F3C">
        <w:rPr>
          <w:rFonts w:ascii="Times New Roman" w:hAnsi="Times New Roman"/>
          <w:sz w:val="28"/>
          <w:szCs w:val="28"/>
        </w:rPr>
        <w:t>; đã và đang l</w:t>
      </w:r>
      <w:r w:rsidRPr="00141F3C">
        <w:rPr>
          <w:rFonts w:ascii="Times New Roman" w:hAnsi="Times New Roman"/>
          <w:sz w:val="28"/>
          <w:szCs w:val="28"/>
        </w:rPr>
        <w:t>àm tốt công tác tham mưu với UBND xã về</w:t>
      </w:r>
      <w:r w:rsidR="00141F3C" w:rsidRPr="00141F3C">
        <w:rPr>
          <w:rFonts w:ascii="Times New Roman" w:hAnsi="Times New Roman"/>
          <w:sz w:val="28"/>
          <w:szCs w:val="28"/>
        </w:rPr>
        <w:t xml:space="preserve"> vận động tài trợ,</w:t>
      </w:r>
      <w:r w:rsidRPr="00141F3C">
        <w:rPr>
          <w:rFonts w:ascii="Times New Roman" w:hAnsi="Times New Roman"/>
          <w:sz w:val="28"/>
          <w:szCs w:val="28"/>
        </w:rPr>
        <w:t xml:space="preserve"> huy động các nguồn lực vào xây dựng CSVC, bổ sung phương tiện thiết bị dạy học cho nhà trường</w:t>
      </w:r>
      <w:r w:rsidR="005329ED" w:rsidRPr="00141F3C">
        <w:rPr>
          <w:rFonts w:ascii="Times New Roman" w:hAnsi="Times New Roman"/>
          <w:sz w:val="28"/>
          <w:szCs w:val="28"/>
        </w:rPr>
        <w:t xml:space="preserve">, lắp mới </w:t>
      </w:r>
      <w:r w:rsidR="00141F3C" w:rsidRPr="00141F3C">
        <w:rPr>
          <w:rFonts w:ascii="Times New Roman" w:hAnsi="Times New Roman"/>
          <w:sz w:val="28"/>
          <w:szCs w:val="28"/>
        </w:rPr>
        <w:t>6 máy vi tính cho phòng Tin học và nâng cấp 2 hệ thống internet, đường truyền, wifi cho các lớp học</w:t>
      </w:r>
      <w:r w:rsidR="005329ED" w:rsidRPr="00141F3C">
        <w:rPr>
          <w:rFonts w:ascii="Times New Roman" w:hAnsi="Times New Roman"/>
          <w:sz w:val="28"/>
          <w:szCs w:val="28"/>
        </w:rPr>
        <w:t>.</w:t>
      </w:r>
    </w:p>
    <w:p w14:paraId="6303CD21" w14:textId="77777777" w:rsidR="005329ED" w:rsidRPr="00141F3C" w:rsidRDefault="0029106B" w:rsidP="002B22EE">
      <w:pPr>
        <w:tabs>
          <w:tab w:val="left" w:pos="709"/>
        </w:tabs>
        <w:spacing w:after="120"/>
        <w:ind w:left="1" w:hanging="3"/>
        <w:jc w:val="both"/>
        <w:rPr>
          <w:rFonts w:ascii="Times New Roman" w:hAnsi="Times New Roman"/>
          <w:sz w:val="28"/>
          <w:szCs w:val="28"/>
        </w:rPr>
      </w:pPr>
      <w:r w:rsidRPr="0029106B">
        <w:rPr>
          <w:rFonts w:ascii="Times New Roman" w:hAnsi="Times New Roman"/>
          <w:b/>
          <w:bCs/>
          <w:sz w:val="28"/>
          <w:szCs w:val="28"/>
          <w:lang w:val="nl-NL"/>
        </w:rPr>
        <w:tab/>
      </w:r>
      <w:r w:rsidRPr="0029106B">
        <w:rPr>
          <w:rFonts w:ascii="Times New Roman" w:hAnsi="Times New Roman"/>
          <w:b/>
          <w:bCs/>
          <w:sz w:val="28"/>
          <w:szCs w:val="28"/>
          <w:lang w:val="nl-NL"/>
        </w:rPr>
        <w:tab/>
      </w:r>
      <w:r w:rsidRPr="00141F3C">
        <w:rPr>
          <w:rFonts w:ascii="Times New Roman" w:hAnsi="Times New Roman"/>
          <w:sz w:val="28"/>
          <w:szCs w:val="28"/>
          <w:lang w:val="nl-NL"/>
        </w:rPr>
        <w:t>* Công tác kiểm tra</w:t>
      </w:r>
    </w:p>
    <w:p w14:paraId="23E143A1" w14:textId="77777777" w:rsidR="005C70D0" w:rsidRDefault="00822C5A" w:rsidP="002B22EE">
      <w:pPr>
        <w:spacing w:after="120"/>
        <w:ind w:firstLine="720"/>
        <w:jc w:val="both"/>
        <w:rPr>
          <w:rFonts w:ascii="Times New Roman" w:hAnsi="Times New Roman"/>
          <w:sz w:val="28"/>
          <w:szCs w:val="28"/>
          <w:lang w:val="vi-VN"/>
        </w:rPr>
      </w:pPr>
      <w:r w:rsidRPr="00822C5A">
        <w:rPr>
          <w:rFonts w:ascii="Times New Roman" w:hAnsi="Times New Roman"/>
          <w:sz w:val="28"/>
          <w:szCs w:val="28"/>
          <w:lang w:val="vi-VN"/>
        </w:rPr>
        <w:t>Nhà trường đã thực hiện tốt kế hoạch kiểm tra nội bộ đơn vị</w:t>
      </w:r>
      <w:r w:rsidRPr="00822C5A">
        <w:rPr>
          <w:rFonts w:ascii="Times New Roman" w:hAnsi="Times New Roman"/>
          <w:sz w:val="28"/>
          <w:szCs w:val="28"/>
        </w:rPr>
        <w:t>,</w:t>
      </w:r>
      <w:r w:rsidRPr="00822C5A">
        <w:rPr>
          <w:rFonts w:ascii="Times New Roman" w:hAnsi="Times New Roman"/>
          <w:sz w:val="28"/>
          <w:szCs w:val="28"/>
          <w:lang w:val="nb-NO"/>
        </w:rPr>
        <w:t xml:space="preserve"> có hồ sơ lưu trữ đầy đủ</w:t>
      </w:r>
      <w:r w:rsidRPr="00822C5A">
        <w:rPr>
          <w:rFonts w:ascii="Times New Roman" w:hAnsi="Times New Roman"/>
          <w:sz w:val="28"/>
          <w:szCs w:val="28"/>
          <w:lang w:val="vi-VN"/>
        </w:rPr>
        <w:t xml:space="preserve">. </w:t>
      </w:r>
    </w:p>
    <w:p w14:paraId="13EC4CC2" w14:textId="77777777" w:rsidR="005C70D0" w:rsidRPr="005C70D0" w:rsidRDefault="005C70D0" w:rsidP="002B22EE">
      <w:pPr>
        <w:spacing w:after="120"/>
        <w:ind w:firstLine="720"/>
        <w:jc w:val="both"/>
        <w:rPr>
          <w:rFonts w:ascii="Times New Roman" w:hAnsi="Times New Roman"/>
          <w:sz w:val="28"/>
          <w:szCs w:val="28"/>
        </w:rPr>
      </w:pPr>
      <w:r w:rsidRPr="005C70D0">
        <w:rPr>
          <w:rFonts w:ascii="Times New Roman" w:hAnsi="Times New Roman"/>
          <w:sz w:val="28"/>
          <w:szCs w:val="28"/>
        </w:rPr>
        <w:t xml:space="preserve">Cụ thể: </w:t>
      </w:r>
    </w:p>
    <w:p w14:paraId="6B497D13" w14:textId="77777777" w:rsidR="005C70D0" w:rsidRPr="005C70D0" w:rsidRDefault="005C70D0" w:rsidP="002B22EE">
      <w:pPr>
        <w:spacing w:after="120"/>
        <w:ind w:firstLine="720"/>
        <w:jc w:val="both"/>
        <w:rPr>
          <w:rFonts w:ascii="Times New Roman" w:hAnsi="Times New Roman"/>
          <w:sz w:val="28"/>
          <w:szCs w:val="28"/>
        </w:rPr>
      </w:pPr>
      <w:r w:rsidRPr="005C70D0">
        <w:rPr>
          <w:rFonts w:ascii="Times New Roman" w:hAnsi="Times New Roman"/>
          <w:sz w:val="28"/>
          <w:szCs w:val="28"/>
        </w:rPr>
        <w:t>Trong học kỳ I, Kiểm tra việc thực hiện nhiệm vụ của giáo viên: 01 cuộc; Kiểm tra cơ sở vật chất kỹ thuật: 01 cuộc.</w:t>
      </w:r>
    </w:p>
    <w:p w14:paraId="7D50307E" w14:textId="3CFC9A29" w:rsidR="005C70D0" w:rsidRPr="005C70D0" w:rsidRDefault="002B22EE" w:rsidP="002B22EE">
      <w:pPr>
        <w:tabs>
          <w:tab w:val="left" w:pos="709"/>
        </w:tabs>
        <w:spacing w:after="120"/>
        <w:jc w:val="both"/>
        <w:rPr>
          <w:rFonts w:ascii="Times New Roman" w:hAnsi="Times New Roman"/>
          <w:color w:val="000000"/>
          <w:sz w:val="28"/>
          <w:szCs w:val="28"/>
        </w:rPr>
      </w:pPr>
      <w:r>
        <w:rPr>
          <w:rFonts w:ascii="Times New Roman" w:hAnsi="Times New Roman"/>
          <w:color w:val="000000"/>
          <w:sz w:val="28"/>
          <w:szCs w:val="28"/>
        </w:rPr>
        <w:tab/>
      </w:r>
      <w:r w:rsidR="005C70D0" w:rsidRPr="005C70D0">
        <w:rPr>
          <w:rFonts w:ascii="Times New Roman" w:hAnsi="Times New Roman"/>
          <w:color w:val="000000"/>
          <w:sz w:val="28"/>
          <w:szCs w:val="28"/>
        </w:rPr>
        <w:t>Tổng số giáo viên được kiểm tra: 04 đồng chí đạt 13,</w:t>
      </w:r>
      <w:r w:rsidR="003D6093">
        <w:rPr>
          <w:rFonts w:ascii="Times New Roman" w:hAnsi="Times New Roman"/>
          <w:color w:val="000000"/>
          <w:sz w:val="28"/>
          <w:szCs w:val="28"/>
        </w:rPr>
        <w:t>79</w:t>
      </w:r>
      <w:r w:rsidR="005C70D0" w:rsidRPr="005C70D0">
        <w:rPr>
          <w:rFonts w:ascii="Times New Roman" w:hAnsi="Times New Roman"/>
          <w:color w:val="000000"/>
          <w:sz w:val="28"/>
          <w:szCs w:val="28"/>
        </w:rPr>
        <w:t>% tổng số giáo viên của nhà trường.</w:t>
      </w:r>
    </w:p>
    <w:p w14:paraId="086155E0" w14:textId="77777777" w:rsidR="00822C5A" w:rsidRPr="00822C5A" w:rsidRDefault="00822C5A" w:rsidP="002B22EE">
      <w:pPr>
        <w:spacing w:after="120"/>
        <w:ind w:firstLine="720"/>
        <w:jc w:val="both"/>
        <w:rPr>
          <w:rFonts w:ascii="Times New Roman" w:hAnsi="Times New Roman"/>
          <w:sz w:val="28"/>
          <w:szCs w:val="28"/>
          <w:lang w:val="vi-VN"/>
        </w:rPr>
      </w:pPr>
      <w:r w:rsidRPr="00822C5A">
        <w:rPr>
          <w:rFonts w:ascii="Times New Roman" w:hAnsi="Times New Roman"/>
          <w:sz w:val="28"/>
          <w:szCs w:val="28"/>
          <w:lang w:val="vi-VN"/>
        </w:rPr>
        <w:t>Qua các cuộc kiểm tra đã có biện pháp hiệu quả để khắc phục những tồn tại. Công tác tự kiểm tra của hiệu trưởng được quan tâm và có tác dụng thúc đẩy phong trào GD. Nhà trường đã xây dựng được các kế hoạch cụ thể để chỉ đạo đồng bộ các hoạt động GD. Tập thể cán bộ, GV, NV trong trường đoàn kết nội bộ.</w:t>
      </w:r>
    </w:p>
    <w:p w14:paraId="19282ED8" w14:textId="38133640" w:rsidR="00822C5A" w:rsidRPr="00822C5A" w:rsidRDefault="00822C5A" w:rsidP="00822C5A">
      <w:pPr>
        <w:spacing w:after="120"/>
        <w:ind w:firstLine="720"/>
        <w:jc w:val="both"/>
        <w:rPr>
          <w:rFonts w:ascii="Times New Roman" w:hAnsi="Times New Roman"/>
          <w:sz w:val="28"/>
          <w:szCs w:val="28"/>
        </w:rPr>
      </w:pPr>
      <w:r w:rsidRPr="00822C5A">
        <w:rPr>
          <w:rFonts w:ascii="Times New Roman" w:hAnsi="Times New Roman"/>
          <w:sz w:val="28"/>
          <w:szCs w:val="28"/>
        </w:rPr>
        <w:t>Tuy nhiên</w:t>
      </w:r>
      <w:r>
        <w:rPr>
          <w:rFonts w:ascii="Times New Roman" w:hAnsi="Times New Roman"/>
          <w:sz w:val="28"/>
          <w:szCs w:val="28"/>
        </w:rPr>
        <w:t>, c</w:t>
      </w:r>
      <w:r w:rsidRPr="00822C5A">
        <w:rPr>
          <w:rFonts w:ascii="Times New Roman" w:hAnsi="Times New Roman"/>
          <w:sz w:val="28"/>
          <w:szCs w:val="28"/>
          <w:lang w:val="vi-VN"/>
        </w:rPr>
        <w:t>ông tác tuyên truyền về các văn bản ch</w:t>
      </w:r>
      <w:r>
        <w:rPr>
          <w:rFonts w:ascii="Times New Roman" w:hAnsi="Times New Roman"/>
          <w:sz w:val="28"/>
          <w:szCs w:val="28"/>
          <w:lang w:val="vi-VN"/>
        </w:rPr>
        <w:t xml:space="preserve">ỉ đạo đôi lúc chưa thường xuyên; </w:t>
      </w:r>
      <w:r w:rsidRPr="00822C5A">
        <w:rPr>
          <w:rFonts w:ascii="Times New Roman" w:hAnsi="Times New Roman"/>
          <w:sz w:val="28"/>
          <w:szCs w:val="28"/>
        </w:rPr>
        <w:t>Công tác tự kiểm tra của B</w:t>
      </w:r>
      <w:r w:rsidR="003D6093">
        <w:rPr>
          <w:rFonts w:ascii="Times New Roman" w:hAnsi="Times New Roman"/>
          <w:sz w:val="28"/>
          <w:szCs w:val="28"/>
        </w:rPr>
        <w:t>an lãnh đạo nhà trường</w:t>
      </w:r>
      <w:r w:rsidRPr="00822C5A">
        <w:rPr>
          <w:rFonts w:ascii="Times New Roman" w:hAnsi="Times New Roman"/>
          <w:sz w:val="28"/>
          <w:szCs w:val="28"/>
        </w:rPr>
        <w:t xml:space="preserve"> đến các tổ chuyên môn đôi lúc còn hạn chế.</w:t>
      </w:r>
    </w:p>
    <w:p w14:paraId="3599DE59" w14:textId="2988D821" w:rsidR="0029106B" w:rsidRPr="00141F3C" w:rsidRDefault="002B22EE" w:rsidP="002B22EE">
      <w:pPr>
        <w:tabs>
          <w:tab w:val="left" w:pos="709"/>
        </w:tabs>
        <w:ind w:left="1" w:firstLine="708"/>
        <w:jc w:val="both"/>
        <w:rPr>
          <w:rFonts w:ascii="Times New Roman" w:hAnsi="Times New Roman"/>
          <w:sz w:val="28"/>
          <w:szCs w:val="28"/>
        </w:rPr>
      </w:pPr>
      <w:r>
        <w:rPr>
          <w:rFonts w:ascii="Times New Roman" w:hAnsi="Times New Roman"/>
          <w:b/>
          <w:bCs/>
          <w:sz w:val="28"/>
          <w:szCs w:val="28"/>
          <w:lang w:val="nl-NL"/>
        </w:rPr>
        <w:tab/>
      </w:r>
      <w:r w:rsidR="0029106B" w:rsidRPr="00141F3C">
        <w:rPr>
          <w:rFonts w:ascii="Times New Roman" w:hAnsi="Times New Roman"/>
          <w:sz w:val="28"/>
          <w:szCs w:val="28"/>
          <w:lang w:val="nl-NL"/>
        </w:rPr>
        <w:t xml:space="preserve">* </w:t>
      </w:r>
      <w:r w:rsidR="0029106B" w:rsidRPr="00141F3C">
        <w:rPr>
          <w:rFonts w:ascii="Times New Roman" w:hAnsi="Times New Roman"/>
          <w:sz w:val="28"/>
          <w:szCs w:val="28"/>
          <w:lang w:val="vi-VN"/>
        </w:rPr>
        <w:t>Kiểm định chất lượng giáo dục</w:t>
      </w:r>
    </w:p>
    <w:p w14:paraId="6AF3D9EA" w14:textId="5B7EE96F" w:rsidR="0029106B" w:rsidRDefault="002B22EE" w:rsidP="002B22EE">
      <w:pPr>
        <w:tabs>
          <w:tab w:val="left" w:pos="709"/>
        </w:tabs>
        <w:ind w:left="1" w:firstLine="708"/>
        <w:jc w:val="both"/>
        <w:rPr>
          <w:rFonts w:ascii="Times New Roman" w:hAnsi="Times New Roman"/>
          <w:sz w:val="28"/>
          <w:szCs w:val="28"/>
          <w:lang w:val="nl-NL"/>
        </w:rPr>
      </w:pPr>
      <w:r>
        <w:rPr>
          <w:rFonts w:ascii="Times New Roman" w:hAnsi="Times New Roman"/>
          <w:sz w:val="28"/>
          <w:szCs w:val="28"/>
        </w:rPr>
        <w:tab/>
      </w:r>
      <w:r w:rsidR="005329ED">
        <w:rPr>
          <w:rFonts w:ascii="Times New Roman" w:hAnsi="Times New Roman"/>
          <w:sz w:val="28"/>
          <w:szCs w:val="28"/>
          <w:lang w:val="nb-NO"/>
        </w:rPr>
        <w:t>Nhà</w:t>
      </w:r>
      <w:r w:rsidR="0029106B" w:rsidRPr="0029106B">
        <w:rPr>
          <w:rFonts w:ascii="Times New Roman" w:hAnsi="Times New Roman"/>
          <w:sz w:val="28"/>
          <w:szCs w:val="28"/>
          <w:lang w:val="nb-NO"/>
        </w:rPr>
        <w:t xml:space="preserve"> trường đã xây dựng kế hoạch KĐCL ngay từ đầu năm học; </w:t>
      </w:r>
      <w:r w:rsidR="0029106B" w:rsidRPr="0029106B">
        <w:rPr>
          <w:rFonts w:ascii="Times New Roman" w:hAnsi="Times New Roman"/>
          <w:sz w:val="28"/>
          <w:szCs w:val="28"/>
          <w:lang w:val="nl-NL"/>
        </w:rPr>
        <w:t>Tập trung hoàn thiện các tiêu chí, hồ sơ, tập hợp các minh chứng  phục vụ cho công tác tự kiểm định theo đúng hướng dẫn.</w:t>
      </w:r>
    </w:p>
    <w:p w14:paraId="435D7B2B" w14:textId="38678811" w:rsidR="00141F3C" w:rsidRPr="00DF2C99" w:rsidRDefault="002B22EE" w:rsidP="002B22EE">
      <w:pPr>
        <w:tabs>
          <w:tab w:val="left" w:pos="709"/>
        </w:tabs>
        <w:ind w:left="1" w:firstLine="708"/>
        <w:jc w:val="both"/>
        <w:rPr>
          <w:rFonts w:ascii="Times New Roman" w:hAnsi="Times New Roman"/>
          <w:sz w:val="28"/>
          <w:szCs w:val="28"/>
        </w:rPr>
      </w:pPr>
      <w:r>
        <w:rPr>
          <w:rFonts w:ascii="Times New Roman" w:hAnsi="Times New Roman"/>
          <w:sz w:val="28"/>
          <w:szCs w:val="28"/>
          <w:lang w:val="nl-NL"/>
        </w:rPr>
        <w:tab/>
      </w:r>
      <w:r w:rsidR="00141F3C">
        <w:rPr>
          <w:rFonts w:ascii="Times New Roman" w:hAnsi="Times New Roman"/>
          <w:sz w:val="28"/>
          <w:szCs w:val="28"/>
          <w:lang w:val="nl-NL"/>
        </w:rPr>
        <w:t xml:space="preserve">Tham gia tập huấn và triển khai </w:t>
      </w:r>
      <w:r w:rsidR="00DF2C99">
        <w:rPr>
          <w:rFonts w:ascii="Times New Roman" w:hAnsi="Times New Roman"/>
          <w:sz w:val="28"/>
          <w:szCs w:val="28"/>
          <w:lang w:val="nl-NL"/>
        </w:rPr>
        <w:t xml:space="preserve">các nội dung về công tác </w:t>
      </w:r>
      <w:r w:rsidR="00DF2C99" w:rsidRPr="00141F3C">
        <w:rPr>
          <w:rFonts w:ascii="Times New Roman" w:hAnsi="Times New Roman"/>
          <w:sz w:val="28"/>
          <w:szCs w:val="28"/>
          <w:lang w:val="vi-VN"/>
        </w:rPr>
        <w:t>Kiểm định chất lượng giáo dục</w:t>
      </w:r>
      <w:r w:rsidR="00DF2C99">
        <w:rPr>
          <w:rFonts w:ascii="Times New Roman" w:hAnsi="Times New Roman"/>
          <w:sz w:val="28"/>
          <w:szCs w:val="28"/>
        </w:rPr>
        <w:t xml:space="preserve"> đến từng CBGVNV.</w:t>
      </w:r>
    </w:p>
    <w:p w14:paraId="27FBE131" w14:textId="685EADED" w:rsidR="0029106B" w:rsidRPr="00141F3C" w:rsidRDefault="002B22EE" w:rsidP="002B22EE">
      <w:pPr>
        <w:ind w:left="1" w:firstLine="708"/>
        <w:jc w:val="both"/>
        <w:rPr>
          <w:rFonts w:ascii="Times New Roman" w:hAnsi="Times New Roman"/>
          <w:bCs/>
          <w:sz w:val="28"/>
          <w:szCs w:val="28"/>
          <w:lang w:val="nl-NL"/>
        </w:rPr>
      </w:pPr>
      <w:r>
        <w:rPr>
          <w:rFonts w:ascii="Times New Roman" w:hAnsi="Times New Roman"/>
          <w:sz w:val="28"/>
          <w:szCs w:val="28"/>
          <w:lang w:val="nl-NL"/>
        </w:rPr>
        <w:tab/>
      </w:r>
      <w:r w:rsidR="0029106B" w:rsidRPr="00141F3C">
        <w:rPr>
          <w:rFonts w:ascii="Times New Roman" w:hAnsi="Times New Roman"/>
          <w:bCs/>
          <w:sz w:val="28"/>
          <w:szCs w:val="28"/>
          <w:lang w:val="nl-NL"/>
        </w:rPr>
        <w:t>* Công tác truyền thông</w:t>
      </w:r>
      <w:r w:rsidR="00141F3C">
        <w:rPr>
          <w:rFonts w:ascii="Times New Roman" w:hAnsi="Times New Roman"/>
          <w:bCs/>
          <w:sz w:val="28"/>
          <w:szCs w:val="28"/>
          <w:lang w:val="nl-NL"/>
        </w:rPr>
        <w:t xml:space="preserve"> và chuyển đổi số</w:t>
      </w:r>
    </w:p>
    <w:p w14:paraId="04FADFF5" w14:textId="1A3E3C53" w:rsidR="009175B9" w:rsidRDefault="002B22EE" w:rsidP="002B22EE">
      <w:pPr>
        <w:tabs>
          <w:tab w:val="left" w:pos="709"/>
        </w:tabs>
        <w:ind w:left="1" w:hanging="3"/>
        <w:jc w:val="both"/>
        <w:rPr>
          <w:rFonts w:ascii="Times New Roman" w:hAnsi="Times New Roman"/>
          <w:sz w:val="28"/>
          <w:szCs w:val="28"/>
          <w:lang w:val="nl-NL"/>
        </w:rPr>
      </w:pPr>
      <w:r>
        <w:rPr>
          <w:rFonts w:ascii="Times New Roman" w:hAnsi="Times New Roman"/>
          <w:sz w:val="28"/>
          <w:szCs w:val="28"/>
          <w:lang w:val="vi-VN"/>
        </w:rPr>
        <w:lastRenderedPageBreak/>
        <w:tab/>
      </w:r>
      <w:r>
        <w:rPr>
          <w:rFonts w:ascii="Times New Roman" w:hAnsi="Times New Roman"/>
          <w:sz w:val="28"/>
          <w:szCs w:val="28"/>
        </w:rPr>
        <w:tab/>
      </w:r>
      <w:r w:rsidR="005329ED">
        <w:rPr>
          <w:rFonts w:ascii="Times New Roman" w:hAnsi="Times New Roman"/>
          <w:sz w:val="28"/>
          <w:szCs w:val="28"/>
        </w:rPr>
        <w:t>Nhà</w:t>
      </w:r>
      <w:r w:rsidR="0029106B" w:rsidRPr="0029106B">
        <w:rPr>
          <w:rFonts w:ascii="Times New Roman" w:hAnsi="Times New Roman"/>
          <w:sz w:val="28"/>
          <w:szCs w:val="28"/>
        </w:rPr>
        <w:t xml:space="preserve"> trường đã </w:t>
      </w:r>
      <w:r w:rsidR="0029106B" w:rsidRPr="0029106B">
        <w:rPr>
          <w:rFonts w:ascii="Times New Roman" w:hAnsi="Times New Roman"/>
          <w:sz w:val="28"/>
          <w:szCs w:val="28"/>
          <w:lang w:val="vi-VN"/>
        </w:rPr>
        <w:t>xây dựng và tổ chức thực hiện kế hoạch truyền thông về đổi mới Chương trình giáo dục phổ thông 2018</w:t>
      </w:r>
      <w:r w:rsidR="0029106B" w:rsidRPr="0029106B">
        <w:rPr>
          <w:rFonts w:ascii="Times New Roman" w:hAnsi="Times New Roman"/>
          <w:sz w:val="28"/>
          <w:szCs w:val="28"/>
        </w:rPr>
        <w:t xml:space="preserve">; </w:t>
      </w:r>
      <w:r w:rsidR="0029106B" w:rsidRPr="0029106B">
        <w:rPr>
          <w:rFonts w:ascii="Times New Roman" w:hAnsi="Times New Roman"/>
          <w:sz w:val="28"/>
          <w:szCs w:val="28"/>
          <w:lang w:val="vi-VN"/>
        </w:rPr>
        <w:t>viết bài và đưa tin về các hoạt động của</w:t>
      </w:r>
      <w:r w:rsidR="0029106B" w:rsidRPr="0029106B">
        <w:rPr>
          <w:rFonts w:ascii="Times New Roman" w:hAnsi="Times New Roman"/>
          <w:sz w:val="28"/>
          <w:szCs w:val="28"/>
        </w:rPr>
        <w:t xml:space="preserve"> trường, của </w:t>
      </w:r>
      <w:r w:rsidR="0029106B" w:rsidRPr="0029106B">
        <w:rPr>
          <w:rFonts w:ascii="Times New Roman" w:hAnsi="Times New Roman"/>
          <w:sz w:val="28"/>
          <w:szCs w:val="28"/>
          <w:lang w:val="vi-VN"/>
        </w:rPr>
        <w:t xml:space="preserve">Ngành việc triển khai thực hiện Chương trình giáo dục phổ thông 2018, gương người tốt, việc tốt, </w:t>
      </w:r>
      <w:r w:rsidR="005329ED">
        <w:rPr>
          <w:rFonts w:ascii="Times New Roman" w:hAnsi="Times New Roman"/>
          <w:sz w:val="28"/>
          <w:szCs w:val="28"/>
        </w:rPr>
        <w:t>đẩy mạnh chuyên môn, tuyên truyền hình ảnh và các hoạt động của nhà trường</w:t>
      </w:r>
      <w:r w:rsidR="0029106B" w:rsidRPr="0029106B">
        <w:rPr>
          <w:rFonts w:ascii="Times New Roman" w:hAnsi="Times New Roman"/>
          <w:sz w:val="28"/>
          <w:szCs w:val="28"/>
          <w:lang w:val="vi-VN"/>
        </w:rPr>
        <w:t>.</w:t>
      </w:r>
      <w:r w:rsidR="005329ED">
        <w:rPr>
          <w:rFonts w:ascii="Times New Roman" w:hAnsi="Times New Roman"/>
          <w:sz w:val="28"/>
          <w:szCs w:val="28"/>
        </w:rPr>
        <w:t xml:space="preserve"> Tháng 1</w:t>
      </w:r>
      <w:r w:rsidR="00141F3C">
        <w:rPr>
          <w:rFonts w:ascii="Times New Roman" w:hAnsi="Times New Roman"/>
          <w:sz w:val="28"/>
          <w:szCs w:val="28"/>
        </w:rPr>
        <w:t>0 và tháng 11/2023</w:t>
      </w:r>
      <w:r w:rsidR="005329ED">
        <w:rPr>
          <w:rFonts w:ascii="Times New Roman" w:hAnsi="Times New Roman"/>
          <w:sz w:val="28"/>
          <w:szCs w:val="28"/>
        </w:rPr>
        <w:t xml:space="preserve">, nhà trường đã có </w:t>
      </w:r>
      <w:r w:rsidR="00141F3C">
        <w:rPr>
          <w:rFonts w:ascii="Times New Roman" w:hAnsi="Times New Roman"/>
          <w:sz w:val="28"/>
          <w:szCs w:val="28"/>
        </w:rPr>
        <w:t>02</w:t>
      </w:r>
      <w:r w:rsidR="005329ED">
        <w:rPr>
          <w:rFonts w:ascii="Times New Roman" w:hAnsi="Times New Roman"/>
          <w:sz w:val="28"/>
          <w:szCs w:val="28"/>
        </w:rPr>
        <w:t xml:space="preserve"> bài truyền thông được đăng trên Website của ngành.</w:t>
      </w:r>
      <w:r w:rsidR="00DF2C99">
        <w:rPr>
          <w:rFonts w:ascii="Times New Roman" w:hAnsi="Times New Roman"/>
          <w:sz w:val="28"/>
          <w:szCs w:val="28"/>
        </w:rPr>
        <w:t xml:space="preserve"> Thực hiện triệt để “không dùng tiền mặt” trong công tác tài chính.</w:t>
      </w:r>
      <w:r w:rsidR="00102E57" w:rsidRPr="0029106B">
        <w:rPr>
          <w:rFonts w:ascii="Times New Roman" w:hAnsi="Times New Roman"/>
          <w:sz w:val="28"/>
          <w:szCs w:val="28"/>
          <w:lang w:val="nl-NL"/>
        </w:rPr>
        <w:tab/>
      </w:r>
    </w:p>
    <w:p w14:paraId="71B3C366" w14:textId="3DC05CA7" w:rsidR="004C6399" w:rsidRPr="004C6399" w:rsidRDefault="004C6399" w:rsidP="002B22EE">
      <w:pPr>
        <w:tabs>
          <w:tab w:val="left" w:pos="709"/>
        </w:tabs>
        <w:spacing w:after="60"/>
        <w:jc w:val="both"/>
        <w:rPr>
          <w:rFonts w:ascii="Times New Roman" w:hAnsi="Times New Roman"/>
          <w:sz w:val="28"/>
          <w:szCs w:val="28"/>
          <w:lang w:val="vi-VN"/>
        </w:rPr>
      </w:pPr>
      <w:r>
        <w:rPr>
          <w:rFonts w:ascii="Times New Roman" w:hAnsi="Times New Roman"/>
          <w:b/>
          <w:bCs/>
          <w:color w:val="000000"/>
          <w:sz w:val="28"/>
          <w:szCs w:val="28"/>
          <w:lang w:val="vi-VN"/>
        </w:rPr>
        <w:tab/>
      </w:r>
      <w:r>
        <w:rPr>
          <w:rFonts w:ascii="Times New Roman" w:hAnsi="Times New Roman"/>
          <w:color w:val="000000"/>
          <w:sz w:val="28"/>
          <w:szCs w:val="28"/>
        </w:rPr>
        <w:t>*</w:t>
      </w:r>
      <w:r w:rsidRPr="004C6399">
        <w:rPr>
          <w:rFonts w:ascii="Times New Roman" w:hAnsi="Times New Roman"/>
          <w:color w:val="000000"/>
          <w:sz w:val="28"/>
          <w:szCs w:val="28"/>
          <w:lang w:val="vi-VN"/>
        </w:rPr>
        <w:t xml:space="preserve"> Công tác y tế trường học: </w:t>
      </w:r>
    </w:p>
    <w:p w14:paraId="20B8DC73" w14:textId="77777777" w:rsidR="004C6399" w:rsidRPr="004C6399" w:rsidRDefault="004C6399" w:rsidP="004C6399">
      <w:pPr>
        <w:spacing w:after="60"/>
        <w:ind w:firstLine="720"/>
        <w:jc w:val="both"/>
        <w:rPr>
          <w:rFonts w:ascii="Times New Roman" w:hAnsi="Times New Roman"/>
          <w:b/>
          <w:sz w:val="28"/>
          <w:szCs w:val="28"/>
          <w:lang w:val="vi-VN"/>
        </w:rPr>
      </w:pPr>
      <w:r w:rsidRPr="004C6399">
        <w:rPr>
          <w:rFonts w:ascii="Times New Roman" w:hAnsi="Times New Roman"/>
          <w:sz w:val="28"/>
          <w:szCs w:val="28"/>
          <w:lang w:val="nb-NO"/>
        </w:rPr>
        <w:t>Nhà trường</w:t>
      </w:r>
      <w:r w:rsidRPr="004C6399">
        <w:rPr>
          <w:rFonts w:ascii="Times New Roman" w:hAnsi="Times New Roman"/>
          <w:b/>
          <w:sz w:val="28"/>
          <w:szCs w:val="28"/>
          <w:lang w:val="nb-NO"/>
        </w:rPr>
        <w:t xml:space="preserve"> </w:t>
      </w:r>
      <w:r w:rsidRPr="004C6399">
        <w:rPr>
          <w:rFonts w:ascii="Times New Roman" w:hAnsi="Times New Roman"/>
          <w:color w:val="000000"/>
          <w:sz w:val="28"/>
          <w:szCs w:val="28"/>
          <w:lang w:val="vi-VN"/>
        </w:rPr>
        <w:t>thực hiện</w:t>
      </w:r>
      <w:r w:rsidRPr="004C6399">
        <w:rPr>
          <w:rFonts w:ascii="Times New Roman" w:hAnsi="Times New Roman"/>
          <w:color w:val="000000"/>
          <w:sz w:val="28"/>
          <w:szCs w:val="28"/>
          <w:lang w:val="nb-NO"/>
        </w:rPr>
        <w:t xml:space="preserve"> nghiêm</w:t>
      </w:r>
      <w:r w:rsidRPr="004C6399">
        <w:rPr>
          <w:rFonts w:ascii="Times New Roman" w:hAnsi="Times New Roman"/>
          <w:color w:val="000000"/>
          <w:sz w:val="28"/>
          <w:szCs w:val="28"/>
          <w:lang w:val="vi-VN"/>
        </w:rPr>
        <w:t xml:space="preserve"> các văn bản chỉ đạo</w:t>
      </w:r>
      <w:r w:rsidRPr="004C6399">
        <w:rPr>
          <w:rFonts w:ascii="Times New Roman" w:hAnsi="Times New Roman"/>
          <w:color w:val="000000"/>
          <w:sz w:val="28"/>
          <w:szCs w:val="28"/>
          <w:lang w:val="nb-NO"/>
        </w:rPr>
        <w:t xml:space="preserve"> </w:t>
      </w:r>
      <w:r w:rsidRPr="004C6399">
        <w:rPr>
          <w:rFonts w:ascii="Times New Roman" w:hAnsi="Times New Roman"/>
          <w:color w:val="000000"/>
          <w:sz w:val="28"/>
          <w:szCs w:val="28"/>
          <w:lang w:val="vi-VN"/>
        </w:rPr>
        <w:t>của cấp trên về công tác y tế trường học nhất là về phòng chống các dịch bệnh trong trường học. Thực hiện tốt công tác phòng, chống dịch bệnh, công tác đảm bảo an toàn thực phẩm; tổ chức các hoạt động truyền thông về chăm sóc sức khỏe bản than như giáo dục giới tính, sức khỏe sinh sản vị thành niên, phòng, chống HIV/AIDS, tháng hành động vệ sinh an toàn thực phẩm, tháng hành động vì trẻ em. Đảm bảo:</w:t>
      </w:r>
    </w:p>
    <w:p w14:paraId="6EEDF83F" w14:textId="77777777" w:rsidR="004C6399" w:rsidRPr="004C6399" w:rsidRDefault="004C6399" w:rsidP="004C6399">
      <w:pPr>
        <w:spacing w:after="60"/>
        <w:ind w:firstLine="720"/>
        <w:jc w:val="both"/>
        <w:rPr>
          <w:rFonts w:ascii="Times New Roman" w:hAnsi="Times New Roman"/>
          <w:sz w:val="28"/>
          <w:szCs w:val="28"/>
          <w:lang w:val="nb-NO"/>
        </w:rPr>
      </w:pPr>
      <w:r w:rsidRPr="004C6399">
        <w:rPr>
          <w:rFonts w:ascii="Times New Roman" w:hAnsi="Times New Roman"/>
          <w:sz w:val="28"/>
          <w:szCs w:val="28"/>
          <w:lang w:val="nb-NO"/>
        </w:rPr>
        <w:t>- 100% học sinh các lớp tham gia BHYT;</w:t>
      </w:r>
    </w:p>
    <w:p w14:paraId="3A598C3D" w14:textId="77777777" w:rsidR="004C6399" w:rsidRPr="004C6399" w:rsidRDefault="004C6399" w:rsidP="004C6399">
      <w:pPr>
        <w:spacing w:after="60"/>
        <w:ind w:firstLine="720"/>
        <w:jc w:val="both"/>
        <w:rPr>
          <w:rFonts w:ascii="Times New Roman" w:hAnsi="Times New Roman"/>
          <w:sz w:val="28"/>
          <w:szCs w:val="28"/>
          <w:lang w:val="nb-NO"/>
        </w:rPr>
      </w:pPr>
      <w:r w:rsidRPr="004C6399">
        <w:rPr>
          <w:rFonts w:ascii="Times New Roman" w:hAnsi="Times New Roman"/>
          <w:sz w:val="28"/>
          <w:szCs w:val="28"/>
          <w:lang w:val="nb-NO"/>
        </w:rPr>
        <w:t>- 100% học sinh được chăm sóc sức khỏe ban đầu và khám sức khỏe định kỳ tại nhà trường;</w:t>
      </w:r>
    </w:p>
    <w:p w14:paraId="1865C3AC" w14:textId="77777777" w:rsidR="004C6399" w:rsidRPr="004C6399" w:rsidRDefault="004C6399" w:rsidP="004C6399">
      <w:pPr>
        <w:spacing w:after="60"/>
        <w:ind w:firstLine="720"/>
        <w:jc w:val="both"/>
        <w:rPr>
          <w:rFonts w:ascii="Times New Roman" w:hAnsi="Times New Roman"/>
          <w:sz w:val="28"/>
          <w:szCs w:val="28"/>
          <w:lang w:val="nb-NO"/>
        </w:rPr>
      </w:pPr>
      <w:r w:rsidRPr="004C6399">
        <w:rPr>
          <w:rFonts w:ascii="Times New Roman" w:hAnsi="Times New Roman"/>
          <w:sz w:val="28"/>
          <w:szCs w:val="28"/>
          <w:lang w:val="nb-NO"/>
        </w:rPr>
        <w:t>- Đ/c nhân viên y tế thực hiện tốt nhiệm vụ y tế trường học, có đủ các loại hồ s</w:t>
      </w:r>
      <w:r w:rsidRPr="004C6399">
        <w:rPr>
          <w:rFonts w:ascii="Times New Roman" w:hAnsi="Times New Roman"/>
          <w:sz w:val="28"/>
          <w:szCs w:val="28"/>
          <w:lang w:val="vi-VN"/>
        </w:rPr>
        <w:t>ơ</w:t>
      </w:r>
      <w:r w:rsidRPr="004C6399">
        <w:rPr>
          <w:rFonts w:ascii="Times New Roman" w:hAnsi="Times New Roman"/>
          <w:sz w:val="28"/>
          <w:szCs w:val="28"/>
          <w:lang w:val="nb-NO"/>
        </w:rPr>
        <w:t xml:space="preserve"> theo quy định, hồ sơ có chất lượng.</w:t>
      </w:r>
    </w:p>
    <w:p w14:paraId="24BAA4A1" w14:textId="378D71A3" w:rsidR="004C6399" w:rsidRPr="004C6399" w:rsidRDefault="004C6399" w:rsidP="004C6399">
      <w:pPr>
        <w:tabs>
          <w:tab w:val="left" w:pos="1155"/>
        </w:tabs>
        <w:spacing w:after="60"/>
        <w:jc w:val="both"/>
        <w:rPr>
          <w:rFonts w:ascii="Times New Roman" w:hAnsi="Times New Roman"/>
          <w:color w:val="000000"/>
          <w:sz w:val="28"/>
          <w:szCs w:val="28"/>
        </w:rPr>
      </w:pPr>
      <w:r w:rsidRPr="004C6399">
        <w:rPr>
          <w:rFonts w:ascii="Times New Roman" w:hAnsi="Times New Roman"/>
          <w:color w:val="000000"/>
          <w:sz w:val="28"/>
          <w:szCs w:val="28"/>
          <w:lang w:val="vi-VN"/>
        </w:rPr>
        <w:t xml:space="preserve">         </w:t>
      </w:r>
      <w:r>
        <w:rPr>
          <w:rFonts w:ascii="Times New Roman" w:hAnsi="Times New Roman"/>
          <w:color w:val="000000"/>
          <w:sz w:val="28"/>
          <w:szCs w:val="28"/>
        </w:rPr>
        <w:t>*</w:t>
      </w:r>
      <w:r w:rsidRPr="004C6399">
        <w:rPr>
          <w:rFonts w:ascii="Times New Roman" w:hAnsi="Times New Roman"/>
          <w:color w:val="000000"/>
          <w:sz w:val="28"/>
          <w:szCs w:val="28"/>
          <w:lang w:val="vi-VN"/>
        </w:rPr>
        <w:t xml:space="preserve"> Công tác an toàn trường học: </w:t>
      </w:r>
    </w:p>
    <w:p w14:paraId="6EEA64B9" w14:textId="77777777" w:rsidR="004C6399" w:rsidRPr="004C6399" w:rsidRDefault="004C6399" w:rsidP="004C6399">
      <w:pPr>
        <w:tabs>
          <w:tab w:val="left" w:pos="748"/>
        </w:tabs>
        <w:spacing w:after="120"/>
        <w:jc w:val="both"/>
        <w:rPr>
          <w:rFonts w:ascii="Times New Roman" w:hAnsi="Times New Roman"/>
          <w:color w:val="000000"/>
          <w:sz w:val="28"/>
          <w:szCs w:val="28"/>
          <w:lang w:val="nb-NO"/>
        </w:rPr>
      </w:pPr>
      <w:r w:rsidRPr="004C6399">
        <w:rPr>
          <w:rFonts w:ascii="Times New Roman" w:hAnsi="Times New Roman"/>
          <w:color w:val="000000"/>
          <w:sz w:val="28"/>
          <w:szCs w:val="28"/>
          <w:lang w:val="nb-NO"/>
        </w:rPr>
        <w:tab/>
        <w:t xml:space="preserve">- 100% CBGVNV </w:t>
      </w:r>
      <w:r w:rsidRPr="004C6399">
        <w:rPr>
          <w:rFonts w:ascii="Times New Roman" w:hAnsi="Times New Roman"/>
          <w:color w:val="000000"/>
          <w:sz w:val="28"/>
          <w:szCs w:val="28"/>
          <w:lang w:val="vi-VN"/>
        </w:rPr>
        <w:t>Thực hiện nghiêm túc các quy định về môi</w:t>
      </w:r>
      <w:r w:rsidRPr="004C6399">
        <w:rPr>
          <w:rFonts w:ascii="Times New Roman" w:hAnsi="Times New Roman"/>
          <w:color w:val="000000"/>
          <w:sz w:val="28"/>
          <w:szCs w:val="28"/>
          <w:lang w:val="nb-NO"/>
        </w:rPr>
        <w:t xml:space="preserve"> </w:t>
      </w:r>
      <w:r w:rsidRPr="004C6399">
        <w:rPr>
          <w:rFonts w:ascii="Times New Roman" w:hAnsi="Times New Roman"/>
          <w:color w:val="000000"/>
          <w:sz w:val="28"/>
          <w:szCs w:val="28"/>
          <w:lang w:val="vi-VN"/>
        </w:rPr>
        <w:t>trường giáo dục an toàn, lành mạnh, thân thiện; phòng, chống bạo lực học đường</w:t>
      </w:r>
      <w:r w:rsidRPr="004C6399">
        <w:rPr>
          <w:rFonts w:ascii="Times New Roman" w:hAnsi="Times New Roman"/>
          <w:color w:val="000000"/>
          <w:sz w:val="28"/>
          <w:szCs w:val="28"/>
          <w:lang w:val="nb-NO"/>
        </w:rPr>
        <w:t xml:space="preserve"> </w:t>
      </w:r>
      <w:r w:rsidRPr="004C6399">
        <w:rPr>
          <w:rFonts w:ascii="Times New Roman" w:hAnsi="Times New Roman"/>
          <w:color w:val="000000"/>
          <w:sz w:val="28"/>
          <w:szCs w:val="28"/>
          <w:lang w:val="vi-VN"/>
        </w:rPr>
        <w:t>theo các văn bản chỉ đạo hướng dẫn</w:t>
      </w:r>
      <w:r w:rsidRPr="004C6399">
        <w:rPr>
          <w:rFonts w:ascii="Times New Roman" w:hAnsi="Times New Roman"/>
          <w:color w:val="000000"/>
          <w:sz w:val="28"/>
          <w:szCs w:val="28"/>
          <w:lang w:val="nb-NO"/>
        </w:rPr>
        <w:t>.</w:t>
      </w:r>
      <w:r w:rsidRPr="004C6399">
        <w:rPr>
          <w:rFonts w:ascii="Times New Roman" w:hAnsi="Times New Roman"/>
          <w:color w:val="000000"/>
          <w:sz w:val="28"/>
          <w:szCs w:val="28"/>
          <w:lang w:val="vi-VN"/>
        </w:rPr>
        <w:t xml:space="preserve"> </w:t>
      </w:r>
    </w:p>
    <w:p w14:paraId="423A46E4" w14:textId="5F091827" w:rsidR="004C6399" w:rsidRPr="004C6399" w:rsidRDefault="00F8196C" w:rsidP="004C6399">
      <w:pPr>
        <w:tabs>
          <w:tab w:val="left" w:pos="748"/>
        </w:tabs>
        <w:spacing w:after="120"/>
        <w:jc w:val="both"/>
        <w:rPr>
          <w:rFonts w:ascii="Times New Roman" w:hAnsi="Times New Roman"/>
          <w:color w:val="000000"/>
          <w:sz w:val="28"/>
          <w:szCs w:val="28"/>
          <w:lang w:val="nb-NO"/>
        </w:rPr>
      </w:pPr>
      <w:r>
        <w:rPr>
          <w:rFonts w:ascii="Times New Roman" w:hAnsi="Times New Roman"/>
          <w:sz w:val="28"/>
          <w:szCs w:val="28"/>
          <w:lang w:val="nb-NO"/>
        </w:rPr>
        <w:tab/>
        <w:t xml:space="preserve">- </w:t>
      </w:r>
      <w:r>
        <w:rPr>
          <w:rFonts w:ascii="Times New Roman" w:hAnsi="Times New Roman"/>
          <w:color w:val="000000"/>
          <w:sz w:val="28"/>
          <w:szCs w:val="28"/>
          <w:lang w:val="nb-NO"/>
        </w:rPr>
        <w:t>N</w:t>
      </w:r>
      <w:r w:rsidR="004C6399" w:rsidRPr="004C6399">
        <w:rPr>
          <w:rFonts w:ascii="Times New Roman" w:hAnsi="Times New Roman"/>
          <w:color w:val="000000"/>
          <w:sz w:val="28"/>
          <w:szCs w:val="28"/>
          <w:lang w:val="nb-NO"/>
        </w:rPr>
        <w:t xml:space="preserve">hân viên Y tế, giáo viên chủ nhiệm và Tổng phụ trách Đội </w:t>
      </w:r>
      <w:r w:rsidR="004C6399" w:rsidRPr="004C6399">
        <w:rPr>
          <w:rFonts w:ascii="Times New Roman" w:hAnsi="Times New Roman"/>
          <w:color w:val="000000"/>
          <w:sz w:val="28"/>
          <w:szCs w:val="28"/>
          <w:lang w:val="vi-VN"/>
        </w:rPr>
        <w:t xml:space="preserve">phối hợp Y tế xã </w:t>
      </w:r>
      <w:r w:rsidR="004C6399" w:rsidRPr="004C6399">
        <w:rPr>
          <w:rFonts w:ascii="Times New Roman" w:hAnsi="Times New Roman"/>
          <w:color w:val="000000"/>
          <w:sz w:val="28"/>
          <w:szCs w:val="28"/>
          <w:lang w:val="nb-NO"/>
        </w:rPr>
        <w:t xml:space="preserve">tổ chức </w:t>
      </w:r>
      <w:r w:rsidR="004C6399" w:rsidRPr="004C6399">
        <w:rPr>
          <w:rFonts w:ascii="Times New Roman" w:hAnsi="Times New Roman"/>
          <w:color w:val="000000"/>
          <w:sz w:val="28"/>
          <w:szCs w:val="28"/>
          <w:lang w:val="vi-VN"/>
        </w:rPr>
        <w:t>tuyên truyền phòng, chống thuốc lá điện tử</w:t>
      </w:r>
      <w:r w:rsidR="004C6399" w:rsidRPr="004C6399">
        <w:rPr>
          <w:rFonts w:ascii="Times New Roman" w:hAnsi="Times New Roman"/>
          <w:color w:val="000000"/>
          <w:sz w:val="28"/>
          <w:szCs w:val="28"/>
          <w:lang w:val="nb-NO"/>
        </w:rPr>
        <w:t xml:space="preserve"> lồng ghép vào các tiết sinh hoạt dưới cờ hàng tuần.</w:t>
      </w:r>
    </w:p>
    <w:p w14:paraId="50BE792F" w14:textId="5D8EE21A" w:rsidR="004C6399" w:rsidRPr="004C6399" w:rsidRDefault="004C6399" w:rsidP="004C6399">
      <w:pPr>
        <w:tabs>
          <w:tab w:val="left" w:pos="748"/>
        </w:tabs>
        <w:spacing w:before="60"/>
        <w:jc w:val="both"/>
        <w:rPr>
          <w:rFonts w:ascii="Times New Roman" w:hAnsi="Times New Roman"/>
          <w:color w:val="000000"/>
          <w:sz w:val="28"/>
          <w:szCs w:val="28"/>
          <w:lang w:val="vi-VN"/>
        </w:rPr>
      </w:pPr>
      <w:r w:rsidRPr="004C6399">
        <w:rPr>
          <w:rFonts w:ascii="Times New Roman" w:hAnsi="Times New Roman"/>
          <w:color w:val="000000"/>
          <w:sz w:val="28"/>
          <w:szCs w:val="28"/>
          <w:lang w:val="nb-NO"/>
        </w:rPr>
        <w:tab/>
        <w:t xml:space="preserve">- Nhà trường </w:t>
      </w:r>
      <w:r w:rsidR="00F8196C">
        <w:rPr>
          <w:rFonts w:ascii="Times New Roman" w:hAnsi="Times New Roman"/>
          <w:color w:val="000000"/>
          <w:sz w:val="28"/>
          <w:szCs w:val="28"/>
          <w:lang w:val="nb-NO"/>
        </w:rPr>
        <w:t>r</w:t>
      </w:r>
      <w:r w:rsidRPr="004C6399">
        <w:rPr>
          <w:rFonts w:ascii="Times New Roman" w:hAnsi="Times New Roman"/>
          <w:color w:val="000000"/>
          <w:sz w:val="28"/>
          <w:szCs w:val="28"/>
          <w:lang w:val="nb-NO"/>
        </w:rPr>
        <w:t>à soát và báo cáo bằng văn bản về Công an xã và UBND xã về hiện trạng xe đưa đón học sinh, kết hợp tuyên truyền cha mẹ học sinh đảm bảo an toàn khi đưa đón con em tới trường.</w:t>
      </w:r>
      <w:r w:rsidRPr="004C6399">
        <w:rPr>
          <w:rFonts w:ascii="Times New Roman" w:hAnsi="Times New Roman"/>
          <w:color w:val="000000"/>
          <w:sz w:val="28"/>
          <w:szCs w:val="28"/>
          <w:lang w:val="nb-NO"/>
        </w:rPr>
        <w:tab/>
      </w:r>
      <w:r w:rsidRPr="004C6399">
        <w:rPr>
          <w:rFonts w:ascii="Times New Roman" w:hAnsi="Times New Roman"/>
          <w:color w:val="000000"/>
          <w:sz w:val="28"/>
          <w:szCs w:val="28"/>
          <w:lang w:val="vi-VN"/>
        </w:rPr>
        <w:br/>
        <w:t xml:space="preserve">           </w:t>
      </w:r>
      <w:r w:rsidR="00F8196C">
        <w:rPr>
          <w:rFonts w:ascii="Times New Roman" w:hAnsi="Times New Roman"/>
          <w:color w:val="000000"/>
          <w:sz w:val="28"/>
          <w:szCs w:val="28"/>
        </w:rPr>
        <w:t>*</w:t>
      </w:r>
      <w:r w:rsidRPr="004C6399">
        <w:rPr>
          <w:rFonts w:ascii="Times New Roman" w:hAnsi="Times New Roman"/>
          <w:color w:val="000000"/>
          <w:sz w:val="28"/>
          <w:szCs w:val="28"/>
          <w:lang w:val="vi-VN"/>
        </w:rPr>
        <w:t xml:space="preserve"> Công tác Giáo dục thể chất</w:t>
      </w:r>
    </w:p>
    <w:p w14:paraId="3487D0A0" w14:textId="63671E4C" w:rsidR="004C6399" w:rsidRPr="004C6399" w:rsidRDefault="004C6399" w:rsidP="004C6399">
      <w:pPr>
        <w:jc w:val="both"/>
        <w:rPr>
          <w:rFonts w:ascii="Times New Roman" w:hAnsi="Times New Roman"/>
          <w:color w:val="000000"/>
          <w:sz w:val="28"/>
          <w:szCs w:val="28"/>
          <w:lang w:val="nb-NO"/>
        </w:rPr>
      </w:pPr>
      <w:r w:rsidRPr="004C6399">
        <w:rPr>
          <w:rFonts w:ascii="Times New Roman" w:hAnsi="Times New Roman"/>
          <w:color w:val="000000"/>
          <w:sz w:val="28"/>
          <w:szCs w:val="28"/>
          <w:lang w:val="nb-NO"/>
        </w:rPr>
        <w:tab/>
        <w:t>- 100% các khối lớp và giáo viên GDTC t</w:t>
      </w:r>
      <w:r w:rsidRPr="004C6399">
        <w:rPr>
          <w:rFonts w:ascii="Times New Roman" w:hAnsi="Times New Roman"/>
          <w:color w:val="000000"/>
          <w:sz w:val="28"/>
          <w:szCs w:val="28"/>
          <w:lang w:val="vi-VN"/>
        </w:rPr>
        <w:t>hực hiện nghiêm túc chương trình giáo dục thể chất theo quy định</w:t>
      </w:r>
      <w:r w:rsidR="00F8196C">
        <w:rPr>
          <w:rFonts w:ascii="Times New Roman" w:hAnsi="Times New Roman"/>
          <w:color w:val="000000"/>
          <w:sz w:val="28"/>
          <w:szCs w:val="28"/>
        </w:rPr>
        <w:t xml:space="preserve">; </w:t>
      </w:r>
      <w:r w:rsidR="00F8196C" w:rsidRPr="004C6399">
        <w:rPr>
          <w:rFonts w:ascii="Times New Roman" w:hAnsi="Times New Roman"/>
          <w:color w:val="000000"/>
          <w:sz w:val="28"/>
          <w:szCs w:val="28"/>
          <w:lang w:val="vi-VN"/>
        </w:rPr>
        <w:t>hướng dẫn cho học sinh biết tự luyện tập thể dục thể thao</w:t>
      </w:r>
      <w:r w:rsidR="00F8196C" w:rsidRPr="004C6399">
        <w:rPr>
          <w:rFonts w:ascii="Times New Roman" w:hAnsi="Times New Roman"/>
          <w:color w:val="000000"/>
          <w:sz w:val="28"/>
          <w:szCs w:val="28"/>
          <w:lang w:val="nb-NO"/>
        </w:rPr>
        <w:t xml:space="preserve"> vào đầu giờ, các giờ ra chơi và sinh hoạt tập thể</w:t>
      </w:r>
      <w:r w:rsidRPr="004C6399">
        <w:rPr>
          <w:rFonts w:ascii="Times New Roman" w:hAnsi="Times New Roman"/>
          <w:color w:val="000000"/>
          <w:sz w:val="28"/>
          <w:szCs w:val="28"/>
          <w:lang w:val="nb-NO"/>
        </w:rPr>
        <w:t>.</w:t>
      </w:r>
    </w:p>
    <w:p w14:paraId="595B5294" w14:textId="1ADE6020" w:rsidR="004C6399" w:rsidRPr="004C6399" w:rsidRDefault="004C6399" w:rsidP="004C6399">
      <w:pPr>
        <w:spacing w:after="120"/>
        <w:ind w:firstLine="720"/>
        <w:jc w:val="both"/>
        <w:rPr>
          <w:rFonts w:ascii="Times New Roman" w:hAnsi="Times New Roman"/>
          <w:color w:val="000000"/>
          <w:sz w:val="28"/>
          <w:szCs w:val="28"/>
          <w:lang w:val="nb-NO"/>
        </w:rPr>
      </w:pPr>
      <w:r w:rsidRPr="004C6399">
        <w:rPr>
          <w:rFonts w:ascii="Times New Roman" w:hAnsi="Times New Roman"/>
          <w:color w:val="000000"/>
          <w:sz w:val="28"/>
          <w:szCs w:val="28"/>
          <w:lang w:val="nb-NO"/>
        </w:rPr>
        <w:t xml:space="preserve">- </w:t>
      </w:r>
      <w:r w:rsidR="00F8196C">
        <w:rPr>
          <w:rFonts w:ascii="Times New Roman" w:hAnsi="Times New Roman"/>
          <w:color w:val="000000"/>
          <w:sz w:val="28"/>
          <w:szCs w:val="28"/>
        </w:rPr>
        <w:t>T</w:t>
      </w:r>
      <w:r w:rsidRPr="004C6399">
        <w:rPr>
          <w:rFonts w:ascii="Times New Roman" w:hAnsi="Times New Roman"/>
          <w:color w:val="000000"/>
          <w:sz w:val="28"/>
          <w:szCs w:val="28"/>
          <w:lang w:val="vi-VN"/>
        </w:rPr>
        <w:t xml:space="preserve">ổ chức Giải </w:t>
      </w:r>
      <w:r w:rsidRPr="004C6399">
        <w:rPr>
          <w:rFonts w:ascii="Times New Roman" w:hAnsi="Times New Roman"/>
          <w:color w:val="000000"/>
          <w:sz w:val="28"/>
          <w:szCs w:val="28"/>
          <w:lang w:val="nb-NO"/>
        </w:rPr>
        <w:t xml:space="preserve">TDTT </w:t>
      </w:r>
      <w:r w:rsidRPr="004C6399">
        <w:rPr>
          <w:rFonts w:ascii="Times New Roman" w:hAnsi="Times New Roman"/>
          <w:color w:val="000000"/>
          <w:sz w:val="28"/>
          <w:szCs w:val="28"/>
          <w:lang w:val="vi-VN"/>
        </w:rPr>
        <w:t>cấp trường</w:t>
      </w:r>
      <w:r w:rsidRPr="004C6399">
        <w:rPr>
          <w:rFonts w:ascii="Times New Roman" w:hAnsi="Times New Roman"/>
          <w:color w:val="000000"/>
          <w:sz w:val="28"/>
          <w:szCs w:val="28"/>
          <w:lang w:val="nb-NO"/>
        </w:rPr>
        <w:t xml:space="preserve"> vào dịp 22/12</w:t>
      </w:r>
      <w:r w:rsidR="00F8196C">
        <w:rPr>
          <w:rFonts w:ascii="Times New Roman" w:hAnsi="Times New Roman"/>
          <w:color w:val="000000"/>
          <w:sz w:val="28"/>
          <w:szCs w:val="28"/>
          <w:lang w:val="nb-NO"/>
        </w:rPr>
        <w:t xml:space="preserve"> </w:t>
      </w:r>
      <w:r w:rsidRPr="004C6399">
        <w:rPr>
          <w:rFonts w:ascii="Times New Roman" w:hAnsi="Times New Roman"/>
          <w:color w:val="000000"/>
          <w:sz w:val="28"/>
          <w:szCs w:val="28"/>
          <w:lang w:val="vi-VN"/>
        </w:rPr>
        <w:t>đảm bảo an toàn, chất lượng chuyên môn tốt.</w:t>
      </w:r>
    </w:p>
    <w:p w14:paraId="276E749A" w14:textId="77777777" w:rsidR="00404553" w:rsidRDefault="00404553" w:rsidP="00FA0DD1">
      <w:pPr>
        <w:pStyle w:val="NormalWeb"/>
        <w:widowControl w:val="0"/>
        <w:spacing w:before="0" w:beforeAutospacing="0" w:after="0" w:afterAutospacing="0" w:line="276" w:lineRule="auto"/>
        <w:ind w:firstLine="720"/>
        <w:jc w:val="center"/>
        <w:rPr>
          <w:b/>
          <w:bCs/>
          <w:sz w:val="28"/>
          <w:szCs w:val="28"/>
        </w:rPr>
      </w:pPr>
      <w:r w:rsidRPr="009175B9">
        <w:rPr>
          <w:b/>
          <w:bCs/>
          <w:sz w:val="28"/>
          <w:szCs w:val="28"/>
        </w:rPr>
        <w:lastRenderedPageBreak/>
        <w:t>ĐÁNH GIÁ CHUNG</w:t>
      </w:r>
    </w:p>
    <w:p w14:paraId="537BED12" w14:textId="24C01417" w:rsidR="009175B9" w:rsidRPr="00A4249D" w:rsidRDefault="00A4249D" w:rsidP="00FA0DD1">
      <w:pPr>
        <w:ind w:firstLine="720"/>
        <w:jc w:val="both"/>
        <w:rPr>
          <w:rFonts w:ascii="Times New Roman" w:hAnsi="Times New Roman"/>
          <w:sz w:val="28"/>
          <w:szCs w:val="28"/>
          <w:lang w:val="nl-NL"/>
        </w:rPr>
      </w:pPr>
      <w:r w:rsidRPr="00A4249D">
        <w:rPr>
          <w:rFonts w:ascii="Times New Roman" w:hAnsi="Times New Roman"/>
          <w:sz w:val="28"/>
          <w:szCs w:val="28"/>
          <w:lang w:val="nl-NL"/>
        </w:rPr>
        <w:t xml:space="preserve">Dưới sự lãnh đạo, chỉ đạo của Chi ủy và Ban giám hiệu, nhà trường đã hoàn thành </w:t>
      </w:r>
      <w:r>
        <w:rPr>
          <w:rFonts w:ascii="Times New Roman" w:hAnsi="Times New Roman"/>
          <w:sz w:val="28"/>
          <w:szCs w:val="28"/>
          <w:lang w:val="nl-NL"/>
        </w:rPr>
        <w:t xml:space="preserve">tốt </w:t>
      </w:r>
      <w:r w:rsidRPr="00A4249D">
        <w:rPr>
          <w:rFonts w:ascii="Times New Roman" w:hAnsi="Times New Roman"/>
          <w:sz w:val="28"/>
          <w:szCs w:val="28"/>
          <w:lang w:val="nl-NL"/>
        </w:rPr>
        <w:t>các nhiệm vụ học kỳ I  năm học 20</w:t>
      </w:r>
      <w:r>
        <w:rPr>
          <w:rFonts w:ascii="Times New Roman" w:hAnsi="Times New Roman"/>
          <w:sz w:val="28"/>
          <w:szCs w:val="28"/>
          <w:lang w:val="nl-NL"/>
        </w:rPr>
        <w:t>2</w:t>
      </w:r>
      <w:r w:rsidR="00401CC1">
        <w:rPr>
          <w:rFonts w:ascii="Times New Roman" w:hAnsi="Times New Roman"/>
          <w:sz w:val="28"/>
          <w:szCs w:val="28"/>
          <w:lang w:val="nl-NL"/>
        </w:rPr>
        <w:t>3</w:t>
      </w:r>
      <w:r w:rsidRPr="00A4249D">
        <w:rPr>
          <w:rFonts w:ascii="Times New Roman" w:hAnsi="Times New Roman"/>
          <w:sz w:val="28"/>
          <w:szCs w:val="28"/>
          <w:lang w:val="nl-NL"/>
        </w:rPr>
        <w:t xml:space="preserve"> - 20</w:t>
      </w:r>
      <w:r>
        <w:rPr>
          <w:rFonts w:ascii="Times New Roman" w:hAnsi="Times New Roman"/>
          <w:sz w:val="28"/>
          <w:szCs w:val="28"/>
          <w:lang w:val="nl-NL"/>
        </w:rPr>
        <w:t>2</w:t>
      </w:r>
      <w:r w:rsidR="00401CC1">
        <w:rPr>
          <w:rFonts w:ascii="Times New Roman" w:hAnsi="Times New Roman"/>
          <w:sz w:val="28"/>
          <w:szCs w:val="28"/>
          <w:lang w:val="nl-NL"/>
        </w:rPr>
        <w:t>4</w:t>
      </w:r>
      <w:r w:rsidRPr="00A4249D">
        <w:rPr>
          <w:rFonts w:ascii="Times New Roman" w:hAnsi="Times New Roman"/>
          <w:sz w:val="28"/>
          <w:szCs w:val="28"/>
          <w:lang w:val="nl-NL"/>
        </w:rPr>
        <w:t xml:space="preserve">  theo kế hoạch đề ra</w:t>
      </w:r>
      <w:r>
        <w:rPr>
          <w:rFonts w:ascii="Times New Roman" w:hAnsi="Times New Roman"/>
          <w:sz w:val="28"/>
          <w:szCs w:val="28"/>
          <w:lang w:val="nl-NL"/>
        </w:rPr>
        <w:t xml:space="preserve"> và có những tiến bộ đáng khích lệ so với cùng kỳ năm trước</w:t>
      </w:r>
      <w:r w:rsidRPr="00A4249D">
        <w:rPr>
          <w:rFonts w:ascii="Times New Roman" w:hAnsi="Times New Roman"/>
          <w:sz w:val="28"/>
          <w:szCs w:val="28"/>
          <w:lang w:val="nl-NL"/>
        </w:rPr>
        <w:t>.</w:t>
      </w:r>
    </w:p>
    <w:p w14:paraId="22792561" w14:textId="77777777" w:rsidR="005927D2" w:rsidRDefault="005927D2" w:rsidP="00FA0DD1">
      <w:pPr>
        <w:pStyle w:val="NormalWeb"/>
        <w:widowControl w:val="0"/>
        <w:spacing w:before="0" w:beforeAutospacing="0" w:after="0" w:afterAutospacing="0" w:line="276" w:lineRule="auto"/>
        <w:ind w:firstLine="720"/>
        <w:jc w:val="center"/>
        <w:rPr>
          <w:b/>
          <w:bCs/>
          <w:sz w:val="28"/>
          <w:szCs w:val="28"/>
          <w:lang w:val="nl-NL"/>
        </w:rPr>
      </w:pPr>
    </w:p>
    <w:p w14:paraId="54429D0F" w14:textId="50BDF552" w:rsidR="00404553" w:rsidRPr="008006B4" w:rsidRDefault="00404553" w:rsidP="00FA0DD1">
      <w:pPr>
        <w:pStyle w:val="NormalWeb"/>
        <w:widowControl w:val="0"/>
        <w:spacing w:before="0" w:beforeAutospacing="0" w:after="0" w:afterAutospacing="0" w:line="276" w:lineRule="auto"/>
        <w:ind w:firstLine="720"/>
        <w:jc w:val="center"/>
        <w:rPr>
          <w:b/>
          <w:bCs/>
          <w:sz w:val="28"/>
          <w:szCs w:val="28"/>
        </w:rPr>
      </w:pPr>
      <w:r w:rsidRPr="008006B4">
        <w:rPr>
          <w:b/>
          <w:bCs/>
          <w:sz w:val="28"/>
          <w:szCs w:val="28"/>
          <w:lang w:val="nl-NL"/>
        </w:rPr>
        <w:t>PHẦN II</w:t>
      </w:r>
    </w:p>
    <w:p w14:paraId="1A903A45" w14:textId="77777777" w:rsidR="007264FE" w:rsidRDefault="00404553" w:rsidP="00FA0DD1">
      <w:pPr>
        <w:pStyle w:val="NormalWeb"/>
        <w:widowControl w:val="0"/>
        <w:spacing w:before="0" w:beforeAutospacing="0" w:after="0" w:afterAutospacing="0" w:line="276" w:lineRule="auto"/>
        <w:ind w:firstLine="720"/>
        <w:jc w:val="center"/>
        <w:rPr>
          <w:b/>
          <w:bCs/>
          <w:sz w:val="28"/>
          <w:szCs w:val="28"/>
          <w:lang w:val="nl-NL"/>
        </w:rPr>
      </w:pPr>
      <w:r w:rsidRPr="008006B4">
        <w:rPr>
          <w:b/>
          <w:bCs/>
          <w:sz w:val="28"/>
          <w:szCs w:val="28"/>
          <w:lang w:val="nl-NL"/>
        </w:rPr>
        <w:t>NHIỆM VỤ TRỌNG TÂM HỌC KỲ II</w:t>
      </w:r>
    </w:p>
    <w:p w14:paraId="2A18192C" w14:textId="3B32091B" w:rsidR="003A4CF9" w:rsidRDefault="003A4CF9" w:rsidP="00FA0DD1">
      <w:pPr>
        <w:pStyle w:val="NormalWeb"/>
        <w:widowControl w:val="0"/>
        <w:spacing w:before="0" w:beforeAutospacing="0" w:after="0" w:afterAutospacing="0" w:line="276" w:lineRule="auto"/>
        <w:ind w:firstLine="720"/>
        <w:rPr>
          <w:b/>
          <w:bCs/>
          <w:sz w:val="28"/>
          <w:szCs w:val="28"/>
          <w:lang w:val="nl-NL"/>
        </w:rPr>
      </w:pPr>
      <w:r>
        <w:rPr>
          <w:b/>
          <w:bCs/>
          <w:sz w:val="28"/>
          <w:szCs w:val="28"/>
          <w:lang w:val="nl-NL"/>
        </w:rPr>
        <w:t>Phấn đấu đến cuối năm học 202</w:t>
      </w:r>
      <w:r w:rsidR="00401CC1">
        <w:rPr>
          <w:b/>
          <w:bCs/>
          <w:sz w:val="28"/>
          <w:szCs w:val="28"/>
          <w:lang w:val="nl-NL"/>
        </w:rPr>
        <w:t>3</w:t>
      </w:r>
      <w:r>
        <w:rPr>
          <w:b/>
          <w:bCs/>
          <w:sz w:val="28"/>
          <w:szCs w:val="28"/>
          <w:lang w:val="nl-NL"/>
        </w:rPr>
        <w:t xml:space="preserve"> - 202</w:t>
      </w:r>
      <w:r w:rsidR="00401CC1">
        <w:rPr>
          <w:b/>
          <w:bCs/>
          <w:sz w:val="28"/>
          <w:szCs w:val="28"/>
          <w:lang w:val="nl-NL"/>
        </w:rPr>
        <w:t>4</w:t>
      </w:r>
      <w:r>
        <w:rPr>
          <w:b/>
          <w:bCs/>
          <w:sz w:val="28"/>
          <w:szCs w:val="28"/>
          <w:lang w:val="nl-NL"/>
        </w:rPr>
        <w:t>, nhà trường đạt:</w:t>
      </w:r>
    </w:p>
    <w:p w14:paraId="798A77FC" w14:textId="77777777" w:rsidR="003A4CF9" w:rsidRPr="003A4CF9" w:rsidRDefault="003A4CF9" w:rsidP="00FA0DD1">
      <w:pPr>
        <w:spacing w:after="0"/>
        <w:ind w:firstLine="709"/>
        <w:jc w:val="both"/>
        <w:rPr>
          <w:rFonts w:ascii="Times New Roman" w:hAnsi="Times New Roman"/>
          <w:b/>
          <w:sz w:val="28"/>
          <w:szCs w:val="28"/>
          <w:lang w:val="vi-VN"/>
        </w:rPr>
      </w:pPr>
      <w:r>
        <w:rPr>
          <w:rFonts w:ascii="Times New Roman" w:hAnsi="Times New Roman"/>
          <w:b/>
          <w:sz w:val="28"/>
          <w:szCs w:val="28"/>
        </w:rPr>
        <w:t xml:space="preserve">* </w:t>
      </w:r>
      <w:r w:rsidRPr="003A4CF9">
        <w:rPr>
          <w:rFonts w:ascii="Times New Roman" w:hAnsi="Times New Roman"/>
          <w:b/>
          <w:sz w:val="28"/>
          <w:szCs w:val="28"/>
          <w:lang w:val="vi-VN"/>
        </w:rPr>
        <w:t>Các chỉ tiêu chung</w:t>
      </w:r>
    </w:p>
    <w:p w14:paraId="5029F7EE" w14:textId="77777777" w:rsidR="003A4CF9" w:rsidRPr="003A4CF9" w:rsidRDefault="003A4CF9" w:rsidP="00FA0DD1">
      <w:pPr>
        <w:spacing w:after="120"/>
        <w:ind w:firstLine="709"/>
        <w:jc w:val="both"/>
        <w:rPr>
          <w:rFonts w:ascii="Times New Roman" w:hAnsi="Times New Roman"/>
          <w:sz w:val="28"/>
          <w:szCs w:val="28"/>
          <w:lang w:val="vi-VN"/>
        </w:rPr>
      </w:pPr>
      <w:r w:rsidRPr="003A4CF9">
        <w:rPr>
          <w:rFonts w:ascii="Times New Roman" w:hAnsi="Times New Roman"/>
          <w:sz w:val="28"/>
          <w:szCs w:val="28"/>
          <w:lang w:val="vi-VN"/>
        </w:rPr>
        <w:t>1.1. Thi đua (Tập thể, thi đua)</w:t>
      </w:r>
    </w:p>
    <w:p w14:paraId="75194930" w14:textId="77777777" w:rsidR="003A4CF9" w:rsidRPr="003A4CF9" w:rsidRDefault="003A4CF9" w:rsidP="00FA0DD1">
      <w:pPr>
        <w:spacing w:after="0"/>
        <w:ind w:firstLine="709"/>
        <w:jc w:val="both"/>
        <w:rPr>
          <w:rFonts w:ascii="Times New Roman" w:hAnsi="Times New Roman"/>
          <w:sz w:val="28"/>
          <w:szCs w:val="28"/>
          <w:lang w:val="vi-VN"/>
        </w:rPr>
      </w:pPr>
      <w:r w:rsidRPr="003A4CF9">
        <w:rPr>
          <w:rFonts w:ascii="Times New Roman" w:hAnsi="Times New Roman"/>
          <w:sz w:val="28"/>
          <w:szCs w:val="28"/>
          <w:lang w:val="vi-VN"/>
        </w:rPr>
        <w:t>- Tập thể nhà trường: Tập thể Lao động Tiên tiến</w:t>
      </w:r>
    </w:p>
    <w:p w14:paraId="6619AD92" w14:textId="77777777" w:rsidR="003A4CF9" w:rsidRPr="003A4CF9" w:rsidRDefault="003A4CF9" w:rsidP="00FA0DD1">
      <w:pPr>
        <w:spacing w:after="0"/>
        <w:ind w:firstLine="709"/>
        <w:jc w:val="both"/>
        <w:rPr>
          <w:rFonts w:ascii="Times New Roman" w:hAnsi="Times New Roman"/>
          <w:sz w:val="28"/>
          <w:szCs w:val="28"/>
          <w:lang w:val="vi-VN"/>
        </w:rPr>
      </w:pPr>
      <w:r w:rsidRPr="003A4CF9">
        <w:rPr>
          <w:rFonts w:ascii="Times New Roman" w:hAnsi="Times New Roman"/>
          <w:sz w:val="28"/>
          <w:szCs w:val="28"/>
          <w:lang w:val="vi-VN"/>
        </w:rPr>
        <w:t>- Chi bộ: Hoàn thành xuất sắc nhiệm vụ</w:t>
      </w:r>
    </w:p>
    <w:p w14:paraId="0224B30D" w14:textId="77777777" w:rsidR="003A4CF9" w:rsidRPr="003A4CF9" w:rsidRDefault="003A4CF9" w:rsidP="00FA0DD1">
      <w:pPr>
        <w:spacing w:after="0"/>
        <w:ind w:firstLine="709"/>
        <w:jc w:val="both"/>
        <w:rPr>
          <w:rFonts w:ascii="Times New Roman" w:hAnsi="Times New Roman"/>
          <w:sz w:val="28"/>
          <w:szCs w:val="28"/>
          <w:lang w:val="vi-VN"/>
        </w:rPr>
      </w:pPr>
      <w:r w:rsidRPr="003A4CF9">
        <w:rPr>
          <w:rFonts w:ascii="Times New Roman" w:hAnsi="Times New Roman"/>
          <w:sz w:val="28"/>
          <w:szCs w:val="28"/>
          <w:lang w:val="vi-VN"/>
        </w:rPr>
        <w:t>- Công đoàn: Công đoàn cơ sở vững mạnh</w:t>
      </w:r>
    </w:p>
    <w:p w14:paraId="54F5BA9C" w14:textId="77777777" w:rsidR="003A4CF9" w:rsidRPr="003A4CF9" w:rsidRDefault="003A4CF9" w:rsidP="00FA0DD1">
      <w:pPr>
        <w:spacing w:after="0"/>
        <w:ind w:firstLine="709"/>
        <w:jc w:val="both"/>
        <w:rPr>
          <w:rFonts w:ascii="Times New Roman" w:hAnsi="Times New Roman"/>
          <w:sz w:val="28"/>
          <w:szCs w:val="28"/>
          <w:lang w:val="vi-VN"/>
        </w:rPr>
      </w:pPr>
      <w:r w:rsidRPr="003A4CF9">
        <w:rPr>
          <w:rFonts w:ascii="Times New Roman" w:hAnsi="Times New Roman"/>
          <w:sz w:val="28"/>
          <w:szCs w:val="28"/>
          <w:lang w:val="vi-VN"/>
        </w:rPr>
        <w:t>- Đoàn thanh niên Cộng sản Hồ Chí Minh: Xuất sắc</w:t>
      </w:r>
    </w:p>
    <w:p w14:paraId="7204D80D" w14:textId="77777777" w:rsidR="003A4CF9" w:rsidRPr="003A4CF9" w:rsidRDefault="003A4CF9" w:rsidP="00FA0DD1">
      <w:pPr>
        <w:spacing w:after="0"/>
        <w:ind w:firstLine="709"/>
        <w:jc w:val="both"/>
        <w:rPr>
          <w:rFonts w:ascii="Times New Roman" w:hAnsi="Times New Roman"/>
          <w:sz w:val="28"/>
          <w:szCs w:val="28"/>
          <w:lang w:val="vi-VN"/>
        </w:rPr>
      </w:pPr>
      <w:r w:rsidRPr="003A4CF9">
        <w:rPr>
          <w:rFonts w:ascii="Times New Roman" w:hAnsi="Times New Roman"/>
          <w:sz w:val="28"/>
          <w:szCs w:val="28"/>
          <w:lang w:val="vi-VN"/>
        </w:rPr>
        <w:t>- Liên đội TNTPHCM: Xuất sắc</w:t>
      </w:r>
    </w:p>
    <w:p w14:paraId="3EE15259" w14:textId="77777777" w:rsidR="003A4CF9" w:rsidRPr="003A4CF9" w:rsidRDefault="003A4CF9" w:rsidP="00FA0DD1">
      <w:pPr>
        <w:spacing w:after="0"/>
        <w:ind w:firstLine="709"/>
        <w:jc w:val="both"/>
        <w:rPr>
          <w:rFonts w:ascii="Times New Roman" w:hAnsi="Times New Roman"/>
          <w:sz w:val="28"/>
          <w:szCs w:val="28"/>
          <w:lang w:val="vi-VN"/>
        </w:rPr>
      </w:pPr>
      <w:r w:rsidRPr="003A4CF9">
        <w:rPr>
          <w:rFonts w:ascii="Times New Roman" w:hAnsi="Times New Roman"/>
          <w:sz w:val="28"/>
          <w:szCs w:val="28"/>
          <w:lang w:val="vi-VN"/>
        </w:rPr>
        <w:t>- Công chức, viên chức (lao động TT, Chiến sỹ thi đua, giáo viên giỏi):</w:t>
      </w:r>
    </w:p>
    <w:p w14:paraId="65210243" w14:textId="77777777" w:rsidR="003A4CF9" w:rsidRPr="003A4CF9" w:rsidRDefault="003A4CF9" w:rsidP="00FA0DD1">
      <w:pPr>
        <w:spacing w:after="0"/>
        <w:ind w:firstLine="709"/>
        <w:jc w:val="both"/>
        <w:rPr>
          <w:rFonts w:ascii="Times New Roman" w:hAnsi="Times New Roman"/>
          <w:sz w:val="28"/>
          <w:szCs w:val="28"/>
          <w:lang w:val="vi-VN"/>
        </w:rPr>
      </w:pPr>
      <w:r w:rsidRPr="003A4CF9">
        <w:rPr>
          <w:rFonts w:ascii="Times New Roman" w:hAnsi="Times New Roman"/>
          <w:sz w:val="28"/>
          <w:szCs w:val="28"/>
          <w:lang w:val="vi-VN"/>
        </w:rPr>
        <w:t xml:space="preserve">+ Chiến sĩ thi đua cơ sở: </w:t>
      </w:r>
      <w:r w:rsidR="00673BBE">
        <w:rPr>
          <w:rFonts w:ascii="Times New Roman" w:hAnsi="Times New Roman"/>
          <w:sz w:val="28"/>
          <w:szCs w:val="28"/>
        </w:rPr>
        <w:t>4</w:t>
      </w:r>
      <w:r w:rsidRPr="003A4CF9">
        <w:rPr>
          <w:rFonts w:ascii="Times New Roman" w:hAnsi="Times New Roman"/>
          <w:sz w:val="28"/>
          <w:szCs w:val="28"/>
          <w:lang w:val="vi-VN"/>
        </w:rPr>
        <w:t xml:space="preserve"> đ/c;</w:t>
      </w:r>
    </w:p>
    <w:p w14:paraId="3E60ADB0" w14:textId="77777777" w:rsidR="003A4CF9" w:rsidRPr="003A4CF9" w:rsidRDefault="003A4CF9" w:rsidP="00FA0DD1">
      <w:pPr>
        <w:spacing w:after="0"/>
        <w:ind w:firstLine="709"/>
        <w:jc w:val="both"/>
        <w:rPr>
          <w:rFonts w:ascii="Times New Roman" w:hAnsi="Times New Roman"/>
          <w:sz w:val="28"/>
          <w:szCs w:val="28"/>
          <w:lang w:val="vi-VN"/>
        </w:rPr>
      </w:pPr>
      <w:r w:rsidRPr="003A4CF9">
        <w:rPr>
          <w:rFonts w:ascii="Times New Roman" w:hAnsi="Times New Roman"/>
          <w:sz w:val="28"/>
          <w:szCs w:val="28"/>
          <w:lang w:val="vi-VN"/>
        </w:rPr>
        <w:t>+ Lao động Tiên tiến cấp huyện: 3</w:t>
      </w:r>
      <w:r w:rsidR="006D58D5">
        <w:rPr>
          <w:rFonts w:ascii="Times New Roman" w:hAnsi="Times New Roman"/>
          <w:sz w:val="28"/>
          <w:szCs w:val="28"/>
        </w:rPr>
        <w:t>1</w:t>
      </w:r>
      <w:r w:rsidRPr="003A4CF9">
        <w:rPr>
          <w:rFonts w:ascii="Times New Roman" w:hAnsi="Times New Roman"/>
          <w:sz w:val="28"/>
          <w:szCs w:val="28"/>
          <w:lang w:val="vi-VN"/>
        </w:rPr>
        <w:t xml:space="preserve"> đ/c</w:t>
      </w:r>
      <w:r w:rsidR="006D58D5">
        <w:rPr>
          <w:rFonts w:ascii="Times New Roman" w:hAnsi="Times New Roman"/>
          <w:sz w:val="28"/>
          <w:szCs w:val="28"/>
        </w:rPr>
        <w:t xml:space="preserve"> (100%)</w:t>
      </w:r>
      <w:r w:rsidRPr="003A4CF9">
        <w:rPr>
          <w:rFonts w:ascii="Times New Roman" w:hAnsi="Times New Roman"/>
          <w:sz w:val="28"/>
          <w:szCs w:val="28"/>
          <w:lang w:val="vi-VN"/>
        </w:rPr>
        <w:t>;</w:t>
      </w:r>
    </w:p>
    <w:p w14:paraId="39BA545C" w14:textId="77777777" w:rsidR="003A4CF9" w:rsidRPr="003A4CF9" w:rsidRDefault="003A4CF9" w:rsidP="00FA0DD1">
      <w:pPr>
        <w:spacing w:after="120"/>
        <w:ind w:firstLine="709"/>
        <w:jc w:val="both"/>
        <w:rPr>
          <w:rFonts w:ascii="Times New Roman" w:hAnsi="Times New Roman"/>
          <w:sz w:val="28"/>
          <w:szCs w:val="28"/>
          <w:lang w:val="vi-VN"/>
        </w:rPr>
      </w:pPr>
      <w:r w:rsidRPr="003A4CF9">
        <w:rPr>
          <w:rFonts w:ascii="Times New Roman" w:hAnsi="Times New Roman"/>
          <w:sz w:val="28"/>
          <w:szCs w:val="28"/>
          <w:lang w:val="vi-VN"/>
        </w:rPr>
        <w:t>1.2. Kết quả học lực, hạnh kiểm, các kỳ thi, hội thi:</w:t>
      </w:r>
    </w:p>
    <w:p w14:paraId="3C431C79" w14:textId="77777777" w:rsidR="003A4CF9" w:rsidRPr="003A4CF9" w:rsidRDefault="003A4CF9" w:rsidP="00FA0DD1">
      <w:pPr>
        <w:spacing w:after="120"/>
        <w:ind w:firstLine="720"/>
        <w:jc w:val="both"/>
        <w:rPr>
          <w:rFonts w:ascii="Times New Roman" w:hAnsi="Times New Roman"/>
          <w:sz w:val="28"/>
          <w:szCs w:val="28"/>
          <w:lang w:val="vi-VN"/>
        </w:rPr>
      </w:pPr>
      <w:r w:rsidRPr="003A4CF9">
        <w:rPr>
          <w:rFonts w:ascii="Times New Roman" w:hAnsi="Times New Roman"/>
          <w:sz w:val="28"/>
          <w:szCs w:val="28"/>
          <w:lang w:val="vi-VN"/>
        </w:rPr>
        <w:t xml:space="preserve">- Phấn đấu 100% học sinh cuối năm đạt chuẩn kiến thức kỹ năng, kỹ năng các môn học đảm bảo theo chuẩn; 100% học sinh được đánh giá “Đạt” về các năng lực và các phẩm chất; </w:t>
      </w:r>
    </w:p>
    <w:p w14:paraId="75A819A2" w14:textId="77777777" w:rsidR="003A4CF9" w:rsidRPr="003A4CF9" w:rsidRDefault="003A4CF9" w:rsidP="00FA0DD1">
      <w:pPr>
        <w:spacing w:after="120"/>
        <w:ind w:firstLine="709"/>
        <w:jc w:val="both"/>
        <w:rPr>
          <w:rFonts w:ascii="Times New Roman" w:hAnsi="Times New Roman"/>
          <w:sz w:val="28"/>
          <w:szCs w:val="28"/>
          <w:lang w:val="vi-VN"/>
        </w:rPr>
      </w:pPr>
      <w:r w:rsidRPr="003A4CF9">
        <w:rPr>
          <w:rFonts w:ascii="Times New Roman" w:hAnsi="Times New Roman"/>
          <w:sz w:val="28"/>
          <w:szCs w:val="28"/>
          <w:lang w:val="vi-VN"/>
        </w:rPr>
        <w:t xml:space="preserve">- Phong trào viết chữ đúng và đẹp: Phấn đấu mỗi khối 2, 3, 4, 5 có </w:t>
      </w:r>
      <w:r w:rsidR="00673BBE">
        <w:rPr>
          <w:rFonts w:ascii="Times New Roman" w:hAnsi="Times New Roman"/>
          <w:sz w:val="28"/>
          <w:szCs w:val="28"/>
        </w:rPr>
        <w:t>1</w:t>
      </w:r>
      <w:r w:rsidRPr="003A4CF9">
        <w:rPr>
          <w:rFonts w:ascii="Times New Roman" w:hAnsi="Times New Roman"/>
          <w:sz w:val="28"/>
          <w:szCs w:val="28"/>
          <w:lang w:val="vi-VN"/>
        </w:rPr>
        <w:t xml:space="preserve"> HS</w:t>
      </w:r>
      <w:r w:rsidR="00673BBE">
        <w:rPr>
          <w:rFonts w:ascii="Times New Roman" w:hAnsi="Times New Roman"/>
          <w:sz w:val="28"/>
          <w:szCs w:val="28"/>
        </w:rPr>
        <w:t>/lớp</w:t>
      </w:r>
      <w:r w:rsidRPr="003A4CF9">
        <w:rPr>
          <w:rFonts w:ascii="Times New Roman" w:hAnsi="Times New Roman"/>
          <w:sz w:val="28"/>
          <w:szCs w:val="28"/>
          <w:lang w:val="vi-VN"/>
        </w:rPr>
        <w:t xml:space="preserve"> tham dự tuyên dương cấp Huyện, cấp Tỉnh đạt giải.</w:t>
      </w:r>
    </w:p>
    <w:p w14:paraId="1F753ACA" w14:textId="77777777" w:rsidR="003A4CF9" w:rsidRPr="003A4CF9" w:rsidRDefault="003A4CF9" w:rsidP="00FA0DD1">
      <w:pPr>
        <w:spacing w:after="0"/>
        <w:ind w:firstLine="709"/>
        <w:jc w:val="both"/>
        <w:rPr>
          <w:rFonts w:ascii="Times New Roman" w:hAnsi="Times New Roman"/>
          <w:sz w:val="28"/>
          <w:szCs w:val="28"/>
          <w:lang w:val="vi-VN"/>
        </w:rPr>
      </w:pPr>
      <w:r w:rsidRPr="003A4CF9">
        <w:rPr>
          <w:rFonts w:ascii="Times New Roman" w:hAnsi="Times New Roman"/>
          <w:sz w:val="28"/>
          <w:szCs w:val="28"/>
          <w:lang w:val="vi-VN"/>
        </w:rPr>
        <w:t>1.3. Chất lượng đội ngũ nhà giáo, cán bộ quản lý, nhân viên:</w:t>
      </w:r>
    </w:p>
    <w:p w14:paraId="6F5D0C21" w14:textId="5E64D0CA" w:rsidR="003A4CF9" w:rsidRDefault="003A4CF9" w:rsidP="00FA0DD1">
      <w:pPr>
        <w:spacing w:after="120"/>
        <w:ind w:firstLine="709"/>
        <w:jc w:val="both"/>
        <w:rPr>
          <w:rFonts w:ascii="Times New Roman" w:hAnsi="Times New Roman"/>
          <w:sz w:val="28"/>
          <w:szCs w:val="28"/>
          <w:lang w:val="vi-VN"/>
        </w:rPr>
      </w:pPr>
      <w:r w:rsidRPr="003A4CF9">
        <w:rPr>
          <w:rFonts w:ascii="Times New Roman" w:hAnsi="Times New Roman"/>
          <w:sz w:val="28"/>
          <w:szCs w:val="28"/>
          <w:lang w:val="vi-VN"/>
        </w:rPr>
        <w:t>- 100% CB, GV, CNV nhà trường được đánh giá chuẩn nghề nghiệp đạt loại Tốt và Khá; Xếp loại công chức, viên chức đạt Hoàn thành và Hoàn thành xuất sắc nhiệm vụ được giao.</w:t>
      </w:r>
    </w:p>
    <w:p w14:paraId="747EF3D1" w14:textId="77777777" w:rsidR="0094540D" w:rsidRPr="0094540D" w:rsidRDefault="0094540D" w:rsidP="0094540D">
      <w:pPr>
        <w:spacing w:after="120"/>
        <w:ind w:firstLine="720"/>
        <w:jc w:val="both"/>
        <w:rPr>
          <w:rFonts w:ascii="Times New Roman" w:hAnsi="Times New Roman"/>
          <w:sz w:val="28"/>
          <w:szCs w:val="28"/>
          <w:lang w:val="nb-NO"/>
        </w:rPr>
      </w:pPr>
      <w:r w:rsidRPr="0094540D">
        <w:rPr>
          <w:rFonts w:ascii="Times New Roman" w:hAnsi="Times New Roman"/>
          <w:sz w:val="28"/>
          <w:szCs w:val="28"/>
          <w:lang w:val="nb-NO"/>
        </w:rPr>
        <w:t>- Chú trọng công tác phát triển Đảng trong đội ngũ giáo viên, nhân viên: Phấn đấu trong năm học có từ 1-2 giáo viên, nhân viên được đứng trong hàng ngũ của Đảng.</w:t>
      </w:r>
    </w:p>
    <w:p w14:paraId="455C7DC7" w14:textId="77777777" w:rsidR="0094540D" w:rsidRPr="0094540D" w:rsidRDefault="0094540D" w:rsidP="0094540D">
      <w:pPr>
        <w:spacing w:after="120"/>
        <w:ind w:firstLine="720"/>
        <w:jc w:val="both"/>
        <w:rPr>
          <w:rFonts w:ascii="Times New Roman" w:hAnsi="Times New Roman"/>
          <w:sz w:val="28"/>
          <w:szCs w:val="28"/>
          <w:lang w:val="vi-VN"/>
        </w:rPr>
      </w:pPr>
      <w:r w:rsidRPr="0094540D">
        <w:rPr>
          <w:rFonts w:ascii="Times New Roman" w:hAnsi="Times New Roman"/>
          <w:sz w:val="28"/>
          <w:szCs w:val="28"/>
          <w:lang w:val="vi-VN"/>
        </w:rPr>
        <w:t xml:space="preserve">- Đẩy mạnh sinh hoạt </w:t>
      </w:r>
      <w:r w:rsidRPr="0094540D">
        <w:rPr>
          <w:rFonts w:ascii="Times New Roman" w:hAnsi="Times New Roman"/>
          <w:sz w:val="28"/>
          <w:szCs w:val="28"/>
          <w:lang w:val="nb-NO"/>
        </w:rPr>
        <w:t xml:space="preserve">Tổ - khối </w:t>
      </w:r>
      <w:r w:rsidRPr="0094540D">
        <w:rPr>
          <w:rFonts w:ascii="Times New Roman" w:hAnsi="Times New Roman"/>
          <w:sz w:val="28"/>
          <w:szCs w:val="28"/>
          <w:lang w:val="vi-VN"/>
        </w:rPr>
        <w:t xml:space="preserve">chuyên môn, </w:t>
      </w:r>
      <w:r w:rsidRPr="0094540D">
        <w:rPr>
          <w:rFonts w:ascii="Times New Roman" w:hAnsi="Times New Roman"/>
          <w:sz w:val="28"/>
          <w:szCs w:val="28"/>
          <w:lang w:val="nb-NO"/>
        </w:rPr>
        <w:t xml:space="preserve">sinh hoạt cụm miền đối với </w:t>
      </w:r>
      <w:r w:rsidRPr="0094540D">
        <w:rPr>
          <w:rFonts w:ascii="Times New Roman" w:hAnsi="Times New Roman"/>
          <w:sz w:val="28"/>
          <w:szCs w:val="28"/>
          <w:lang w:val="vi-VN"/>
        </w:rPr>
        <w:t>giáo viên chuyên phù hợp với yêu cầu mới, đảm bảo chất lượng; phát huy năng lực sở trường của đội ngũ cốt cán; Triển khai SHCM qua mạng thông tin trực tuyến một cách hiệu quả tránh hình thức.</w:t>
      </w:r>
    </w:p>
    <w:p w14:paraId="5FA74965" w14:textId="77777777" w:rsidR="003A4CF9" w:rsidRPr="003A4CF9" w:rsidRDefault="003A4CF9" w:rsidP="00FA0DD1">
      <w:pPr>
        <w:spacing w:after="0"/>
        <w:ind w:firstLine="709"/>
        <w:jc w:val="both"/>
        <w:rPr>
          <w:rFonts w:ascii="Times New Roman" w:hAnsi="Times New Roman"/>
          <w:sz w:val="28"/>
          <w:szCs w:val="28"/>
          <w:lang w:val="vi-VN"/>
        </w:rPr>
      </w:pPr>
      <w:r w:rsidRPr="003A4CF9">
        <w:rPr>
          <w:rFonts w:ascii="Times New Roman" w:hAnsi="Times New Roman"/>
          <w:sz w:val="28"/>
          <w:szCs w:val="28"/>
          <w:lang w:val="vi-VN"/>
        </w:rPr>
        <w:t>1.4. Đạo đức, lối sống học sinh:</w:t>
      </w:r>
    </w:p>
    <w:p w14:paraId="2FB787D3" w14:textId="77777777" w:rsidR="003A4CF9" w:rsidRPr="00C04DEC" w:rsidRDefault="003A4CF9" w:rsidP="005C70D0">
      <w:pPr>
        <w:spacing w:after="120"/>
        <w:ind w:firstLine="709"/>
        <w:jc w:val="both"/>
        <w:rPr>
          <w:rFonts w:ascii="Times New Roman" w:hAnsi="Times New Roman"/>
          <w:sz w:val="28"/>
          <w:szCs w:val="28"/>
          <w:lang w:val="vi-VN"/>
        </w:rPr>
      </w:pPr>
      <w:r w:rsidRPr="003A4CF9">
        <w:rPr>
          <w:rFonts w:ascii="Times New Roman" w:hAnsi="Times New Roman"/>
          <w:sz w:val="28"/>
          <w:szCs w:val="28"/>
          <w:lang w:val="vi-VN"/>
        </w:rPr>
        <w:lastRenderedPageBreak/>
        <w:t xml:space="preserve">- 100% </w:t>
      </w:r>
      <w:r w:rsidRPr="003A4CF9">
        <w:rPr>
          <w:rFonts w:ascii="Times New Roman" w:hAnsi="Times New Roman"/>
          <w:spacing w:val="-2"/>
          <w:sz w:val="28"/>
          <w:szCs w:val="28"/>
          <w:lang w:val="vi-VN"/>
        </w:rPr>
        <w:t xml:space="preserve">học sinh ngoan, lễ phép, có ý thức tự giác và kỷ luật, tự tin trong giao tiếp, được </w:t>
      </w:r>
      <w:r w:rsidRPr="003A4CF9">
        <w:rPr>
          <w:rFonts w:ascii="Times New Roman" w:hAnsi="Times New Roman"/>
          <w:bCs/>
          <w:color w:val="000000"/>
          <w:sz w:val="28"/>
          <w:szCs w:val="28"/>
          <w:lang w:val="vi-VN"/>
        </w:rPr>
        <w:t>tuyên truyền phổ biến giáo dục pháp luật</w:t>
      </w:r>
      <w:r w:rsidRPr="003A4CF9">
        <w:rPr>
          <w:rFonts w:ascii="Times New Roman" w:hAnsi="Times New Roman"/>
          <w:color w:val="333333"/>
          <w:sz w:val="28"/>
          <w:szCs w:val="28"/>
          <w:shd w:val="clear" w:color="auto" w:fill="FFFFFF"/>
          <w:lang w:val="vi-VN"/>
        </w:rPr>
        <w:t xml:space="preserve"> </w:t>
      </w:r>
      <w:r w:rsidRPr="00C04DEC">
        <w:rPr>
          <w:rFonts w:ascii="Times New Roman" w:hAnsi="Times New Roman"/>
          <w:sz w:val="28"/>
          <w:szCs w:val="28"/>
          <w:shd w:val="clear" w:color="auto" w:fill="FFFFFF"/>
          <w:lang w:val="vi-VN"/>
        </w:rPr>
        <w:t>trong nhà trường làm thay đổi nhận thức tạo cho các em có hành vi ứng xử văn hóa, nhân văn; Không vi phạm các tai tệ nạn xã hội.</w:t>
      </w:r>
    </w:p>
    <w:p w14:paraId="2EE28537" w14:textId="77777777" w:rsidR="003A4CF9" w:rsidRPr="008006B4" w:rsidRDefault="003A4CF9" w:rsidP="00FA0DD1">
      <w:pPr>
        <w:pStyle w:val="NormalWeb"/>
        <w:widowControl w:val="0"/>
        <w:spacing w:before="0" w:beforeAutospacing="0" w:after="120" w:afterAutospacing="0" w:line="276" w:lineRule="auto"/>
        <w:ind w:firstLine="720"/>
        <w:rPr>
          <w:b/>
          <w:bCs/>
          <w:sz w:val="28"/>
          <w:szCs w:val="28"/>
        </w:rPr>
      </w:pPr>
      <w:r>
        <w:rPr>
          <w:b/>
          <w:bCs/>
          <w:sz w:val="28"/>
          <w:szCs w:val="28"/>
        </w:rPr>
        <w:t>* Cụ thể:</w:t>
      </w:r>
    </w:p>
    <w:p w14:paraId="6A7EF679" w14:textId="77777777" w:rsidR="00C04DEC" w:rsidRPr="00C04DEC" w:rsidRDefault="00C04DEC" w:rsidP="00C04DEC">
      <w:pPr>
        <w:spacing w:after="120" w:line="240" w:lineRule="auto"/>
        <w:jc w:val="both"/>
        <w:rPr>
          <w:rFonts w:ascii="Times New Roman" w:hAnsi="Times New Roman"/>
          <w:b/>
          <w:lang w:val="de-DE"/>
        </w:rPr>
      </w:pPr>
      <w:r w:rsidRPr="00C04DEC">
        <w:rPr>
          <w:rFonts w:ascii="Times New Roman" w:hAnsi="Times New Roman"/>
          <w:b/>
          <w:lang w:val="de-DE"/>
        </w:rPr>
        <w:t>I. CÔNG TÁC PHỔ CẬP:</w:t>
      </w:r>
    </w:p>
    <w:p w14:paraId="23C271DA" w14:textId="77777777" w:rsidR="00C04DEC" w:rsidRPr="00C04DEC" w:rsidRDefault="00C04DEC" w:rsidP="00C04DEC">
      <w:pPr>
        <w:spacing w:after="120" w:line="240" w:lineRule="auto"/>
        <w:jc w:val="both"/>
        <w:rPr>
          <w:rFonts w:ascii="Times New Roman" w:hAnsi="Times New Roman"/>
          <w:sz w:val="28"/>
          <w:szCs w:val="28"/>
          <w:lang w:val="de-DE"/>
        </w:rPr>
      </w:pPr>
      <w:r w:rsidRPr="00C04DEC">
        <w:rPr>
          <w:rFonts w:ascii="Times New Roman" w:hAnsi="Times New Roman"/>
          <w:sz w:val="28"/>
          <w:szCs w:val="28"/>
          <w:lang w:val="de-DE"/>
        </w:rPr>
        <w:t xml:space="preserve"> </w:t>
      </w:r>
      <w:r w:rsidRPr="00C04DEC">
        <w:rPr>
          <w:rFonts w:ascii="Times New Roman" w:hAnsi="Times New Roman"/>
          <w:sz w:val="28"/>
          <w:szCs w:val="28"/>
          <w:lang w:val="de-DE"/>
        </w:rPr>
        <w:tab/>
        <w:t xml:space="preserve"> Tiếp tục ổn định và giữ vững số l</w:t>
      </w:r>
      <w:r w:rsidRPr="00C04DEC">
        <w:rPr>
          <w:rFonts w:ascii="Times New Roman" w:hAnsi="Times New Roman"/>
          <w:sz w:val="28"/>
          <w:szCs w:val="28"/>
          <w:lang w:val="de-DE"/>
        </w:rPr>
        <w:softHyphen/>
        <w:t>ượng, duy trì 100% đến hết năm học. Quản lí chặt chẽ học sinh đi đến; tăng quỹ thời gian để phụ đạo học sinh ch</w:t>
      </w:r>
      <w:r w:rsidRPr="00C04DEC">
        <w:rPr>
          <w:rFonts w:ascii="Times New Roman" w:hAnsi="Times New Roman"/>
          <w:sz w:val="28"/>
          <w:szCs w:val="28"/>
          <w:lang w:val="vi-VN"/>
        </w:rPr>
        <w:t>ư</w:t>
      </w:r>
      <w:r w:rsidRPr="00C04DEC">
        <w:rPr>
          <w:rFonts w:ascii="Times New Roman" w:hAnsi="Times New Roman"/>
          <w:sz w:val="28"/>
          <w:szCs w:val="28"/>
          <w:lang w:val="de-DE"/>
        </w:rPr>
        <w:softHyphen/>
        <w:t>a hoàn thành, học sinh khuyết tật, nâng cao chất lư</w:t>
      </w:r>
      <w:r w:rsidRPr="00C04DEC">
        <w:rPr>
          <w:rFonts w:ascii="Times New Roman" w:hAnsi="Times New Roman"/>
          <w:sz w:val="28"/>
          <w:szCs w:val="28"/>
          <w:lang w:val="de-DE"/>
        </w:rPr>
        <w:softHyphen/>
        <w:t xml:space="preserve">ợng dạy học để nâng tỉ trọng các khối lên lớp cao hơn. </w:t>
      </w:r>
    </w:p>
    <w:p w14:paraId="4C0971B9" w14:textId="77777777" w:rsidR="008006B4" w:rsidRPr="00FA0DD1" w:rsidRDefault="008006B4" w:rsidP="00FA0DD1">
      <w:pPr>
        <w:spacing w:after="120" w:line="240" w:lineRule="auto"/>
        <w:ind w:firstLine="720"/>
        <w:jc w:val="both"/>
        <w:rPr>
          <w:rFonts w:ascii="Times New Roman" w:hAnsi="Times New Roman"/>
          <w:sz w:val="28"/>
          <w:szCs w:val="28"/>
          <w:lang w:val="nl-NL"/>
        </w:rPr>
      </w:pPr>
      <w:r w:rsidRPr="00FA0DD1">
        <w:rPr>
          <w:rFonts w:ascii="Times New Roman" w:hAnsi="Times New Roman"/>
          <w:sz w:val="28"/>
          <w:szCs w:val="28"/>
          <w:lang w:val="nl-NL"/>
        </w:rPr>
        <w:t>D</w:t>
      </w:r>
      <w:r w:rsidRPr="00FA0DD1">
        <w:rPr>
          <w:rFonts w:ascii="Times New Roman" w:hAnsi="Times New Roman"/>
          <w:sz w:val="28"/>
          <w:szCs w:val="28"/>
          <w:lang w:val="vi-VN"/>
        </w:rPr>
        <w:t>uy tr</w:t>
      </w:r>
      <w:r w:rsidRPr="00FA0DD1">
        <w:rPr>
          <w:rFonts w:ascii="Times New Roman" w:hAnsi="Times New Roman"/>
          <w:sz w:val="28"/>
          <w:szCs w:val="28"/>
          <w:lang w:val="nl-NL"/>
        </w:rPr>
        <w:t>ì vững chắc và c</w:t>
      </w:r>
      <w:r w:rsidRPr="00FA0DD1">
        <w:rPr>
          <w:rFonts w:ascii="Times New Roman" w:hAnsi="Times New Roman"/>
          <w:sz w:val="28"/>
          <w:szCs w:val="28"/>
          <w:lang w:val="vi-VN"/>
        </w:rPr>
        <w:t xml:space="preserve">ủng cố kết quả </w:t>
      </w:r>
      <w:r w:rsidRPr="00FA0DD1">
        <w:rPr>
          <w:rFonts w:ascii="Times New Roman" w:hAnsi="Times New Roman"/>
          <w:sz w:val="28"/>
          <w:szCs w:val="28"/>
          <w:lang w:val="de-DE"/>
        </w:rPr>
        <w:t>PCGD</w:t>
      </w:r>
      <w:r w:rsidRPr="00FA0DD1">
        <w:rPr>
          <w:rFonts w:ascii="Times New Roman" w:hAnsi="Times New Roman"/>
          <w:sz w:val="28"/>
          <w:szCs w:val="28"/>
          <w:lang w:val="vi-VN"/>
        </w:rPr>
        <w:t xml:space="preserve"> tiểu học</w:t>
      </w:r>
      <w:r w:rsidRPr="00FA0DD1">
        <w:rPr>
          <w:rFonts w:ascii="Times New Roman" w:hAnsi="Times New Roman"/>
          <w:sz w:val="28"/>
          <w:szCs w:val="28"/>
          <w:lang w:val="nl-NL"/>
        </w:rPr>
        <w:t>,</w:t>
      </w:r>
      <w:r w:rsidRPr="00FA0DD1">
        <w:rPr>
          <w:rFonts w:ascii="Times New Roman" w:hAnsi="Times New Roman"/>
          <w:sz w:val="28"/>
          <w:szCs w:val="28"/>
          <w:lang w:val="vi-VN"/>
        </w:rPr>
        <w:t xml:space="preserve"> </w:t>
      </w:r>
      <w:r w:rsidRPr="00FA0DD1">
        <w:rPr>
          <w:rFonts w:ascii="Times New Roman" w:hAnsi="Times New Roman"/>
          <w:sz w:val="28"/>
          <w:szCs w:val="28"/>
          <w:lang w:val="nl-NL"/>
        </w:rPr>
        <w:t>nâng cao ch</w:t>
      </w:r>
      <w:r w:rsidRPr="00FA0DD1">
        <w:rPr>
          <w:rFonts w:ascii="Times New Roman" w:hAnsi="Times New Roman"/>
          <w:sz w:val="28"/>
          <w:szCs w:val="28"/>
          <w:lang w:val="vi-VN"/>
        </w:rPr>
        <w:t>ất lượng x</w:t>
      </w:r>
      <w:r w:rsidRPr="00FA0DD1">
        <w:rPr>
          <w:rFonts w:ascii="Times New Roman" w:hAnsi="Times New Roman"/>
          <w:sz w:val="28"/>
          <w:szCs w:val="28"/>
          <w:lang w:val="nl-NL"/>
        </w:rPr>
        <w:t>ây d</w:t>
      </w:r>
      <w:r w:rsidRPr="00FA0DD1">
        <w:rPr>
          <w:rFonts w:ascii="Times New Roman" w:hAnsi="Times New Roman"/>
          <w:sz w:val="28"/>
          <w:szCs w:val="28"/>
          <w:lang w:val="vi-VN"/>
        </w:rPr>
        <w:t>ựng trường chuẩn quốc gia gắn với chương trình mục tiêu quốc gia về xây dựng nông thôn mới giai đoạn 20</w:t>
      </w:r>
      <w:r w:rsidR="006D58D5">
        <w:rPr>
          <w:rFonts w:ascii="Times New Roman" w:hAnsi="Times New Roman"/>
          <w:sz w:val="28"/>
          <w:szCs w:val="28"/>
        </w:rPr>
        <w:t>21</w:t>
      </w:r>
      <w:r w:rsidRPr="00FA0DD1">
        <w:rPr>
          <w:rFonts w:ascii="Times New Roman" w:hAnsi="Times New Roman"/>
          <w:sz w:val="28"/>
          <w:szCs w:val="28"/>
          <w:lang w:val="vi-VN"/>
        </w:rPr>
        <w:t>- 202</w:t>
      </w:r>
      <w:r w:rsidR="006D58D5">
        <w:rPr>
          <w:rFonts w:ascii="Times New Roman" w:hAnsi="Times New Roman"/>
          <w:sz w:val="28"/>
          <w:szCs w:val="28"/>
        </w:rPr>
        <w:t>5</w:t>
      </w:r>
      <w:r w:rsidRPr="00FA0DD1">
        <w:rPr>
          <w:rFonts w:ascii="Times New Roman" w:hAnsi="Times New Roman"/>
          <w:sz w:val="28"/>
          <w:szCs w:val="28"/>
          <w:lang w:val="nl-NL"/>
        </w:rPr>
        <w:t>.</w:t>
      </w:r>
    </w:p>
    <w:p w14:paraId="0F5909AD" w14:textId="77777777" w:rsidR="00C04DEC" w:rsidRPr="00C04DEC" w:rsidRDefault="00C04DEC" w:rsidP="00C04DEC">
      <w:pPr>
        <w:spacing w:after="120" w:line="240" w:lineRule="auto"/>
        <w:ind w:firstLine="720"/>
        <w:jc w:val="both"/>
        <w:rPr>
          <w:rFonts w:ascii="Times New Roman" w:hAnsi="Times New Roman"/>
          <w:sz w:val="28"/>
          <w:szCs w:val="28"/>
          <w:lang w:val="nl-NL"/>
        </w:rPr>
      </w:pPr>
      <w:r w:rsidRPr="00C04DEC">
        <w:rPr>
          <w:rFonts w:ascii="Times New Roman" w:hAnsi="Times New Roman"/>
          <w:sz w:val="28"/>
          <w:szCs w:val="28"/>
          <w:lang w:val="nl-NL"/>
        </w:rPr>
        <w:t>Giữ vững phổ cập GDTH xếp loại Tốt mức 3.</w:t>
      </w:r>
    </w:p>
    <w:p w14:paraId="65D4F222" w14:textId="77777777" w:rsidR="00C04DEC" w:rsidRPr="00C04DEC" w:rsidRDefault="00C04DEC" w:rsidP="00C04DEC">
      <w:pPr>
        <w:spacing w:after="120" w:line="240" w:lineRule="auto"/>
        <w:jc w:val="both"/>
        <w:rPr>
          <w:rFonts w:ascii="Times New Roman" w:hAnsi="Times New Roman"/>
          <w:b/>
          <w:lang w:val="pt-BR"/>
        </w:rPr>
      </w:pPr>
      <w:r w:rsidRPr="00C04DEC">
        <w:rPr>
          <w:rFonts w:ascii="Times New Roman" w:hAnsi="Times New Roman"/>
          <w:b/>
          <w:lang w:val="pt-BR"/>
        </w:rPr>
        <w:t>II. NÂNG CAO CHẤT LƯ</w:t>
      </w:r>
      <w:r w:rsidRPr="00C04DEC">
        <w:rPr>
          <w:rFonts w:ascii="Times New Roman" w:hAnsi="Times New Roman"/>
          <w:b/>
          <w:lang w:val="pt-BR"/>
        </w:rPr>
        <w:softHyphen/>
        <w:t>ỢNG GIÁO DỤC TOÀN DIỆN</w:t>
      </w:r>
    </w:p>
    <w:p w14:paraId="3559FCB6" w14:textId="77777777" w:rsidR="00C04DEC" w:rsidRPr="00C04DEC" w:rsidRDefault="00C04DEC" w:rsidP="00C04DEC">
      <w:pPr>
        <w:spacing w:after="120" w:line="240" w:lineRule="auto"/>
        <w:jc w:val="both"/>
        <w:rPr>
          <w:rFonts w:ascii="Times New Roman" w:hAnsi="Times New Roman"/>
          <w:sz w:val="28"/>
          <w:szCs w:val="28"/>
          <w:lang w:val="pt-BR"/>
        </w:rPr>
      </w:pPr>
      <w:r w:rsidRPr="00C04DEC">
        <w:rPr>
          <w:rFonts w:ascii="Times New Roman" w:hAnsi="Times New Roman"/>
          <w:sz w:val="28"/>
          <w:szCs w:val="28"/>
          <w:lang w:val="pt-BR"/>
        </w:rPr>
        <w:t xml:space="preserve">   </w:t>
      </w:r>
      <w:r w:rsidRPr="00C04DEC">
        <w:rPr>
          <w:rFonts w:ascii="Times New Roman" w:hAnsi="Times New Roman"/>
          <w:b/>
          <w:sz w:val="28"/>
          <w:szCs w:val="28"/>
          <w:lang w:val="pt-BR"/>
        </w:rPr>
        <w:t xml:space="preserve"> -</w:t>
      </w:r>
      <w:r w:rsidRPr="00C04DEC">
        <w:rPr>
          <w:rFonts w:ascii="Times New Roman" w:hAnsi="Times New Roman"/>
          <w:sz w:val="28"/>
          <w:szCs w:val="28"/>
          <w:lang w:val="pt-BR"/>
        </w:rPr>
        <w:t xml:space="preserve"> Nhà trư</w:t>
      </w:r>
      <w:r w:rsidRPr="00C04DEC">
        <w:rPr>
          <w:rFonts w:ascii="Times New Roman" w:hAnsi="Times New Roman"/>
          <w:sz w:val="28"/>
          <w:szCs w:val="28"/>
          <w:lang w:val="pt-BR"/>
        </w:rPr>
        <w:softHyphen/>
        <w:t>ờng quan tâm chỉ đạo các hoạt động theo kế hoạch.</w:t>
      </w:r>
    </w:p>
    <w:p w14:paraId="448161F9" w14:textId="77777777" w:rsidR="008006B4" w:rsidRPr="00FA0DD1" w:rsidRDefault="008006B4" w:rsidP="00FA0DD1">
      <w:pPr>
        <w:spacing w:after="120" w:line="240" w:lineRule="auto"/>
        <w:jc w:val="both"/>
        <w:rPr>
          <w:rFonts w:ascii="Times New Roman" w:hAnsi="Times New Roman"/>
          <w:sz w:val="28"/>
          <w:szCs w:val="28"/>
          <w:lang w:val="nl-NL"/>
        </w:rPr>
      </w:pPr>
      <w:r w:rsidRPr="00FA0DD1">
        <w:rPr>
          <w:rFonts w:ascii="Times New Roman" w:hAnsi="Times New Roman"/>
          <w:sz w:val="28"/>
          <w:szCs w:val="28"/>
          <w:lang w:val="pt-BR"/>
        </w:rPr>
        <w:t xml:space="preserve">  </w:t>
      </w:r>
      <w:r w:rsidRPr="00FA0DD1">
        <w:rPr>
          <w:rFonts w:ascii="Times New Roman" w:hAnsi="Times New Roman"/>
          <w:sz w:val="28"/>
          <w:szCs w:val="28"/>
          <w:lang w:val="nl-NL"/>
        </w:rPr>
        <w:t xml:space="preserve">  - Thực hiện tốt chủ đề năm học</w:t>
      </w:r>
      <w:r w:rsidR="002D7269" w:rsidRPr="00FA0DD1">
        <w:rPr>
          <w:rFonts w:ascii="Times New Roman" w:hAnsi="Times New Roman"/>
          <w:sz w:val="28"/>
          <w:szCs w:val="28"/>
          <w:lang w:val="nl-NL"/>
        </w:rPr>
        <w:t>.</w:t>
      </w:r>
    </w:p>
    <w:p w14:paraId="32986C05" w14:textId="77777777" w:rsidR="008006B4" w:rsidRPr="00FA0DD1" w:rsidRDefault="008006B4" w:rsidP="00FA0DD1">
      <w:pPr>
        <w:spacing w:after="120" w:line="240" w:lineRule="auto"/>
        <w:jc w:val="both"/>
        <w:rPr>
          <w:rFonts w:ascii="Times New Roman" w:hAnsi="Times New Roman"/>
          <w:sz w:val="28"/>
          <w:szCs w:val="28"/>
          <w:lang w:val="es-BO"/>
        </w:rPr>
      </w:pPr>
      <w:r w:rsidRPr="00FA0DD1">
        <w:rPr>
          <w:rFonts w:ascii="Times New Roman" w:hAnsi="Times New Roman"/>
          <w:sz w:val="28"/>
          <w:szCs w:val="28"/>
          <w:lang w:val="nl-NL"/>
        </w:rPr>
        <w:t xml:space="preserve">    </w:t>
      </w:r>
      <w:r w:rsidRPr="00FA0DD1">
        <w:rPr>
          <w:rFonts w:ascii="Times New Roman" w:hAnsi="Times New Roman"/>
          <w:sz w:val="28"/>
          <w:szCs w:val="28"/>
          <w:lang w:val="es-BO"/>
        </w:rPr>
        <w:t>- Tăng cường nền nếp, kỉ cương, nâng cao chất lượng, hiệu quả các hoạt động giáo dục trong nhà</w:t>
      </w:r>
      <w:r w:rsidRPr="00FA0DD1">
        <w:rPr>
          <w:rFonts w:ascii="Times New Roman" w:hAnsi="Times New Roman"/>
          <w:sz w:val="28"/>
          <w:szCs w:val="28"/>
          <w:lang w:val="vi-VN"/>
        </w:rPr>
        <w:t xml:space="preserve"> trường</w:t>
      </w:r>
      <w:r w:rsidRPr="00FA0DD1">
        <w:rPr>
          <w:rFonts w:ascii="Times New Roman" w:hAnsi="Times New Roman"/>
          <w:sz w:val="28"/>
          <w:szCs w:val="28"/>
          <w:lang w:val="es-BO"/>
        </w:rPr>
        <w:t>. Chú trọng giáo dục đạo đức, lối sống, kỹ năng sống, ý thức, trách nhiệm của công dân đối với xã hội, cộng đồng cho học sinh. Thực hiện tốt các cuộc vận động, các phong trào thi đua của ngành phù hợp điều kiện nhà trường.</w:t>
      </w:r>
    </w:p>
    <w:p w14:paraId="1C74B823" w14:textId="77777777" w:rsidR="008006B4" w:rsidRPr="00FA0DD1" w:rsidRDefault="008006B4" w:rsidP="00FA0DD1">
      <w:pPr>
        <w:spacing w:line="240" w:lineRule="auto"/>
        <w:jc w:val="both"/>
        <w:rPr>
          <w:rFonts w:ascii="Times New Roman" w:hAnsi="Times New Roman"/>
          <w:sz w:val="28"/>
          <w:szCs w:val="28"/>
          <w:lang w:val="nl-NL"/>
        </w:rPr>
      </w:pPr>
      <w:r w:rsidRPr="00FA0DD1">
        <w:rPr>
          <w:rFonts w:ascii="Times New Roman" w:hAnsi="Times New Roman"/>
          <w:sz w:val="28"/>
          <w:szCs w:val="28"/>
          <w:lang w:val="nl-NL"/>
        </w:rPr>
        <w:t xml:space="preserve">     - Nâng cao năng lực đội ngũ cán bộ quản lí và giáo viên tiểu học đáp ứng yêu cầu đổi mới giáo dục phổ thông. Tiếp tục chú trọng đổi mới công tác quản lí; khuyến khích sự sáng tạo, đề cao trách nhiệm của giáo viên và cán bộ quản lí.</w:t>
      </w:r>
    </w:p>
    <w:p w14:paraId="44C8D2A8" w14:textId="317BEEA2" w:rsidR="008006B4" w:rsidRPr="00CE5DE3" w:rsidRDefault="008006B4" w:rsidP="00CE5DE3">
      <w:pPr>
        <w:tabs>
          <w:tab w:val="left" w:pos="993"/>
        </w:tabs>
        <w:ind w:hanging="2"/>
        <w:jc w:val="both"/>
        <w:rPr>
          <w:rFonts w:ascii="Times New Roman" w:hAnsi="Times New Roman"/>
          <w:sz w:val="28"/>
          <w:szCs w:val="28"/>
        </w:rPr>
      </w:pPr>
      <w:r w:rsidRPr="00CE5DE3">
        <w:rPr>
          <w:rFonts w:ascii="Times New Roman" w:hAnsi="Times New Roman"/>
          <w:sz w:val="28"/>
          <w:szCs w:val="28"/>
          <w:lang w:val="nl-NL"/>
        </w:rPr>
        <w:t xml:space="preserve">      - </w:t>
      </w:r>
      <w:r w:rsidR="00CE5DE3" w:rsidRPr="00CE5DE3">
        <w:rPr>
          <w:rFonts w:ascii="Times New Roman" w:hAnsi="Times New Roman"/>
          <w:sz w:val="28"/>
          <w:szCs w:val="28"/>
        </w:rPr>
        <w:t>Tiếp tục triển khai nhiệm vụ năm học 202</w:t>
      </w:r>
      <w:r w:rsidR="00401CC1">
        <w:rPr>
          <w:rFonts w:ascii="Times New Roman" w:hAnsi="Times New Roman"/>
          <w:sz w:val="28"/>
          <w:szCs w:val="28"/>
        </w:rPr>
        <w:t>3</w:t>
      </w:r>
      <w:r w:rsidR="00CE5DE3" w:rsidRPr="00CE5DE3">
        <w:rPr>
          <w:rFonts w:ascii="Times New Roman" w:hAnsi="Times New Roman"/>
          <w:sz w:val="28"/>
          <w:szCs w:val="28"/>
        </w:rPr>
        <w:t xml:space="preserve"> - 202</w:t>
      </w:r>
      <w:r w:rsidR="00401CC1">
        <w:rPr>
          <w:rFonts w:ascii="Times New Roman" w:hAnsi="Times New Roman"/>
          <w:sz w:val="28"/>
          <w:szCs w:val="28"/>
        </w:rPr>
        <w:t>4</w:t>
      </w:r>
      <w:r w:rsidR="00CE5DE3" w:rsidRPr="00CE5DE3">
        <w:rPr>
          <w:rFonts w:ascii="Times New Roman" w:hAnsi="Times New Roman"/>
          <w:sz w:val="28"/>
          <w:szCs w:val="28"/>
        </w:rPr>
        <w:t xml:space="preserve"> thích ứng an toàn, linh hoạt; bảo đảm tổ chức dạy và học an toàn, chất lượng, hiệu quả Chương trình giáo dục phổ thông 2018 đối với lớp 1, lớp 2, lớp 3</w:t>
      </w:r>
      <w:r w:rsidR="0055419E">
        <w:rPr>
          <w:rFonts w:ascii="Times New Roman" w:hAnsi="Times New Roman"/>
          <w:sz w:val="28"/>
          <w:szCs w:val="28"/>
        </w:rPr>
        <w:t>,</w:t>
      </w:r>
      <w:r w:rsidR="00401CC1" w:rsidRPr="00401CC1">
        <w:rPr>
          <w:rFonts w:ascii="Times New Roman" w:hAnsi="Times New Roman"/>
          <w:sz w:val="28"/>
          <w:szCs w:val="28"/>
        </w:rPr>
        <w:t xml:space="preserve"> </w:t>
      </w:r>
      <w:r w:rsidR="00401CC1" w:rsidRPr="00CE5DE3">
        <w:rPr>
          <w:rFonts w:ascii="Times New Roman" w:hAnsi="Times New Roman"/>
          <w:sz w:val="28"/>
          <w:szCs w:val="28"/>
        </w:rPr>
        <w:t>lớp 4</w:t>
      </w:r>
      <w:r w:rsidR="00CE5DE3" w:rsidRPr="00CE5DE3">
        <w:rPr>
          <w:rFonts w:ascii="Times New Roman" w:hAnsi="Times New Roman"/>
          <w:sz w:val="28"/>
          <w:szCs w:val="28"/>
        </w:rPr>
        <w:t xml:space="preserve"> và Chương trình giáo dục phổ thông 2006 đối với lớp 5; chủ động triển khai giáo dục STEM; tích cực thực hiện chuyển đổi số trong giáo dục theo kế hoạch của ngành; tăng cường tổ chức các hoạt động ngoại khoá, giáo dục kỹ năng sống, tạo những sân chơi theo hướng tinh giản, bổ ích, thiết thực; chú trọng công tác phát hiện và bồi dưỡng năng khiếu cho học sinh.</w:t>
      </w:r>
    </w:p>
    <w:p w14:paraId="67465CDB" w14:textId="0BB92673" w:rsidR="008006B4" w:rsidRDefault="008006B4" w:rsidP="005C70D0">
      <w:pPr>
        <w:spacing w:after="120"/>
        <w:jc w:val="both"/>
        <w:rPr>
          <w:rFonts w:ascii="Times New Roman" w:hAnsi="Times New Roman"/>
          <w:sz w:val="28"/>
          <w:szCs w:val="28"/>
          <w:lang w:val="nl-NL"/>
        </w:rPr>
      </w:pPr>
      <w:r w:rsidRPr="00FA0DD1">
        <w:rPr>
          <w:rFonts w:ascii="Times New Roman" w:hAnsi="Times New Roman"/>
          <w:sz w:val="28"/>
          <w:szCs w:val="28"/>
          <w:lang w:val="nl-NL"/>
        </w:rPr>
        <w:t xml:space="preserve">      - Nâng cao chất lượng </w:t>
      </w:r>
      <w:r w:rsidRPr="00FA0DD1">
        <w:rPr>
          <w:rFonts w:ascii="Times New Roman" w:hAnsi="Times New Roman"/>
          <w:sz w:val="28"/>
          <w:szCs w:val="28"/>
          <w:lang w:val="vi-VN"/>
        </w:rPr>
        <w:t>dạy học</w:t>
      </w:r>
      <w:r w:rsidRPr="00FA0DD1">
        <w:rPr>
          <w:rFonts w:ascii="Times New Roman" w:hAnsi="Times New Roman"/>
          <w:sz w:val="28"/>
          <w:szCs w:val="28"/>
          <w:lang w:val="nl-NL"/>
        </w:rPr>
        <w:t xml:space="preserve"> </w:t>
      </w:r>
      <w:r w:rsidRPr="00FA0DD1">
        <w:rPr>
          <w:rFonts w:ascii="Times New Roman" w:hAnsi="Times New Roman"/>
          <w:sz w:val="28"/>
          <w:szCs w:val="28"/>
          <w:lang w:val="vi-VN"/>
        </w:rPr>
        <w:t>2 buổi/ng</w:t>
      </w:r>
      <w:r w:rsidRPr="00FA0DD1">
        <w:rPr>
          <w:rFonts w:ascii="Times New Roman" w:hAnsi="Times New Roman"/>
          <w:sz w:val="28"/>
          <w:szCs w:val="28"/>
          <w:lang w:val="nl-NL"/>
        </w:rPr>
        <w:t xml:space="preserve">ày; đẩy mạnh ứng dụng công nghệ thông tin trong dạy học và đánh giá học sinh tiểu học </w:t>
      </w:r>
      <w:r w:rsidRPr="00FA0DD1">
        <w:rPr>
          <w:rFonts w:ascii="Times New Roman" w:hAnsi="Times New Roman"/>
          <w:sz w:val="28"/>
          <w:szCs w:val="28"/>
          <w:lang w:val="pt-BR"/>
        </w:rPr>
        <w:t>theo TT22</w:t>
      </w:r>
      <w:r w:rsidR="002D7269" w:rsidRPr="00FA0DD1">
        <w:rPr>
          <w:rFonts w:ascii="Times New Roman" w:hAnsi="Times New Roman"/>
          <w:sz w:val="28"/>
          <w:szCs w:val="28"/>
          <w:lang w:val="pt-BR"/>
        </w:rPr>
        <w:t xml:space="preserve"> và TT 27</w:t>
      </w:r>
      <w:r w:rsidR="00673BBE">
        <w:rPr>
          <w:rFonts w:ascii="Times New Roman" w:hAnsi="Times New Roman"/>
          <w:sz w:val="28"/>
          <w:szCs w:val="28"/>
          <w:lang w:val="pt-BR"/>
        </w:rPr>
        <w:t>/</w:t>
      </w:r>
      <w:r w:rsidRPr="00FA0DD1">
        <w:rPr>
          <w:rFonts w:ascii="Times New Roman" w:hAnsi="Times New Roman"/>
          <w:sz w:val="28"/>
          <w:szCs w:val="28"/>
          <w:lang w:val="pt-BR"/>
        </w:rPr>
        <w:t>BGDĐT</w:t>
      </w:r>
      <w:r w:rsidRPr="00FA0DD1">
        <w:rPr>
          <w:rFonts w:ascii="Times New Roman" w:hAnsi="Times New Roman"/>
          <w:sz w:val="28"/>
          <w:szCs w:val="28"/>
          <w:lang w:val="nl-NL"/>
        </w:rPr>
        <w:t>; tích cực và nâng cao hiệu quả trong công tác truyền thông</w:t>
      </w:r>
      <w:r w:rsidR="007E44F2">
        <w:rPr>
          <w:rFonts w:ascii="Times New Roman" w:hAnsi="Times New Roman"/>
          <w:sz w:val="28"/>
          <w:szCs w:val="28"/>
          <w:lang w:val="nl-NL"/>
        </w:rPr>
        <w:t>, chuyển đổi số</w:t>
      </w:r>
      <w:r w:rsidRPr="00FA0DD1">
        <w:rPr>
          <w:rFonts w:ascii="Times New Roman" w:hAnsi="Times New Roman"/>
          <w:sz w:val="28"/>
          <w:szCs w:val="28"/>
          <w:lang w:val="nl-NL"/>
        </w:rPr>
        <w:t>. Nâng cao vai trò, trách nhiệm, lương tâm, đạo đức nhà giáo. Khắc phục</w:t>
      </w:r>
      <w:r w:rsidRPr="00FA0DD1">
        <w:rPr>
          <w:rFonts w:ascii="Times New Roman" w:hAnsi="Times New Roman"/>
          <w:i/>
          <w:sz w:val="28"/>
          <w:szCs w:val="28"/>
          <w:lang w:val="nl-NL"/>
        </w:rPr>
        <w:t xml:space="preserve"> </w:t>
      </w:r>
      <w:r w:rsidRPr="00FA0DD1">
        <w:rPr>
          <w:rFonts w:ascii="Times New Roman" w:hAnsi="Times New Roman"/>
          <w:sz w:val="28"/>
          <w:szCs w:val="28"/>
          <w:lang w:val="nl-NL"/>
        </w:rPr>
        <w:t xml:space="preserve">tiêu cực và bệnh thành tích trong giáo dục tiểu học. </w:t>
      </w:r>
    </w:p>
    <w:p w14:paraId="116537FF" w14:textId="3E9692EA" w:rsidR="00CE5DE3" w:rsidRPr="00CE5DE3" w:rsidRDefault="00CE5DE3" w:rsidP="005C70D0">
      <w:pPr>
        <w:tabs>
          <w:tab w:val="left" w:pos="426"/>
        </w:tabs>
        <w:spacing w:after="120"/>
        <w:ind w:left="1" w:hanging="3"/>
        <w:jc w:val="both"/>
        <w:rPr>
          <w:rFonts w:ascii="Times New Roman" w:hAnsi="Times New Roman"/>
          <w:sz w:val="28"/>
          <w:szCs w:val="28"/>
        </w:rPr>
      </w:pPr>
      <w:r>
        <w:rPr>
          <w:sz w:val="28"/>
          <w:szCs w:val="28"/>
        </w:rPr>
        <w:lastRenderedPageBreak/>
        <w:tab/>
      </w:r>
      <w:r>
        <w:rPr>
          <w:sz w:val="28"/>
          <w:szCs w:val="28"/>
        </w:rPr>
        <w:tab/>
      </w:r>
      <w:r w:rsidRPr="00CE5DE3">
        <w:rPr>
          <w:rFonts w:ascii="Times New Roman" w:hAnsi="Times New Roman"/>
          <w:sz w:val="28"/>
          <w:szCs w:val="28"/>
        </w:rPr>
        <w:t>- Tiếp tục duy trì kỷ cương, nền nếp; nâng cao chất lượng đại trà; tập trung nâng cao chất lượng kĩ thuật dạy học, kỹ thuật đánh giá học sinh hỗ trợ học sinh yếu; nâng cao chất lượng, hiệu quả sử dụng góc học tập, thư viện tiên tiến, tiết đọc thư viện,… Phát huy hiệu quả hội đồng tự quản của lớp, trường; tăng cường các hoạt động giáo dục KNS và hoạt động trải nghiệm. Nâng cao chất l</w:t>
      </w:r>
      <w:r w:rsidRPr="00CE5DE3">
        <w:rPr>
          <w:rFonts w:ascii="Times New Roman" w:hAnsi="Times New Roman"/>
          <w:sz w:val="28"/>
          <w:szCs w:val="28"/>
          <w:lang w:val="vi-VN"/>
        </w:rPr>
        <w:t>ư</w:t>
      </w:r>
      <w:r w:rsidRPr="00CE5DE3">
        <w:rPr>
          <w:rFonts w:ascii="Times New Roman" w:hAnsi="Times New Roman"/>
          <w:sz w:val="28"/>
          <w:szCs w:val="28"/>
        </w:rPr>
        <w:t>ợng dạy học tiếng Anh, Mĩ thuật, Tin học</w:t>
      </w:r>
      <w:r w:rsidR="007E44F2">
        <w:rPr>
          <w:rFonts w:ascii="Times New Roman" w:hAnsi="Times New Roman"/>
          <w:sz w:val="28"/>
          <w:szCs w:val="28"/>
        </w:rPr>
        <w:t xml:space="preserve"> - Công nghệ</w:t>
      </w:r>
      <w:r>
        <w:rPr>
          <w:rFonts w:ascii="Times New Roman" w:hAnsi="Times New Roman"/>
          <w:sz w:val="28"/>
          <w:szCs w:val="28"/>
        </w:rPr>
        <w:t>.</w:t>
      </w:r>
    </w:p>
    <w:p w14:paraId="7321DD78" w14:textId="77777777" w:rsidR="00CE5DE3" w:rsidRPr="00CE5DE3" w:rsidRDefault="00CE5DE3" w:rsidP="005C70D0">
      <w:pPr>
        <w:tabs>
          <w:tab w:val="left" w:pos="426"/>
        </w:tabs>
        <w:spacing w:after="120"/>
        <w:ind w:left="1" w:hanging="3"/>
        <w:jc w:val="both"/>
        <w:rPr>
          <w:rFonts w:ascii="Times New Roman" w:hAnsi="Times New Roman"/>
          <w:sz w:val="28"/>
          <w:szCs w:val="28"/>
        </w:rPr>
      </w:pPr>
      <w:r>
        <w:rPr>
          <w:sz w:val="28"/>
          <w:szCs w:val="28"/>
        </w:rPr>
        <w:tab/>
      </w:r>
      <w:r>
        <w:rPr>
          <w:sz w:val="28"/>
          <w:szCs w:val="28"/>
        </w:rPr>
        <w:tab/>
      </w:r>
      <w:r w:rsidRPr="00CE5DE3">
        <w:rPr>
          <w:rFonts w:ascii="Times New Roman" w:hAnsi="Times New Roman"/>
          <w:sz w:val="28"/>
          <w:szCs w:val="28"/>
        </w:rPr>
        <w:t xml:space="preserve">- Nâng cao việc quản lý và chất lượng hoạt động của các câu lạc bộ; bồi dưỡng học sinh năng khiếu, phụ đạo học sinh yếu trong nhà trường. </w:t>
      </w:r>
    </w:p>
    <w:p w14:paraId="532CA8CB" w14:textId="4E7EF96D" w:rsidR="008006B4" w:rsidRPr="00FA0DD1" w:rsidRDefault="007E44F2" w:rsidP="007015FE">
      <w:pPr>
        <w:spacing w:after="120"/>
        <w:jc w:val="both"/>
        <w:rPr>
          <w:rFonts w:ascii="Times New Roman" w:hAnsi="Times New Roman"/>
          <w:sz w:val="28"/>
          <w:szCs w:val="28"/>
          <w:lang w:val="pt-BR"/>
        </w:rPr>
      </w:pPr>
      <w:r w:rsidRPr="007E44F2">
        <w:rPr>
          <w:rFonts w:ascii="Times New Roman" w:hAnsi="Times New Roman"/>
          <w:sz w:val="28"/>
          <w:szCs w:val="28"/>
          <w:lang w:val="pt-BR"/>
        </w:rPr>
        <w:t xml:space="preserve">      </w:t>
      </w:r>
      <w:r w:rsidRPr="007E44F2">
        <w:rPr>
          <w:rFonts w:ascii="Times New Roman" w:hAnsi="Times New Roman"/>
          <w:bCs/>
          <w:sz w:val="28"/>
          <w:szCs w:val="28"/>
          <w:lang w:val="pt-BR"/>
        </w:rPr>
        <w:t>-</w:t>
      </w:r>
      <w:r w:rsidRPr="007E44F2">
        <w:rPr>
          <w:rFonts w:ascii="Times New Roman" w:hAnsi="Times New Roman"/>
          <w:sz w:val="28"/>
          <w:szCs w:val="28"/>
          <w:lang w:val="pt-BR"/>
        </w:rPr>
        <w:t xml:space="preserve"> Chỉ đạo và thực hiện tốt việc dạy và học theo chuẩn kiến thức kỹ năng các môn học</w:t>
      </w:r>
      <w:r w:rsidR="007015FE">
        <w:rPr>
          <w:rFonts w:ascii="Times New Roman" w:hAnsi="Times New Roman"/>
          <w:sz w:val="28"/>
          <w:szCs w:val="28"/>
          <w:lang w:val="pt-BR"/>
        </w:rPr>
        <w:t xml:space="preserve">; </w:t>
      </w:r>
      <w:r w:rsidRPr="007E44F2">
        <w:rPr>
          <w:rFonts w:ascii="Times New Roman" w:hAnsi="Times New Roman"/>
          <w:sz w:val="28"/>
          <w:szCs w:val="28"/>
          <w:lang w:val="pt-BR"/>
        </w:rPr>
        <w:t>Quan tâm bồi d</w:t>
      </w:r>
      <w:r w:rsidRPr="007E44F2">
        <w:rPr>
          <w:rFonts w:ascii="Times New Roman" w:hAnsi="Times New Roman"/>
          <w:sz w:val="28"/>
          <w:szCs w:val="28"/>
          <w:lang w:val="pt-BR"/>
        </w:rPr>
        <w:softHyphen/>
        <w:t>ưỡng cho đối tư</w:t>
      </w:r>
      <w:r w:rsidRPr="007E44F2">
        <w:rPr>
          <w:rFonts w:ascii="Times New Roman" w:hAnsi="Times New Roman"/>
          <w:sz w:val="28"/>
          <w:szCs w:val="28"/>
          <w:lang w:val="pt-BR"/>
        </w:rPr>
        <w:softHyphen/>
        <w:t xml:space="preserve">ợng học sinh  </w:t>
      </w:r>
      <w:r w:rsidR="0020708E">
        <w:rPr>
          <w:rFonts w:ascii="Times New Roman" w:hAnsi="Times New Roman"/>
          <w:sz w:val="28"/>
          <w:szCs w:val="28"/>
          <w:lang w:val="pt-BR"/>
        </w:rPr>
        <w:t xml:space="preserve">giỏi </w:t>
      </w:r>
      <w:r w:rsidRPr="007E44F2">
        <w:rPr>
          <w:rFonts w:ascii="Times New Roman" w:hAnsi="Times New Roman"/>
          <w:sz w:val="28"/>
          <w:szCs w:val="28"/>
          <w:lang w:val="pt-BR"/>
        </w:rPr>
        <w:t xml:space="preserve">tham gia các hoạt động </w:t>
      </w:r>
      <w:r w:rsidR="0020708E">
        <w:rPr>
          <w:rFonts w:ascii="Times New Roman" w:hAnsi="Times New Roman"/>
          <w:sz w:val="28"/>
          <w:szCs w:val="28"/>
          <w:lang w:val="pt-BR"/>
        </w:rPr>
        <w:t>mũi nhọn trong giáo dục và rèn luyện</w:t>
      </w:r>
      <w:r w:rsidR="007015FE">
        <w:rPr>
          <w:rFonts w:ascii="Times New Roman" w:hAnsi="Times New Roman"/>
          <w:sz w:val="28"/>
          <w:szCs w:val="28"/>
          <w:lang w:val="pt-BR"/>
        </w:rPr>
        <w:t xml:space="preserve">; </w:t>
      </w:r>
      <w:r w:rsidRPr="007E44F2">
        <w:rPr>
          <w:rFonts w:ascii="Times New Roman" w:hAnsi="Times New Roman"/>
          <w:sz w:val="28"/>
          <w:szCs w:val="28"/>
          <w:lang w:val="pt-BR"/>
        </w:rPr>
        <w:t>Phấn đấu không c</w:t>
      </w:r>
      <w:r w:rsidR="0020708E">
        <w:rPr>
          <w:rFonts w:ascii="Times New Roman" w:hAnsi="Times New Roman"/>
          <w:sz w:val="28"/>
          <w:szCs w:val="28"/>
          <w:lang w:val="pt-BR"/>
        </w:rPr>
        <w:t>ó</w:t>
      </w:r>
      <w:r w:rsidRPr="007E44F2">
        <w:rPr>
          <w:rFonts w:ascii="Times New Roman" w:hAnsi="Times New Roman"/>
          <w:sz w:val="28"/>
          <w:szCs w:val="28"/>
          <w:lang w:val="pt-BR"/>
        </w:rPr>
        <w:t xml:space="preserve"> học sinh “Ch</w:t>
      </w:r>
      <w:r w:rsidRPr="007E44F2">
        <w:rPr>
          <w:rFonts w:ascii="Times New Roman" w:hAnsi="Times New Roman"/>
          <w:sz w:val="28"/>
          <w:szCs w:val="28"/>
          <w:lang w:val="vi-VN"/>
        </w:rPr>
        <w:t>ư</w:t>
      </w:r>
      <w:r w:rsidRPr="007E44F2">
        <w:rPr>
          <w:rFonts w:ascii="Times New Roman" w:hAnsi="Times New Roman"/>
          <w:sz w:val="28"/>
          <w:szCs w:val="28"/>
          <w:lang w:val="pt-BR"/>
        </w:rPr>
        <w:t xml:space="preserve">a hoàn thành” </w:t>
      </w:r>
      <w:r w:rsidR="008006B4" w:rsidRPr="00FA0DD1">
        <w:rPr>
          <w:rFonts w:ascii="Times New Roman" w:hAnsi="Times New Roman"/>
          <w:sz w:val="28"/>
          <w:szCs w:val="28"/>
          <w:lang w:val="pt-BR"/>
        </w:rPr>
        <w:t>nội dung các môn học và “Cần cố gắng” về năng lực, phẩm chất.</w:t>
      </w:r>
    </w:p>
    <w:p w14:paraId="7354688E" w14:textId="3BBA956B" w:rsidR="008006B4" w:rsidRPr="00FA0DD1" w:rsidRDefault="008006B4" w:rsidP="005C70D0">
      <w:pPr>
        <w:spacing w:after="120"/>
        <w:jc w:val="both"/>
        <w:rPr>
          <w:rFonts w:ascii="Times New Roman" w:hAnsi="Times New Roman"/>
          <w:sz w:val="28"/>
          <w:szCs w:val="28"/>
          <w:lang w:val="nb-NO"/>
        </w:rPr>
      </w:pPr>
      <w:r w:rsidRPr="00FA0DD1">
        <w:rPr>
          <w:rFonts w:ascii="Times New Roman" w:hAnsi="Times New Roman"/>
          <w:b/>
          <w:sz w:val="28"/>
          <w:szCs w:val="28"/>
          <w:lang w:val="nl-NL"/>
        </w:rPr>
        <w:t xml:space="preserve">        </w:t>
      </w:r>
      <w:r w:rsidRPr="00FA0DD1">
        <w:rPr>
          <w:rFonts w:ascii="Times New Roman" w:hAnsi="Times New Roman"/>
          <w:sz w:val="28"/>
          <w:szCs w:val="28"/>
          <w:lang w:val="nb-NO"/>
        </w:rPr>
        <w:t xml:space="preserve">Phấn đấu trường Tiểu học Hải Hòa giữ vững danh hiệu Đơn vị trường </w:t>
      </w:r>
      <w:r w:rsidR="007015FE">
        <w:rPr>
          <w:rFonts w:ascii="Times New Roman" w:hAnsi="Times New Roman"/>
          <w:sz w:val="28"/>
          <w:szCs w:val="28"/>
          <w:lang w:val="nb-NO"/>
        </w:rPr>
        <w:t xml:space="preserve">Lao động </w:t>
      </w:r>
      <w:r w:rsidRPr="00FA0DD1">
        <w:rPr>
          <w:rFonts w:ascii="Times New Roman" w:hAnsi="Times New Roman"/>
          <w:sz w:val="28"/>
          <w:szCs w:val="28"/>
          <w:lang w:val="nb-NO"/>
        </w:rPr>
        <w:t>Tiên tiến của huyện.</w:t>
      </w:r>
    </w:p>
    <w:p w14:paraId="083C169C" w14:textId="77777777" w:rsidR="008006B4" w:rsidRDefault="008006B4" w:rsidP="005C70D0">
      <w:pPr>
        <w:spacing w:after="120"/>
        <w:jc w:val="both"/>
        <w:rPr>
          <w:rFonts w:ascii=".VnTimeH" w:hAnsi=".VnTimeH"/>
          <w:b/>
          <w:lang w:val="nb-NO"/>
        </w:rPr>
      </w:pPr>
      <w:r w:rsidRPr="00FA0DD1">
        <w:rPr>
          <w:rFonts w:ascii=".VnTimeH" w:hAnsi=".VnTimeH"/>
          <w:b/>
          <w:lang w:val="nb-NO"/>
        </w:rPr>
        <w:t>III. x©y dùng c¸c ®iÒu kiÖn:</w:t>
      </w:r>
    </w:p>
    <w:p w14:paraId="043C1E71" w14:textId="47F377B7" w:rsidR="00CE5DE3" w:rsidRPr="00CE5DE3" w:rsidRDefault="0020708E" w:rsidP="005C70D0">
      <w:pPr>
        <w:tabs>
          <w:tab w:val="left" w:pos="993"/>
        </w:tabs>
        <w:spacing w:after="120"/>
        <w:ind w:left="1" w:hanging="3"/>
        <w:jc w:val="both"/>
        <w:rPr>
          <w:rFonts w:ascii="Times New Roman" w:hAnsi="Times New Roman"/>
          <w:sz w:val="28"/>
          <w:szCs w:val="28"/>
        </w:rPr>
      </w:pPr>
      <w:r>
        <w:rPr>
          <w:rFonts w:ascii="Times New Roman" w:hAnsi="Times New Roman"/>
          <w:sz w:val="28"/>
          <w:szCs w:val="28"/>
        </w:rPr>
        <w:tab/>
      </w:r>
      <w:r w:rsidR="007015FE">
        <w:rPr>
          <w:rFonts w:ascii="Times New Roman" w:hAnsi="Times New Roman"/>
          <w:sz w:val="28"/>
          <w:szCs w:val="28"/>
        </w:rPr>
        <w:t xml:space="preserve">       </w:t>
      </w:r>
      <w:r w:rsidR="00CE5DE3" w:rsidRPr="00CE5DE3">
        <w:rPr>
          <w:rFonts w:ascii="Times New Roman" w:hAnsi="Times New Roman"/>
          <w:sz w:val="28"/>
          <w:szCs w:val="28"/>
        </w:rPr>
        <w:t>- Thực hiện tốt chỉ thị 05-CT/TW, đẩy mạnh học tập và làm theo tư tưởng, đạo đức, phong cách Hồ Chí Minh gắn với cuộc vận động “Mỗi thầy cô giáo là tấm gương đạo đức, tự học và sáng tạo” và</w:t>
      </w:r>
      <w:r w:rsidR="00CE5DE3" w:rsidRPr="00CE5DE3">
        <w:rPr>
          <w:rFonts w:ascii="Times New Roman" w:hAnsi="Times New Roman"/>
          <w:i/>
          <w:iCs/>
          <w:sz w:val="28"/>
          <w:szCs w:val="28"/>
        </w:rPr>
        <w:t xml:space="preserve"> </w:t>
      </w:r>
      <w:r w:rsidR="00CE5DE3" w:rsidRPr="00CE5DE3">
        <w:rPr>
          <w:rFonts w:ascii="Times New Roman" w:hAnsi="Times New Roman"/>
          <w:sz w:val="28"/>
          <w:szCs w:val="28"/>
        </w:rPr>
        <w:t>phong trào thi đua “Xây dựng trường học thân thiện, học sinh tích cực”</w:t>
      </w:r>
      <w:r w:rsidR="00CE5DE3" w:rsidRPr="00CE5DE3">
        <w:rPr>
          <w:rFonts w:ascii="Times New Roman" w:hAnsi="Times New Roman"/>
          <w:iCs/>
          <w:sz w:val="28"/>
          <w:szCs w:val="28"/>
        </w:rPr>
        <w:t>;</w:t>
      </w:r>
      <w:r w:rsidR="00CE5DE3" w:rsidRPr="00CE5DE3">
        <w:rPr>
          <w:rFonts w:ascii="Times New Roman" w:hAnsi="Times New Roman"/>
          <w:i/>
          <w:iCs/>
          <w:sz w:val="28"/>
          <w:szCs w:val="28"/>
        </w:rPr>
        <w:t xml:space="preserve"> </w:t>
      </w:r>
      <w:r w:rsidR="00CE5DE3" w:rsidRPr="00CE5DE3">
        <w:rPr>
          <w:rFonts w:ascii="Times New Roman" w:hAnsi="Times New Roman"/>
          <w:sz w:val="28"/>
          <w:szCs w:val="28"/>
        </w:rPr>
        <w:t xml:space="preserve">Xây dựng môi trường giáo dục </w:t>
      </w:r>
      <w:r w:rsidR="007015FE">
        <w:rPr>
          <w:rFonts w:ascii="Times New Roman" w:hAnsi="Times New Roman"/>
          <w:sz w:val="28"/>
          <w:szCs w:val="28"/>
        </w:rPr>
        <w:t>4 tốt</w:t>
      </w:r>
      <w:r w:rsidR="00CE5DE3" w:rsidRPr="00CE5DE3">
        <w:rPr>
          <w:rFonts w:ascii="Times New Roman" w:hAnsi="Times New Roman"/>
          <w:sz w:val="28"/>
          <w:szCs w:val="28"/>
        </w:rPr>
        <w:t>.</w:t>
      </w:r>
    </w:p>
    <w:p w14:paraId="0192AFBD" w14:textId="1867A197" w:rsidR="00ED62B3" w:rsidRPr="00ED62B3" w:rsidRDefault="00ED62B3" w:rsidP="00ED62B3">
      <w:pPr>
        <w:spacing w:after="120"/>
        <w:jc w:val="both"/>
        <w:rPr>
          <w:rFonts w:ascii="Times New Roman" w:hAnsi="Times New Roman"/>
          <w:sz w:val="28"/>
          <w:szCs w:val="28"/>
          <w:lang w:val="it-IT"/>
        </w:rPr>
      </w:pPr>
      <w:r w:rsidRPr="00ED62B3">
        <w:rPr>
          <w:rFonts w:ascii="Times New Roman" w:hAnsi="Times New Roman"/>
          <w:sz w:val="28"/>
          <w:szCs w:val="28"/>
          <w:lang w:val="nb-NO"/>
        </w:rPr>
        <w:t xml:space="preserve">   </w:t>
      </w:r>
      <w:r w:rsidR="007015FE">
        <w:rPr>
          <w:rFonts w:ascii="Times New Roman" w:hAnsi="Times New Roman"/>
          <w:sz w:val="28"/>
          <w:szCs w:val="28"/>
          <w:lang w:val="nb-NO"/>
        </w:rPr>
        <w:t xml:space="preserve">     </w:t>
      </w:r>
      <w:r w:rsidRPr="00ED62B3">
        <w:rPr>
          <w:rFonts w:ascii="Times New Roman" w:hAnsi="Times New Roman"/>
          <w:sz w:val="28"/>
          <w:szCs w:val="28"/>
          <w:lang w:val="it-IT"/>
        </w:rPr>
        <w:t>- Tiếp tục quan tâm bồi d</w:t>
      </w:r>
      <w:r w:rsidRPr="00ED62B3">
        <w:rPr>
          <w:rFonts w:ascii="Times New Roman" w:hAnsi="Times New Roman"/>
          <w:sz w:val="28"/>
          <w:szCs w:val="28"/>
          <w:lang w:val="it-IT"/>
        </w:rPr>
        <w:softHyphen/>
        <w:t>ưỡng cho giáo viên theo 3 tiêu chí của chuẩn NNGVTH.</w:t>
      </w:r>
    </w:p>
    <w:p w14:paraId="736C8521" w14:textId="10BED5C6" w:rsidR="00ED62B3" w:rsidRPr="00ED62B3" w:rsidRDefault="00ED62B3" w:rsidP="00ED62B3">
      <w:pPr>
        <w:spacing w:after="120"/>
        <w:jc w:val="both"/>
        <w:rPr>
          <w:rFonts w:ascii="Times New Roman" w:hAnsi="Times New Roman"/>
          <w:sz w:val="28"/>
          <w:szCs w:val="28"/>
          <w:lang w:val="it-IT"/>
        </w:rPr>
      </w:pPr>
      <w:r w:rsidRPr="00ED62B3">
        <w:rPr>
          <w:rFonts w:ascii="Times New Roman" w:hAnsi="Times New Roman"/>
          <w:sz w:val="28"/>
          <w:szCs w:val="28"/>
          <w:lang w:val="it-IT"/>
        </w:rPr>
        <w:t xml:space="preserve">   </w:t>
      </w:r>
      <w:r w:rsidR="007015FE">
        <w:rPr>
          <w:rFonts w:ascii="Times New Roman" w:hAnsi="Times New Roman"/>
          <w:sz w:val="28"/>
          <w:szCs w:val="28"/>
          <w:lang w:val="it-IT"/>
        </w:rPr>
        <w:t xml:space="preserve">     </w:t>
      </w:r>
      <w:r w:rsidRPr="00ED62B3">
        <w:rPr>
          <w:rFonts w:ascii="Times New Roman" w:hAnsi="Times New Roman"/>
          <w:sz w:val="28"/>
          <w:szCs w:val="28"/>
          <w:lang w:val="it-IT"/>
        </w:rPr>
        <w:t>- Xây dựng đội ngũ thành một tập thể s</w:t>
      </w:r>
      <w:r w:rsidRPr="00ED62B3">
        <w:rPr>
          <w:rFonts w:ascii="Times New Roman" w:hAnsi="Times New Roman"/>
          <w:sz w:val="28"/>
          <w:szCs w:val="28"/>
          <w:lang w:val="it-IT"/>
        </w:rPr>
        <w:softHyphen/>
        <w:t>ư phạm đoàn kết, dân chủ, kỷ cư</w:t>
      </w:r>
      <w:r w:rsidRPr="00ED62B3">
        <w:rPr>
          <w:rFonts w:ascii="Times New Roman" w:hAnsi="Times New Roman"/>
          <w:sz w:val="28"/>
          <w:szCs w:val="28"/>
          <w:lang w:val="it-IT"/>
        </w:rPr>
        <w:softHyphen/>
        <w:t>ơng, có nếp sống văn hoá; hoàn thành xuất sắc nhiệm vụ theo chuẩn nghề nghiệp.</w:t>
      </w:r>
    </w:p>
    <w:p w14:paraId="253C27EB" w14:textId="6A71D2E6" w:rsidR="00ED62B3" w:rsidRPr="00ED62B3" w:rsidRDefault="00ED62B3" w:rsidP="00ED62B3">
      <w:pPr>
        <w:spacing w:after="120"/>
        <w:jc w:val="both"/>
        <w:rPr>
          <w:rFonts w:ascii="Times New Roman" w:hAnsi="Times New Roman"/>
          <w:sz w:val="28"/>
          <w:szCs w:val="28"/>
          <w:lang w:val="it-IT"/>
        </w:rPr>
      </w:pPr>
      <w:r w:rsidRPr="00ED62B3">
        <w:rPr>
          <w:rFonts w:ascii="Times New Roman" w:hAnsi="Times New Roman"/>
          <w:sz w:val="28"/>
          <w:szCs w:val="28"/>
          <w:lang w:val="it-IT"/>
        </w:rPr>
        <w:t xml:space="preserve">   </w:t>
      </w:r>
      <w:r w:rsidR="007015FE">
        <w:rPr>
          <w:rFonts w:ascii="Times New Roman" w:hAnsi="Times New Roman"/>
          <w:sz w:val="28"/>
          <w:szCs w:val="28"/>
          <w:lang w:val="it-IT"/>
        </w:rPr>
        <w:t xml:space="preserve">     </w:t>
      </w:r>
      <w:r w:rsidRPr="00ED62B3">
        <w:rPr>
          <w:rFonts w:ascii="Times New Roman" w:hAnsi="Times New Roman"/>
          <w:sz w:val="28"/>
          <w:szCs w:val="28"/>
          <w:lang w:val="it-IT"/>
        </w:rPr>
        <w:t>- Thực hiện tốt quy chế dân chủ trư</w:t>
      </w:r>
      <w:r w:rsidRPr="00ED62B3">
        <w:rPr>
          <w:rFonts w:ascii="Times New Roman" w:hAnsi="Times New Roman"/>
          <w:sz w:val="28"/>
          <w:szCs w:val="28"/>
          <w:lang w:val="it-IT"/>
        </w:rPr>
        <w:softHyphen/>
        <w:t>ờng học, làm tốt công tác tài chính, không để xảy ra t</w:t>
      </w:r>
      <w:r>
        <w:rPr>
          <w:rFonts w:ascii="Times New Roman" w:hAnsi="Times New Roman"/>
          <w:sz w:val="28"/>
          <w:szCs w:val="28"/>
          <w:lang w:val="it-IT"/>
        </w:rPr>
        <w:t>ì</w:t>
      </w:r>
      <w:r w:rsidRPr="00ED62B3">
        <w:rPr>
          <w:rFonts w:ascii="Times New Roman" w:hAnsi="Times New Roman"/>
          <w:sz w:val="28"/>
          <w:szCs w:val="28"/>
          <w:lang w:val="it-IT"/>
        </w:rPr>
        <w:t>nh trạng thu - chi tr</w:t>
      </w:r>
      <w:r>
        <w:rPr>
          <w:rFonts w:ascii="Times New Roman" w:hAnsi="Times New Roman"/>
          <w:sz w:val="28"/>
          <w:szCs w:val="28"/>
          <w:lang w:val="it-IT"/>
        </w:rPr>
        <w:t>á</w:t>
      </w:r>
      <w:r w:rsidRPr="00ED62B3">
        <w:rPr>
          <w:rFonts w:ascii="Times New Roman" w:hAnsi="Times New Roman"/>
          <w:sz w:val="28"/>
          <w:szCs w:val="28"/>
          <w:lang w:val="it-IT"/>
        </w:rPr>
        <w:t>i quy định.</w:t>
      </w:r>
    </w:p>
    <w:p w14:paraId="31C93552" w14:textId="4A285282" w:rsidR="00ED62B3" w:rsidRPr="00ED62B3" w:rsidRDefault="008006B4" w:rsidP="00ED62B3">
      <w:pPr>
        <w:spacing w:after="120"/>
        <w:jc w:val="both"/>
        <w:rPr>
          <w:rFonts w:ascii="Times New Roman" w:hAnsi="Times New Roman"/>
          <w:sz w:val="28"/>
          <w:szCs w:val="28"/>
          <w:lang w:val="it-IT"/>
        </w:rPr>
      </w:pPr>
      <w:r w:rsidRPr="00FA0DD1">
        <w:rPr>
          <w:rFonts w:ascii=".VnTime" w:hAnsi=".VnTime"/>
          <w:sz w:val="28"/>
          <w:szCs w:val="28"/>
          <w:lang w:val="it-IT"/>
        </w:rPr>
        <w:t xml:space="preserve">   </w:t>
      </w:r>
      <w:r w:rsidR="007015FE">
        <w:rPr>
          <w:rFonts w:ascii=".VnTime" w:hAnsi=".VnTime"/>
          <w:sz w:val="28"/>
          <w:szCs w:val="28"/>
          <w:lang w:val="it-IT"/>
        </w:rPr>
        <w:t xml:space="preserve">     </w:t>
      </w:r>
      <w:r w:rsidRPr="00FA0DD1">
        <w:rPr>
          <w:rFonts w:ascii="Times New Roman" w:hAnsi="Times New Roman"/>
          <w:sz w:val="28"/>
          <w:szCs w:val="28"/>
          <w:lang w:val="it-IT"/>
        </w:rPr>
        <w:t>- Bổ sung c</w:t>
      </w:r>
      <w:r w:rsidRPr="00FA0DD1">
        <w:rPr>
          <w:rFonts w:ascii="Times New Roman" w:hAnsi="Times New Roman"/>
          <w:sz w:val="28"/>
          <w:szCs w:val="28"/>
          <w:lang w:val="vi-VN"/>
        </w:rPr>
        <w:t>ơ sở vật chất</w:t>
      </w:r>
      <w:r w:rsidRPr="00FA0DD1">
        <w:rPr>
          <w:rFonts w:ascii="Times New Roman" w:hAnsi="Times New Roman"/>
          <w:sz w:val="28"/>
          <w:szCs w:val="28"/>
          <w:lang w:val="it-IT"/>
        </w:rPr>
        <w:t xml:space="preserve">, </w:t>
      </w:r>
      <w:r w:rsidRPr="00FA0DD1">
        <w:rPr>
          <w:rFonts w:ascii="Times New Roman" w:hAnsi="Times New Roman"/>
          <w:sz w:val="28"/>
          <w:szCs w:val="28"/>
          <w:lang w:val="nb-NO"/>
        </w:rPr>
        <w:t xml:space="preserve">giữ vững </w:t>
      </w:r>
      <w:r w:rsidRPr="00FA0DD1">
        <w:rPr>
          <w:rFonts w:ascii="Times New Roman" w:hAnsi="Times New Roman"/>
          <w:sz w:val="28"/>
          <w:szCs w:val="28"/>
          <w:lang w:val="it-IT"/>
        </w:rPr>
        <w:t>trường chuẩn quốc gia mức độ II, tr</w:t>
      </w:r>
      <w:r w:rsidRPr="00FA0DD1">
        <w:rPr>
          <w:rFonts w:ascii="Times New Roman" w:hAnsi="Times New Roman"/>
          <w:sz w:val="28"/>
          <w:szCs w:val="28"/>
          <w:lang w:val="vi-VN"/>
        </w:rPr>
        <w:t>ường học</w:t>
      </w:r>
      <w:r w:rsidRPr="00FA0DD1">
        <w:rPr>
          <w:rFonts w:ascii="Arial" w:hAnsi="Arial" w:cs="Arial"/>
          <w:sz w:val="28"/>
          <w:szCs w:val="28"/>
          <w:lang w:val="vi-VN"/>
        </w:rPr>
        <w:t xml:space="preserve"> </w:t>
      </w:r>
      <w:r w:rsidR="00ED62B3" w:rsidRPr="00ED62B3">
        <w:rPr>
          <w:rFonts w:ascii="Times New Roman" w:hAnsi="Times New Roman"/>
          <w:sz w:val="28"/>
          <w:szCs w:val="28"/>
          <w:lang w:val="it-IT"/>
        </w:rPr>
        <w:t>đạt chuẩn Xanh - Sạch - Đẹp - An toàn và kiểm định chất lượng cấp độ 3, thư viện trường học Thân thiện.</w:t>
      </w:r>
    </w:p>
    <w:p w14:paraId="0F0F53FF" w14:textId="212538E4" w:rsidR="00ED62B3" w:rsidRPr="00ED62B3" w:rsidRDefault="00ED62B3" w:rsidP="00ED62B3">
      <w:pPr>
        <w:spacing w:after="120"/>
        <w:jc w:val="both"/>
        <w:rPr>
          <w:rFonts w:ascii="Times New Roman" w:hAnsi="Times New Roman"/>
          <w:sz w:val="28"/>
          <w:szCs w:val="28"/>
          <w:lang w:val="pt-BR"/>
        </w:rPr>
      </w:pPr>
      <w:r w:rsidRPr="00ED62B3">
        <w:rPr>
          <w:rFonts w:ascii="Times New Roman" w:hAnsi="Times New Roman"/>
          <w:sz w:val="28"/>
          <w:szCs w:val="28"/>
          <w:lang w:val="it-IT"/>
        </w:rPr>
        <w:t xml:space="preserve">  </w:t>
      </w:r>
      <w:r w:rsidR="007015FE">
        <w:rPr>
          <w:rFonts w:ascii="Times New Roman" w:hAnsi="Times New Roman"/>
          <w:sz w:val="28"/>
          <w:szCs w:val="28"/>
          <w:lang w:val="it-IT"/>
        </w:rPr>
        <w:t xml:space="preserve">    </w:t>
      </w:r>
      <w:r w:rsidRPr="00ED62B3">
        <w:rPr>
          <w:rFonts w:ascii="Times New Roman" w:hAnsi="Times New Roman"/>
          <w:sz w:val="28"/>
          <w:szCs w:val="28"/>
          <w:lang w:val="pt-BR"/>
        </w:rPr>
        <w:t xml:space="preserve">- Làm tốt hơn nữa công tác XHHGD để tiếp tục </w:t>
      </w:r>
      <w:r w:rsidR="0020708E">
        <w:rPr>
          <w:rFonts w:ascii="Times New Roman" w:hAnsi="Times New Roman"/>
          <w:sz w:val="28"/>
          <w:szCs w:val="28"/>
          <w:lang w:val="pt-BR"/>
        </w:rPr>
        <w:t>bổ sung trang thiết bị,</w:t>
      </w:r>
      <w:r w:rsidRPr="00ED62B3">
        <w:rPr>
          <w:rFonts w:ascii="Times New Roman" w:hAnsi="Times New Roman"/>
          <w:sz w:val="28"/>
          <w:szCs w:val="28"/>
          <w:lang w:val="pt-BR"/>
        </w:rPr>
        <w:t xml:space="preserve"> cơ sở vật chất của nhà trường đáp ứng với y</w:t>
      </w:r>
      <w:r>
        <w:rPr>
          <w:rFonts w:ascii="Times New Roman" w:hAnsi="Times New Roman"/>
          <w:sz w:val="28"/>
          <w:szCs w:val="28"/>
          <w:lang w:val="pt-BR"/>
        </w:rPr>
        <w:t>ê</w:t>
      </w:r>
      <w:r w:rsidRPr="00ED62B3">
        <w:rPr>
          <w:rFonts w:ascii="Times New Roman" w:hAnsi="Times New Roman"/>
          <w:sz w:val="28"/>
          <w:szCs w:val="28"/>
          <w:lang w:val="pt-BR"/>
        </w:rPr>
        <w:t>u cầu mới.</w:t>
      </w:r>
    </w:p>
    <w:p w14:paraId="5A1622DF" w14:textId="77777777" w:rsidR="00ED62B3" w:rsidRPr="00ED62B3" w:rsidRDefault="00ED62B3" w:rsidP="00ED62B3">
      <w:pPr>
        <w:spacing w:after="120"/>
        <w:jc w:val="both"/>
        <w:rPr>
          <w:rFonts w:ascii="Times New Roman" w:hAnsi="Times New Roman"/>
          <w:b/>
          <w:lang w:val="fr-FR"/>
        </w:rPr>
      </w:pPr>
      <w:r w:rsidRPr="00ED62B3">
        <w:rPr>
          <w:rFonts w:ascii="Times New Roman" w:hAnsi="Times New Roman"/>
          <w:b/>
          <w:lang w:val="fr-FR"/>
        </w:rPr>
        <w:t>IV. CÔNG TÁC QUẢN LÝ:</w:t>
      </w:r>
    </w:p>
    <w:p w14:paraId="1E44988F" w14:textId="779D271A" w:rsidR="00ED62B3" w:rsidRPr="00ED62B3" w:rsidRDefault="00ED62B3" w:rsidP="00ED62B3">
      <w:pPr>
        <w:spacing w:after="120"/>
        <w:jc w:val="both"/>
        <w:rPr>
          <w:rFonts w:ascii="Times New Roman" w:hAnsi="Times New Roman"/>
          <w:sz w:val="28"/>
          <w:szCs w:val="28"/>
          <w:lang w:val="fr-FR"/>
        </w:rPr>
      </w:pPr>
      <w:r w:rsidRPr="00ED62B3">
        <w:rPr>
          <w:rFonts w:ascii="Times New Roman" w:hAnsi="Times New Roman"/>
          <w:szCs w:val="32"/>
          <w:lang w:val="fr-FR"/>
        </w:rPr>
        <w:t xml:space="preserve">  </w:t>
      </w:r>
      <w:r w:rsidR="007015FE">
        <w:rPr>
          <w:rFonts w:ascii="Times New Roman" w:hAnsi="Times New Roman"/>
          <w:szCs w:val="32"/>
          <w:lang w:val="fr-FR"/>
        </w:rPr>
        <w:t xml:space="preserve">     </w:t>
      </w:r>
      <w:r w:rsidRPr="00ED62B3">
        <w:rPr>
          <w:rFonts w:ascii="Times New Roman" w:hAnsi="Times New Roman"/>
          <w:sz w:val="28"/>
          <w:szCs w:val="28"/>
          <w:lang w:val="fr-FR"/>
        </w:rPr>
        <w:t>- Quan tâm chỉ đạo chặt chẽ, quản lí theo Điều lệ tr</w:t>
      </w:r>
      <w:r w:rsidRPr="00ED62B3">
        <w:rPr>
          <w:rFonts w:ascii="Times New Roman" w:hAnsi="Times New Roman"/>
          <w:sz w:val="28"/>
          <w:szCs w:val="28"/>
          <w:lang w:val="fr-FR"/>
        </w:rPr>
        <w:softHyphen/>
        <w:t>ường tiểu học và kế hoạch đã đề ra, đối chiếu các tiêu chí thi đua để điều chỉnh.</w:t>
      </w:r>
    </w:p>
    <w:p w14:paraId="489D6DBB" w14:textId="09AEC985" w:rsidR="00ED62B3" w:rsidRPr="00ED62B3" w:rsidRDefault="00ED62B3" w:rsidP="00ED62B3">
      <w:pPr>
        <w:spacing w:after="120"/>
        <w:jc w:val="both"/>
        <w:rPr>
          <w:rFonts w:ascii="Times New Roman" w:hAnsi="Times New Roman"/>
          <w:sz w:val="28"/>
          <w:szCs w:val="28"/>
          <w:lang w:val="fr-FR"/>
        </w:rPr>
      </w:pPr>
      <w:r w:rsidRPr="00ED62B3">
        <w:rPr>
          <w:rFonts w:ascii="Times New Roman" w:hAnsi="Times New Roman"/>
          <w:sz w:val="28"/>
          <w:szCs w:val="28"/>
          <w:lang w:val="fr-FR"/>
        </w:rPr>
        <w:t xml:space="preserve">  </w:t>
      </w:r>
      <w:r w:rsidR="007015FE">
        <w:rPr>
          <w:rFonts w:ascii="Times New Roman" w:hAnsi="Times New Roman"/>
          <w:sz w:val="28"/>
          <w:szCs w:val="28"/>
          <w:lang w:val="fr-FR"/>
        </w:rPr>
        <w:t xml:space="preserve">    </w:t>
      </w:r>
      <w:r w:rsidRPr="00ED62B3">
        <w:rPr>
          <w:rFonts w:ascii="Times New Roman" w:hAnsi="Times New Roman"/>
          <w:sz w:val="28"/>
          <w:szCs w:val="28"/>
          <w:lang w:val="fr-FR"/>
        </w:rPr>
        <w:t>- B</w:t>
      </w:r>
      <w:r>
        <w:rPr>
          <w:rFonts w:ascii="Times New Roman" w:hAnsi="Times New Roman"/>
          <w:sz w:val="28"/>
          <w:szCs w:val="28"/>
          <w:lang w:val="fr-FR"/>
        </w:rPr>
        <w:t>an lãnh đạo nhà trường</w:t>
      </w:r>
      <w:r w:rsidRPr="00ED62B3">
        <w:rPr>
          <w:rFonts w:ascii="Times New Roman" w:hAnsi="Times New Roman"/>
          <w:sz w:val="28"/>
          <w:szCs w:val="28"/>
          <w:lang w:val="fr-FR"/>
        </w:rPr>
        <w:t xml:space="preserve"> t</w:t>
      </w:r>
      <w:r>
        <w:rPr>
          <w:rFonts w:ascii="Times New Roman" w:hAnsi="Times New Roman"/>
          <w:sz w:val="28"/>
          <w:szCs w:val="28"/>
          <w:lang w:val="fr-FR"/>
        </w:rPr>
        <w:t>í</w:t>
      </w:r>
      <w:r w:rsidRPr="00ED62B3">
        <w:rPr>
          <w:rFonts w:ascii="Times New Roman" w:hAnsi="Times New Roman"/>
          <w:sz w:val="28"/>
          <w:szCs w:val="28"/>
          <w:lang w:val="fr-FR"/>
        </w:rPr>
        <w:t>ch c</w:t>
      </w:r>
      <w:r w:rsidRPr="00ED62B3">
        <w:rPr>
          <w:rFonts w:ascii="Times New Roman" w:hAnsi="Times New Roman"/>
          <w:sz w:val="28"/>
          <w:szCs w:val="28"/>
          <w:lang w:val="vi-VN"/>
        </w:rPr>
        <w:t>ực trau dồi nghiệp vụ</w:t>
      </w:r>
      <w:r w:rsidRPr="00ED62B3">
        <w:rPr>
          <w:rFonts w:ascii="Times New Roman" w:hAnsi="Times New Roman"/>
          <w:sz w:val="28"/>
          <w:szCs w:val="28"/>
          <w:lang w:val="fr-FR"/>
        </w:rPr>
        <w:t>, nâng cao năng lực</w:t>
      </w:r>
      <w:r w:rsidRPr="00ED62B3">
        <w:rPr>
          <w:rFonts w:ascii="Times New Roman" w:hAnsi="Times New Roman"/>
          <w:sz w:val="28"/>
          <w:szCs w:val="28"/>
          <w:lang w:val="vi-VN"/>
        </w:rPr>
        <w:t xml:space="preserve"> quản lý</w:t>
      </w:r>
      <w:r w:rsidRPr="00ED62B3">
        <w:rPr>
          <w:rFonts w:ascii="Times New Roman" w:hAnsi="Times New Roman"/>
          <w:sz w:val="28"/>
          <w:szCs w:val="28"/>
          <w:lang w:val="fr-FR"/>
        </w:rPr>
        <w:t>, chỉ đạo.</w:t>
      </w:r>
    </w:p>
    <w:p w14:paraId="5A877939" w14:textId="4FDC2A4C" w:rsidR="00ED62B3" w:rsidRPr="00ED62B3" w:rsidRDefault="00ED62B3" w:rsidP="00ED62B3">
      <w:pPr>
        <w:spacing w:after="120"/>
        <w:jc w:val="both"/>
        <w:rPr>
          <w:rFonts w:ascii="Times New Roman" w:hAnsi="Times New Roman"/>
          <w:sz w:val="28"/>
          <w:szCs w:val="28"/>
        </w:rPr>
      </w:pPr>
      <w:r w:rsidRPr="00ED62B3">
        <w:rPr>
          <w:rFonts w:ascii="Times New Roman" w:hAnsi="Times New Roman"/>
          <w:sz w:val="28"/>
          <w:szCs w:val="28"/>
          <w:lang w:val="fr-FR"/>
        </w:rPr>
        <w:lastRenderedPageBreak/>
        <w:t xml:space="preserve">  </w:t>
      </w:r>
      <w:r w:rsidR="007015FE">
        <w:rPr>
          <w:rFonts w:ascii="Times New Roman" w:hAnsi="Times New Roman"/>
          <w:sz w:val="28"/>
          <w:szCs w:val="28"/>
          <w:lang w:val="fr-FR"/>
        </w:rPr>
        <w:t xml:space="preserve">   </w:t>
      </w:r>
      <w:r w:rsidRPr="00ED62B3">
        <w:rPr>
          <w:rFonts w:ascii="Times New Roman" w:hAnsi="Times New Roman"/>
          <w:sz w:val="28"/>
          <w:szCs w:val="28"/>
        </w:rPr>
        <w:t>- Tăng cư</w:t>
      </w:r>
      <w:r w:rsidRPr="00ED62B3">
        <w:rPr>
          <w:rFonts w:ascii="Times New Roman" w:hAnsi="Times New Roman"/>
          <w:sz w:val="28"/>
          <w:szCs w:val="28"/>
        </w:rPr>
        <w:softHyphen/>
        <w:t>ờng kiểm tra, đánh giá xếp loại giáo viên theo chuẩn nghề nghiệp.</w:t>
      </w:r>
    </w:p>
    <w:p w14:paraId="1A4254D4" w14:textId="45E3D12B" w:rsidR="00ED62B3" w:rsidRPr="00ED62B3" w:rsidRDefault="00ED62B3" w:rsidP="00ED62B3">
      <w:pPr>
        <w:spacing w:after="120"/>
        <w:jc w:val="both"/>
        <w:rPr>
          <w:rFonts w:ascii="Times New Roman" w:hAnsi="Times New Roman"/>
          <w:sz w:val="28"/>
          <w:szCs w:val="28"/>
        </w:rPr>
      </w:pPr>
      <w:r w:rsidRPr="00ED62B3">
        <w:rPr>
          <w:rFonts w:ascii="Times New Roman" w:hAnsi="Times New Roman"/>
          <w:sz w:val="28"/>
          <w:szCs w:val="28"/>
        </w:rPr>
        <w:t xml:space="preserve"> </w:t>
      </w:r>
      <w:r w:rsidR="007015FE">
        <w:rPr>
          <w:rFonts w:ascii="Times New Roman" w:hAnsi="Times New Roman"/>
          <w:sz w:val="28"/>
          <w:szCs w:val="28"/>
        </w:rPr>
        <w:t xml:space="preserve">    </w:t>
      </w:r>
      <w:r w:rsidRPr="00ED62B3">
        <w:rPr>
          <w:rFonts w:ascii="Times New Roman" w:hAnsi="Times New Roman"/>
          <w:sz w:val="28"/>
          <w:szCs w:val="28"/>
        </w:rPr>
        <w:t>- Chỉ đạo việc sử dụng các phòng chức năng có hiệu quả để nâng cao chất l</w:t>
      </w:r>
      <w:r w:rsidRPr="00ED62B3">
        <w:rPr>
          <w:rFonts w:ascii="Times New Roman" w:hAnsi="Times New Roman"/>
          <w:sz w:val="28"/>
          <w:szCs w:val="28"/>
        </w:rPr>
        <w:softHyphen/>
        <w:t>ượng giáo dục toàn diện.</w:t>
      </w:r>
    </w:p>
    <w:p w14:paraId="408A4638" w14:textId="6244799A" w:rsidR="00673BBE" w:rsidRPr="007015FE" w:rsidRDefault="00ED62B3" w:rsidP="005927D2">
      <w:pPr>
        <w:tabs>
          <w:tab w:val="left" w:pos="993"/>
        </w:tabs>
        <w:spacing w:before="120" w:after="240"/>
        <w:jc w:val="both"/>
        <w:rPr>
          <w:rFonts w:ascii="Times New Roman" w:hAnsi="Times New Roman"/>
          <w:sz w:val="28"/>
          <w:szCs w:val="28"/>
        </w:rPr>
      </w:pPr>
      <w:r w:rsidRPr="00ED62B3">
        <w:rPr>
          <w:rFonts w:ascii="Times New Roman" w:hAnsi="Times New Roman"/>
          <w:sz w:val="28"/>
          <w:szCs w:val="28"/>
        </w:rPr>
        <w:t xml:space="preserve"> </w:t>
      </w:r>
      <w:r w:rsidR="007015FE">
        <w:rPr>
          <w:rFonts w:ascii="Times New Roman" w:hAnsi="Times New Roman"/>
          <w:sz w:val="28"/>
          <w:szCs w:val="28"/>
        </w:rPr>
        <w:t xml:space="preserve">    </w:t>
      </w:r>
      <w:r w:rsidRPr="00ED62B3">
        <w:rPr>
          <w:rFonts w:ascii="Times New Roman" w:hAnsi="Times New Roman"/>
          <w:sz w:val="28"/>
          <w:szCs w:val="28"/>
        </w:rPr>
        <w:t xml:space="preserve">- Chuẩn bị các điều kiện về cơ sở vật chất, đội ngũ, tích cực bồi dưỡng giáo viên chuẩn bị cho lớp </w:t>
      </w:r>
      <w:r w:rsidR="00C04DEC">
        <w:rPr>
          <w:rFonts w:ascii="Times New Roman" w:hAnsi="Times New Roman"/>
          <w:sz w:val="28"/>
          <w:szCs w:val="28"/>
        </w:rPr>
        <w:t>5 học chương trình GDPT 2018</w:t>
      </w:r>
      <w:r w:rsidRPr="00ED62B3">
        <w:rPr>
          <w:rFonts w:ascii="Times New Roman" w:hAnsi="Times New Roman"/>
          <w:sz w:val="28"/>
          <w:szCs w:val="28"/>
        </w:rPr>
        <w:t>; x</w:t>
      </w:r>
      <w:r>
        <w:rPr>
          <w:rFonts w:ascii="Times New Roman" w:hAnsi="Times New Roman"/>
          <w:sz w:val="28"/>
          <w:szCs w:val="28"/>
        </w:rPr>
        <w:t>â</w:t>
      </w:r>
      <w:r w:rsidRPr="00ED62B3">
        <w:rPr>
          <w:rFonts w:ascii="Times New Roman" w:hAnsi="Times New Roman"/>
          <w:sz w:val="28"/>
          <w:szCs w:val="28"/>
        </w:rPr>
        <w:t>y dựng</w:t>
      </w:r>
      <w:r w:rsidRPr="00ED62B3">
        <w:rPr>
          <w:rFonts w:ascii="Times New Roman" w:hAnsi="Times New Roman"/>
          <w:sz w:val="28"/>
          <w:szCs w:val="28"/>
          <w:lang w:val="nl-NL"/>
        </w:rPr>
        <w:t xml:space="preserve"> kế hoạch phát triển và phương án giao nhận trẻ 6 tuổi trường MN vào lớp 1, bàn giao học sinh về hoạt động lũy tre xanh và HS HTCTTH cho trường THCS năm học 2024 - 2025.</w:t>
      </w:r>
    </w:p>
    <w:p w14:paraId="13B4A418" w14:textId="77777777" w:rsidR="00F47C5F" w:rsidRPr="00F47C5F" w:rsidRDefault="00F47C5F" w:rsidP="00FA0DD1">
      <w:pPr>
        <w:widowControl w:val="0"/>
        <w:tabs>
          <w:tab w:val="left" w:leader="dot" w:pos="9214"/>
        </w:tabs>
        <w:spacing w:after="0"/>
        <w:jc w:val="both"/>
        <w:rPr>
          <w:rFonts w:ascii="Times New Roman" w:hAnsi="Times New Roman"/>
          <w:b/>
          <w:lang w:eastAsia="vi-VN"/>
        </w:rPr>
      </w:pPr>
      <w:r w:rsidRPr="00F47C5F">
        <w:rPr>
          <w:rFonts w:ascii="Times New Roman" w:hAnsi="Times New Roman"/>
          <w:b/>
          <w:lang w:eastAsia="vi-VN"/>
        </w:rPr>
        <w:t>Nơi</w:t>
      </w:r>
      <w:r w:rsidR="004D3780">
        <w:rPr>
          <w:rFonts w:ascii="Times New Roman" w:hAnsi="Times New Roman"/>
          <w:b/>
          <w:lang w:eastAsia="vi-VN"/>
        </w:rPr>
        <w:t xml:space="preserve"> </w:t>
      </w:r>
      <w:r w:rsidRPr="00F47C5F">
        <w:rPr>
          <w:rFonts w:ascii="Times New Roman" w:hAnsi="Times New Roman"/>
          <w:b/>
          <w:lang w:eastAsia="vi-VN"/>
        </w:rPr>
        <w:t xml:space="preserve">nhận:                                                                                              </w:t>
      </w:r>
      <w:r w:rsidRPr="00F47C5F">
        <w:rPr>
          <w:rFonts w:ascii="Times New Roman" w:hAnsi="Times New Roman"/>
          <w:b/>
          <w:spacing w:val="-2"/>
          <w:sz w:val="28"/>
          <w:szCs w:val="28"/>
          <w:lang w:val="nb-NO"/>
        </w:rPr>
        <w:t>HIỆU TRƯỞNG</w:t>
      </w:r>
    </w:p>
    <w:p w14:paraId="1407E6B7" w14:textId="77777777" w:rsidR="00F47C5F" w:rsidRPr="00294816" w:rsidRDefault="008D0D13" w:rsidP="00FA0DD1">
      <w:pPr>
        <w:widowControl w:val="0"/>
        <w:tabs>
          <w:tab w:val="left" w:leader="dot" w:pos="9214"/>
        </w:tabs>
        <w:spacing w:after="0"/>
        <w:jc w:val="both"/>
        <w:rPr>
          <w:rFonts w:ascii="Times New Roman" w:hAnsi="Times New Roman"/>
          <w:i/>
          <w:lang w:eastAsia="vi-VN"/>
        </w:rPr>
      </w:pPr>
      <w:r>
        <w:rPr>
          <w:rFonts w:ascii="Times New Roman" w:hAnsi="Times New Roman"/>
          <w:i/>
          <w:lang w:eastAsia="vi-VN"/>
        </w:rPr>
        <w:t xml:space="preserve"> </w:t>
      </w:r>
      <w:r w:rsidR="00154E5C">
        <w:rPr>
          <w:rFonts w:ascii="Times New Roman" w:hAnsi="Times New Roman"/>
          <w:i/>
          <w:lang w:eastAsia="vi-VN"/>
        </w:rPr>
        <w:t>- Phòng GDĐT (</w:t>
      </w:r>
      <w:r w:rsidR="00F47C5F" w:rsidRPr="00294816">
        <w:rPr>
          <w:rFonts w:ascii="Times New Roman" w:hAnsi="Times New Roman"/>
          <w:i/>
          <w:lang w:eastAsia="vi-VN"/>
        </w:rPr>
        <w:t>báo</w:t>
      </w:r>
      <w:r w:rsidR="00745CE0" w:rsidRPr="00294816">
        <w:rPr>
          <w:rFonts w:ascii="Times New Roman" w:hAnsi="Times New Roman"/>
          <w:i/>
          <w:lang w:eastAsia="vi-VN"/>
        </w:rPr>
        <w:t xml:space="preserve"> </w:t>
      </w:r>
      <w:r w:rsidR="00F47C5F" w:rsidRPr="00294816">
        <w:rPr>
          <w:rFonts w:ascii="Times New Roman" w:hAnsi="Times New Roman"/>
          <w:i/>
          <w:lang w:eastAsia="vi-VN"/>
        </w:rPr>
        <w:t xml:space="preserve">cáo)                                                                                 </w:t>
      </w:r>
    </w:p>
    <w:p w14:paraId="6C4CCF8D" w14:textId="77777777" w:rsidR="0099783A" w:rsidRDefault="00F47C5F" w:rsidP="007015FE">
      <w:pPr>
        <w:widowControl w:val="0"/>
        <w:spacing w:after="0"/>
        <w:jc w:val="both"/>
        <w:rPr>
          <w:rFonts w:ascii="Times New Roman" w:hAnsi="Times New Roman"/>
          <w:i/>
          <w:lang w:eastAsia="vi-VN"/>
        </w:rPr>
      </w:pPr>
      <w:r w:rsidRPr="00294816">
        <w:rPr>
          <w:rFonts w:ascii="Times New Roman" w:hAnsi="Times New Roman"/>
          <w:i/>
          <w:lang w:eastAsia="vi-VN"/>
        </w:rPr>
        <w:t xml:space="preserve"> - Lưu VT                                                                                                 </w:t>
      </w:r>
    </w:p>
    <w:p w14:paraId="312C7DBA" w14:textId="77777777" w:rsidR="0099783A" w:rsidRDefault="0099783A" w:rsidP="007015FE">
      <w:pPr>
        <w:widowControl w:val="0"/>
        <w:spacing w:after="0"/>
        <w:jc w:val="both"/>
        <w:rPr>
          <w:rFonts w:ascii="Times New Roman" w:hAnsi="Times New Roman"/>
          <w:i/>
          <w:lang w:eastAsia="vi-VN"/>
        </w:rPr>
      </w:pPr>
    </w:p>
    <w:p w14:paraId="19C47A9F" w14:textId="59C33747" w:rsidR="007264FE" w:rsidRDefault="00F47C5F" w:rsidP="007015FE">
      <w:pPr>
        <w:widowControl w:val="0"/>
        <w:spacing w:after="0"/>
        <w:jc w:val="both"/>
        <w:rPr>
          <w:rFonts w:ascii="Times New Roman" w:hAnsi="Times New Roman"/>
          <w:b/>
          <w:i/>
          <w:spacing w:val="-2"/>
          <w:sz w:val="28"/>
          <w:szCs w:val="28"/>
        </w:rPr>
      </w:pPr>
      <w:r w:rsidRPr="00294816">
        <w:rPr>
          <w:rFonts w:ascii="Times New Roman" w:hAnsi="Times New Roman"/>
          <w:i/>
          <w:lang w:eastAsia="vi-VN"/>
        </w:rPr>
        <w:t xml:space="preserve">              </w:t>
      </w:r>
      <w:r w:rsidR="007264FE" w:rsidRPr="00F47C5F">
        <w:rPr>
          <w:rFonts w:ascii="Times New Roman" w:hAnsi="Times New Roman"/>
          <w:b/>
          <w:i/>
          <w:spacing w:val="-2"/>
          <w:sz w:val="28"/>
          <w:szCs w:val="28"/>
        </w:rPr>
        <w:tab/>
      </w:r>
      <w:r w:rsidR="007264FE" w:rsidRPr="00F47C5F">
        <w:rPr>
          <w:rFonts w:ascii="Times New Roman" w:hAnsi="Times New Roman"/>
          <w:b/>
          <w:i/>
          <w:spacing w:val="-2"/>
          <w:sz w:val="28"/>
          <w:szCs w:val="28"/>
        </w:rPr>
        <w:tab/>
      </w:r>
      <w:r w:rsidR="007264FE" w:rsidRPr="00F47C5F">
        <w:rPr>
          <w:rFonts w:ascii="Times New Roman" w:hAnsi="Times New Roman"/>
          <w:b/>
          <w:i/>
          <w:spacing w:val="-2"/>
          <w:sz w:val="28"/>
          <w:szCs w:val="28"/>
        </w:rPr>
        <w:tab/>
      </w:r>
      <w:r w:rsidR="007264FE" w:rsidRPr="00F47C5F">
        <w:rPr>
          <w:rFonts w:ascii="Times New Roman" w:hAnsi="Times New Roman"/>
          <w:b/>
          <w:i/>
          <w:spacing w:val="-2"/>
          <w:sz w:val="28"/>
          <w:szCs w:val="28"/>
        </w:rPr>
        <w:tab/>
      </w:r>
      <w:r w:rsidR="007264FE" w:rsidRPr="00F47C5F">
        <w:rPr>
          <w:rFonts w:ascii="Times New Roman" w:hAnsi="Times New Roman"/>
          <w:b/>
          <w:i/>
          <w:spacing w:val="-2"/>
          <w:sz w:val="28"/>
          <w:szCs w:val="28"/>
        </w:rPr>
        <w:tab/>
      </w:r>
      <w:r w:rsidR="007264FE" w:rsidRPr="00F47C5F">
        <w:rPr>
          <w:rFonts w:ascii="Times New Roman" w:hAnsi="Times New Roman"/>
          <w:b/>
          <w:i/>
          <w:spacing w:val="-2"/>
          <w:sz w:val="28"/>
          <w:szCs w:val="28"/>
        </w:rPr>
        <w:tab/>
      </w:r>
      <w:r w:rsidR="007264FE" w:rsidRPr="00F47C5F">
        <w:rPr>
          <w:rFonts w:ascii="Times New Roman" w:hAnsi="Times New Roman"/>
          <w:b/>
          <w:i/>
          <w:spacing w:val="-2"/>
          <w:sz w:val="28"/>
          <w:szCs w:val="28"/>
        </w:rPr>
        <w:tab/>
      </w:r>
      <w:r w:rsidR="007264FE" w:rsidRPr="00F47C5F">
        <w:rPr>
          <w:rFonts w:ascii="Times New Roman" w:hAnsi="Times New Roman"/>
          <w:b/>
          <w:i/>
          <w:spacing w:val="-2"/>
          <w:sz w:val="28"/>
          <w:szCs w:val="28"/>
        </w:rPr>
        <w:tab/>
      </w:r>
    </w:p>
    <w:p w14:paraId="12E027BB" w14:textId="77777777" w:rsidR="0099783A" w:rsidRDefault="0099783A" w:rsidP="007015FE">
      <w:pPr>
        <w:widowControl w:val="0"/>
        <w:spacing w:after="0"/>
        <w:jc w:val="both"/>
        <w:rPr>
          <w:rFonts w:ascii="Times New Roman" w:hAnsi="Times New Roman"/>
          <w:b/>
          <w:i/>
          <w:spacing w:val="-2"/>
          <w:sz w:val="28"/>
          <w:szCs w:val="28"/>
          <w:lang w:val="nb-NO"/>
        </w:rPr>
      </w:pPr>
    </w:p>
    <w:p w14:paraId="21A0EE38" w14:textId="3C60FEA3" w:rsidR="00154E5C" w:rsidRPr="00154E5C" w:rsidRDefault="00154E5C" w:rsidP="00FA0DD1">
      <w:pPr>
        <w:widowControl w:val="0"/>
        <w:spacing w:after="0" w:line="288" w:lineRule="auto"/>
        <w:ind w:firstLine="720"/>
        <w:jc w:val="both"/>
        <w:rPr>
          <w:rFonts w:ascii="Times New Roman" w:hAnsi="Times New Roman"/>
          <w:b/>
          <w:spacing w:val="-2"/>
          <w:sz w:val="28"/>
          <w:szCs w:val="28"/>
          <w:lang w:val="nb-NO"/>
        </w:rPr>
      </w:pPr>
      <w:r>
        <w:rPr>
          <w:rFonts w:ascii="Times New Roman" w:hAnsi="Times New Roman"/>
          <w:b/>
          <w:i/>
          <w:spacing w:val="-2"/>
          <w:sz w:val="28"/>
          <w:szCs w:val="28"/>
          <w:lang w:val="nb-NO"/>
        </w:rPr>
        <w:tab/>
      </w:r>
      <w:r>
        <w:rPr>
          <w:rFonts w:ascii="Times New Roman" w:hAnsi="Times New Roman"/>
          <w:b/>
          <w:i/>
          <w:spacing w:val="-2"/>
          <w:sz w:val="28"/>
          <w:szCs w:val="28"/>
          <w:lang w:val="nb-NO"/>
        </w:rPr>
        <w:tab/>
      </w:r>
      <w:r>
        <w:rPr>
          <w:rFonts w:ascii="Times New Roman" w:hAnsi="Times New Roman"/>
          <w:b/>
          <w:i/>
          <w:spacing w:val="-2"/>
          <w:sz w:val="28"/>
          <w:szCs w:val="28"/>
          <w:lang w:val="nb-NO"/>
        </w:rPr>
        <w:tab/>
      </w:r>
      <w:r>
        <w:rPr>
          <w:rFonts w:ascii="Times New Roman" w:hAnsi="Times New Roman"/>
          <w:b/>
          <w:i/>
          <w:spacing w:val="-2"/>
          <w:sz w:val="28"/>
          <w:szCs w:val="28"/>
          <w:lang w:val="nb-NO"/>
        </w:rPr>
        <w:tab/>
      </w:r>
      <w:r>
        <w:rPr>
          <w:rFonts w:ascii="Times New Roman" w:hAnsi="Times New Roman"/>
          <w:b/>
          <w:i/>
          <w:spacing w:val="-2"/>
          <w:sz w:val="28"/>
          <w:szCs w:val="28"/>
          <w:lang w:val="nb-NO"/>
        </w:rPr>
        <w:tab/>
      </w:r>
      <w:r>
        <w:rPr>
          <w:rFonts w:ascii="Times New Roman" w:hAnsi="Times New Roman"/>
          <w:b/>
          <w:i/>
          <w:spacing w:val="-2"/>
          <w:sz w:val="28"/>
          <w:szCs w:val="28"/>
          <w:lang w:val="nb-NO"/>
        </w:rPr>
        <w:tab/>
      </w:r>
      <w:r>
        <w:rPr>
          <w:rFonts w:ascii="Times New Roman" w:hAnsi="Times New Roman"/>
          <w:b/>
          <w:i/>
          <w:spacing w:val="-2"/>
          <w:sz w:val="28"/>
          <w:szCs w:val="28"/>
          <w:lang w:val="nb-NO"/>
        </w:rPr>
        <w:tab/>
        <w:t xml:space="preserve">      </w:t>
      </w:r>
      <w:r w:rsidR="0099783A">
        <w:rPr>
          <w:rFonts w:ascii="Times New Roman" w:hAnsi="Times New Roman"/>
          <w:b/>
          <w:i/>
          <w:spacing w:val="-2"/>
          <w:sz w:val="28"/>
          <w:szCs w:val="28"/>
          <w:lang w:val="nb-NO"/>
        </w:rPr>
        <w:t xml:space="preserve">       </w:t>
      </w:r>
      <w:bookmarkStart w:id="1" w:name="_GoBack"/>
      <w:bookmarkEnd w:id="1"/>
      <w:r>
        <w:rPr>
          <w:rFonts w:ascii="Times New Roman" w:hAnsi="Times New Roman"/>
          <w:b/>
          <w:i/>
          <w:spacing w:val="-2"/>
          <w:sz w:val="28"/>
          <w:szCs w:val="28"/>
          <w:lang w:val="nb-NO"/>
        </w:rPr>
        <w:t xml:space="preserve"> </w:t>
      </w:r>
      <w:r>
        <w:rPr>
          <w:rFonts w:ascii="Times New Roman" w:hAnsi="Times New Roman"/>
          <w:b/>
          <w:spacing w:val="-2"/>
          <w:sz w:val="28"/>
          <w:szCs w:val="28"/>
          <w:lang w:val="nb-NO"/>
        </w:rPr>
        <w:t>Phạm Thị Yên</w:t>
      </w:r>
    </w:p>
    <w:sectPr w:rsidR="00154E5C" w:rsidRPr="00154E5C" w:rsidSect="002B22EE">
      <w:headerReference w:type="default" r:id="rId9"/>
      <w:footerReference w:type="even" r:id="rId10"/>
      <w:footerReference w:type="default" r:id="rId11"/>
      <w:pgSz w:w="11907" w:h="16840"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FB431" w14:textId="77777777" w:rsidR="00406E88" w:rsidRDefault="00406E88" w:rsidP="00BC254C">
      <w:pPr>
        <w:spacing w:after="0" w:line="240" w:lineRule="auto"/>
      </w:pPr>
      <w:r>
        <w:separator/>
      </w:r>
    </w:p>
  </w:endnote>
  <w:endnote w:type="continuationSeparator" w:id="0">
    <w:p w14:paraId="33D67ADF" w14:textId="77777777" w:rsidR="00406E88" w:rsidRDefault="00406E88" w:rsidP="00BC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36973" w14:textId="77777777" w:rsidR="003E7524" w:rsidRDefault="003E7524" w:rsidP="00446E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B127BB" w14:textId="77777777" w:rsidR="003E7524" w:rsidRDefault="003E7524" w:rsidP="00794B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3FC7B" w14:textId="77777777" w:rsidR="003E7524" w:rsidRDefault="003E7524" w:rsidP="00D47E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F8FE9" w14:textId="77777777" w:rsidR="00406E88" w:rsidRDefault="00406E88" w:rsidP="00BC254C">
      <w:pPr>
        <w:spacing w:after="0" w:line="240" w:lineRule="auto"/>
      </w:pPr>
      <w:r>
        <w:separator/>
      </w:r>
    </w:p>
  </w:footnote>
  <w:footnote w:type="continuationSeparator" w:id="0">
    <w:p w14:paraId="25CD8885" w14:textId="77777777" w:rsidR="00406E88" w:rsidRDefault="00406E88" w:rsidP="00BC2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50219"/>
      <w:docPartObj>
        <w:docPartGallery w:val="Page Numbers (Top of Page)"/>
        <w:docPartUnique/>
      </w:docPartObj>
    </w:sdtPr>
    <w:sdtEndPr/>
    <w:sdtContent>
      <w:p w14:paraId="10EDA22C" w14:textId="77777777" w:rsidR="003E7524" w:rsidRDefault="003E7524">
        <w:pPr>
          <w:pStyle w:val="Header"/>
          <w:jc w:val="center"/>
        </w:pPr>
        <w:r>
          <w:fldChar w:fldCharType="begin"/>
        </w:r>
        <w:r>
          <w:instrText xml:space="preserve"> PAGE   \* MERGEFORMAT </w:instrText>
        </w:r>
        <w:r>
          <w:fldChar w:fldCharType="separate"/>
        </w:r>
        <w:r w:rsidR="0099783A">
          <w:rPr>
            <w:noProof/>
          </w:rPr>
          <w:t>16</w:t>
        </w:r>
        <w:r>
          <w:rPr>
            <w:noProof/>
          </w:rPr>
          <w:fldChar w:fldCharType="end"/>
        </w:r>
      </w:p>
    </w:sdtContent>
  </w:sdt>
  <w:p w14:paraId="07732BAF" w14:textId="77777777" w:rsidR="003E7524" w:rsidRDefault="003E7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3080"/>
    <w:multiLevelType w:val="hybridMultilevel"/>
    <w:tmpl w:val="A59CCBC4"/>
    <w:lvl w:ilvl="0" w:tplc="4A4A4850">
      <w:start w:val="9"/>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D06165"/>
    <w:multiLevelType w:val="hybridMultilevel"/>
    <w:tmpl w:val="D1DA1912"/>
    <w:lvl w:ilvl="0" w:tplc="D55CC3D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740CE7"/>
    <w:multiLevelType w:val="hybridMultilevel"/>
    <w:tmpl w:val="36F8315A"/>
    <w:lvl w:ilvl="0" w:tplc="1B143A5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4BD032F"/>
    <w:multiLevelType w:val="hybridMultilevel"/>
    <w:tmpl w:val="852A3F42"/>
    <w:lvl w:ilvl="0" w:tplc="03E47B16">
      <w:start w:val="4"/>
      <w:numFmt w:val="bullet"/>
      <w:lvlText w:val="-"/>
      <w:lvlJc w:val="left"/>
      <w:pPr>
        <w:ind w:left="2520" w:hanging="360"/>
      </w:pPr>
      <w:rPr>
        <w:rFonts w:ascii="Times New Roman" w:eastAsia="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6494DCA"/>
    <w:multiLevelType w:val="hybridMultilevel"/>
    <w:tmpl w:val="49EC51E0"/>
    <w:lvl w:ilvl="0" w:tplc="523C24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69B08A9"/>
    <w:multiLevelType w:val="hybridMultilevel"/>
    <w:tmpl w:val="998CF77A"/>
    <w:lvl w:ilvl="0" w:tplc="644E892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8420D3E"/>
    <w:multiLevelType w:val="multilevel"/>
    <w:tmpl w:val="A0D20C7A"/>
    <w:lvl w:ilvl="0">
      <w:start w:val="1"/>
      <w:numFmt w:val="decimal"/>
      <w:lvlText w:val="%1."/>
      <w:lvlJc w:val="left"/>
      <w:pPr>
        <w:ind w:left="1080" w:hanging="360"/>
      </w:pPr>
      <w:rPr>
        <w:rFonts w:cs="Times New Roman"/>
      </w:rPr>
    </w:lvl>
    <w:lvl w:ilvl="1">
      <w:start w:val="1"/>
      <w:numFmt w:val="decimal"/>
      <w:isLgl/>
      <w:lvlText w:val="%1.%2"/>
      <w:lvlJc w:val="left"/>
      <w:pPr>
        <w:ind w:left="1095" w:hanging="375"/>
      </w:pPr>
      <w:rPr>
        <w:rFonts w:cs="Times New Roman"/>
        <w:b/>
      </w:rPr>
    </w:lvl>
    <w:lvl w:ilvl="2">
      <w:start w:val="1"/>
      <w:numFmt w:val="decimal"/>
      <w:isLgl/>
      <w:lvlText w:val="%1.%2.%3"/>
      <w:lvlJc w:val="left"/>
      <w:pPr>
        <w:ind w:left="1440" w:hanging="720"/>
      </w:pPr>
      <w:rPr>
        <w:rFonts w:cs="Times New Roman"/>
        <w:b/>
      </w:rPr>
    </w:lvl>
    <w:lvl w:ilvl="3">
      <w:start w:val="1"/>
      <w:numFmt w:val="decimal"/>
      <w:isLgl/>
      <w:lvlText w:val="%1.%2.%3.%4"/>
      <w:lvlJc w:val="left"/>
      <w:pPr>
        <w:ind w:left="1800" w:hanging="1080"/>
      </w:pPr>
      <w:rPr>
        <w:rFonts w:cs="Times New Roman"/>
        <w:b/>
      </w:rPr>
    </w:lvl>
    <w:lvl w:ilvl="4">
      <w:start w:val="1"/>
      <w:numFmt w:val="decimal"/>
      <w:isLgl/>
      <w:lvlText w:val="%1.%2.%3.%4.%5"/>
      <w:lvlJc w:val="left"/>
      <w:pPr>
        <w:ind w:left="1800" w:hanging="1080"/>
      </w:pPr>
      <w:rPr>
        <w:rFonts w:cs="Times New Roman"/>
        <w:b/>
      </w:rPr>
    </w:lvl>
    <w:lvl w:ilvl="5">
      <w:start w:val="1"/>
      <w:numFmt w:val="decimal"/>
      <w:isLgl/>
      <w:lvlText w:val="%1.%2.%3.%4.%5.%6"/>
      <w:lvlJc w:val="left"/>
      <w:pPr>
        <w:ind w:left="2160" w:hanging="1440"/>
      </w:pPr>
      <w:rPr>
        <w:rFonts w:cs="Times New Roman"/>
        <w:b/>
      </w:rPr>
    </w:lvl>
    <w:lvl w:ilvl="6">
      <w:start w:val="1"/>
      <w:numFmt w:val="decimal"/>
      <w:isLgl/>
      <w:lvlText w:val="%1.%2.%3.%4.%5.%6.%7"/>
      <w:lvlJc w:val="left"/>
      <w:pPr>
        <w:ind w:left="2160" w:hanging="1440"/>
      </w:pPr>
      <w:rPr>
        <w:rFonts w:cs="Times New Roman"/>
        <w:b/>
      </w:rPr>
    </w:lvl>
    <w:lvl w:ilvl="7">
      <w:start w:val="1"/>
      <w:numFmt w:val="decimal"/>
      <w:isLgl/>
      <w:lvlText w:val="%1.%2.%3.%4.%5.%6.%7.%8"/>
      <w:lvlJc w:val="left"/>
      <w:pPr>
        <w:ind w:left="2520" w:hanging="1800"/>
      </w:pPr>
      <w:rPr>
        <w:rFonts w:cs="Times New Roman"/>
        <w:b/>
      </w:rPr>
    </w:lvl>
    <w:lvl w:ilvl="8">
      <w:start w:val="1"/>
      <w:numFmt w:val="decimal"/>
      <w:isLgl/>
      <w:lvlText w:val="%1.%2.%3.%4.%5.%6.%7.%8.%9"/>
      <w:lvlJc w:val="left"/>
      <w:pPr>
        <w:ind w:left="2880" w:hanging="2160"/>
      </w:pPr>
      <w:rPr>
        <w:rFonts w:cs="Times New Roman"/>
        <w:b/>
      </w:rPr>
    </w:lvl>
  </w:abstractNum>
  <w:abstractNum w:abstractNumId="7">
    <w:nsid w:val="0C357171"/>
    <w:multiLevelType w:val="hybridMultilevel"/>
    <w:tmpl w:val="5A9EBD02"/>
    <w:lvl w:ilvl="0" w:tplc="121041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3854DE"/>
    <w:multiLevelType w:val="hybridMultilevel"/>
    <w:tmpl w:val="F872F28A"/>
    <w:lvl w:ilvl="0" w:tplc="27A40D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23A6A1D"/>
    <w:multiLevelType w:val="hybridMultilevel"/>
    <w:tmpl w:val="9CAAAE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8FD55BC"/>
    <w:multiLevelType w:val="hybridMultilevel"/>
    <w:tmpl w:val="8424E754"/>
    <w:lvl w:ilvl="0" w:tplc="6E6458F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CA752C"/>
    <w:multiLevelType w:val="hybridMultilevel"/>
    <w:tmpl w:val="0298D650"/>
    <w:lvl w:ilvl="0" w:tplc="DB6A1A72">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917DF5"/>
    <w:multiLevelType w:val="hybridMultilevel"/>
    <w:tmpl w:val="48622EE8"/>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B4448"/>
    <w:multiLevelType w:val="hybridMultilevel"/>
    <w:tmpl w:val="EF9492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D9348A"/>
    <w:multiLevelType w:val="hybridMultilevel"/>
    <w:tmpl w:val="5ECC349A"/>
    <w:lvl w:ilvl="0" w:tplc="B2D8A7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AF07F19"/>
    <w:multiLevelType w:val="hybridMultilevel"/>
    <w:tmpl w:val="5B14A524"/>
    <w:lvl w:ilvl="0" w:tplc="61266E64">
      <w:start w:val="1"/>
      <w:numFmt w:val="bullet"/>
      <w:lvlText w:val="-"/>
      <w:lvlJc w:val="left"/>
      <w:pPr>
        <w:ind w:left="920" w:hanging="360"/>
      </w:pPr>
      <w:rPr>
        <w:rFonts w:ascii="Times New Roman" w:eastAsia="Times New Roman" w:hAnsi="Times New Roman"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nsid w:val="2C3C3AD2"/>
    <w:multiLevelType w:val="hybridMultilevel"/>
    <w:tmpl w:val="68028E82"/>
    <w:lvl w:ilvl="0" w:tplc="89F8742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2DC93FF7"/>
    <w:multiLevelType w:val="hybridMultilevel"/>
    <w:tmpl w:val="FE6618BA"/>
    <w:lvl w:ilvl="0" w:tplc="91225C4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E245732"/>
    <w:multiLevelType w:val="hybridMultilevel"/>
    <w:tmpl w:val="D6364C6A"/>
    <w:lvl w:ilvl="0" w:tplc="81CE355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E2C102F"/>
    <w:multiLevelType w:val="hybridMultilevel"/>
    <w:tmpl w:val="24E4A0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3185EC7"/>
    <w:multiLevelType w:val="hybridMultilevel"/>
    <w:tmpl w:val="3FA040C8"/>
    <w:lvl w:ilvl="0" w:tplc="8C1E02EA">
      <w:start w:val="2"/>
      <w:numFmt w:val="bullet"/>
      <w:lvlText w:val="-"/>
      <w:lvlJc w:val="left"/>
      <w:pPr>
        <w:ind w:left="1200" w:hanging="360"/>
      </w:pPr>
      <w:rPr>
        <w:rFonts w:ascii="Times New Roman" w:eastAsia="Times New Roman" w:hAnsi="Times New Roman"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nsid w:val="353A3610"/>
    <w:multiLevelType w:val="hybridMultilevel"/>
    <w:tmpl w:val="8FF4E656"/>
    <w:lvl w:ilvl="0" w:tplc="0C7C3EB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B1F4FC8"/>
    <w:multiLevelType w:val="hybridMultilevel"/>
    <w:tmpl w:val="C10C6B70"/>
    <w:lvl w:ilvl="0" w:tplc="36E2048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401484"/>
    <w:multiLevelType w:val="hybridMultilevel"/>
    <w:tmpl w:val="0D3C12DE"/>
    <w:lvl w:ilvl="0" w:tplc="44887028">
      <w:start w:val="1"/>
      <w:numFmt w:val="bullet"/>
      <w:lvlText w:val="-"/>
      <w:lvlJc w:val="left"/>
      <w:pPr>
        <w:tabs>
          <w:tab w:val="num" w:pos="720"/>
        </w:tabs>
        <w:ind w:left="720" w:hanging="360"/>
      </w:pPr>
      <w:rPr>
        <w:rFonts w:ascii="Times New Roman" w:hAnsi="Times New Roman" w:hint="default"/>
      </w:rPr>
    </w:lvl>
    <w:lvl w:ilvl="1" w:tplc="1B28353C">
      <w:start w:val="1"/>
      <w:numFmt w:val="decimal"/>
      <w:lvlText w:val="%2."/>
      <w:lvlJc w:val="left"/>
      <w:pPr>
        <w:tabs>
          <w:tab w:val="num" w:pos="1440"/>
        </w:tabs>
        <w:ind w:left="1440" w:hanging="360"/>
      </w:pPr>
      <w:rPr>
        <w:rFonts w:ascii="Times New Roman" w:eastAsia="Times New Roman" w:hAnsi="Times New Roman" w:cs="Times New Roman"/>
      </w:rPr>
    </w:lvl>
    <w:lvl w:ilvl="2" w:tplc="90963064">
      <w:start w:val="1"/>
      <w:numFmt w:val="decimal"/>
      <w:lvlText w:val="%3."/>
      <w:lvlJc w:val="left"/>
      <w:pPr>
        <w:tabs>
          <w:tab w:val="num" w:pos="2160"/>
        </w:tabs>
        <w:ind w:left="2160" w:hanging="360"/>
      </w:pPr>
      <w:rPr>
        <w:rFonts w:cs="Times New Roman"/>
      </w:rPr>
    </w:lvl>
    <w:lvl w:ilvl="3" w:tplc="E61ECF10">
      <w:start w:val="1"/>
      <w:numFmt w:val="decimal"/>
      <w:lvlText w:val="%4."/>
      <w:lvlJc w:val="left"/>
      <w:pPr>
        <w:tabs>
          <w:tab w:val="num" w:pos="2880"/>
        </w:tabs>
        <w:ind w:left="2880" w:hanging="360"/>
      </w:pPr>
      <w:rPr>
        <w:rFonts w:cs="Times New Roman"/>
      </w:rPr>
    </w:lvl>
    <w:lvl w:ilvl="4" w:tplc="16ECB63C">
      <w:start w:val="1"/>
      <w:numFmt w:val="decimal"/>
      <w:lvlText w:val="%5."/>
      <w:lvlJc w:val="left"/>
      <w:pPr>
        <w:tabs>
          <w:tab w:val="num" w:pos="3600"/>
        </w:tabs>
        <w:ind w:left="3600" w:hanging="360"/>
      </w:pPr>
      <w:rPr>
        <w:rFonts w:cs="Times New Roman"/>
      </w:rPr>
    </w:lvl>
    <w:lvl w:ilvl="5" w:tplc="B5400862">
      <w:start w:val="1"/>
      <w:numFmt w:val="decimal"/>
      <w:lvlText w:val="%6."/>
      <w:lvlJc w:val="left"/>
      <w:pPr>
        <w:tabs>
          <w:tab w:val="num" w:pos="4320"/>
        </w:tabs>
        <w:ind w:left="4320" w:hanging="360"/>
      </w:pPr>
      <w:rPr>
        <w:rFonts w:cs="Times New Roman"/>
      </w:rPr>
    </w:lvl>
    <w:lvl w:ilvl="6" w:tplc="D812E3A4">
      <w:start w:val="1"/>
      <w:numFmt w:val="decimal"/>
      <w:lvlText w:val="%7."/>
      <w:lvlJc w:val="left"/>
      <w:pPr>
        <w:tabs>
          <w:tab w:val="num" w:pos="5040"/>
        </w:tabs>
        <w:ind w:left="5040" w:hanging="360"/>
      </w:pPr>
      <w:rPr>
        <w:rFonts w:cs="Times New Roman"/>
      </w:rPr>
    </w:lvl>
    <w:lvl w:ilvl="7" w:tplc="C8783550">
      <w:start w:val="1"/>
      <w:numFmt w:val="decimal"/>
      <w:lvlText w:val="%8."/>
      <w:lvlJc w:val="left"/>
      <w:pPr>
        <w:tabs>
          <w:tab w:val="num" w:pos="5760"/>
        </w:tabs>
        <w:ind w:left="5760" w:hanging="360"/>
      </w:pPr>
      <w:rPr>
        <w:rFonts w:cs="Times New Roman"/>
      </w:rPr>
    </w:lvl>
    <w:lvl w:ilvl="8" w:tplc="C2FCEDD2">
      <w:start w:val="1"/>
      <w:numFmt w:val="decimal"/>
      <w:lvlText w:val="%9."/>
      <w:lvlJc w:val="left"/>
      <w:pPr>
        <w:tabs>
          <w:tab w:val="num" w:pos="6480"/>
        </w:tabs>
        <w:ind w:left="6480" w:hanging="360"/>
      </w:pPr>
      <w:rPr>
        <w:rFonts w:cs="Times New Roman"/>
      </w:rPr>
    </w:lvl>
  </w:abstractNum>
  <w:abstractNum w:abstractNumId="24">
    <w:nsid w:val="43A8463D"/>
    <w:multiLevelType w:val="hybridMultilevel"/>
    <w:tmpl w:val="98D26098"/>
    <w:lvl w:ilvl="0" w:tplc="8D26898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651B75"/>
    <w:multiLevelType w:val="hybridMultilevel"/>
    <w:tmpl w:val="77988DC6"/>
    <w:lvl w:ilvl="0" w:tplc="6464BC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8AE0C76"/>
    <w:multiLevelType w:val="hybridMultilevel"/>
    <w:tmpl w:val="9CAAAE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9C13B4C"/>
    <w:multiLevelType w:val="hybridMultilevel"/>
    <w:tmpl w:val="2B4096A8"/>
    <w:lvl w:ilvl="0" w:tplc="A5088F9E">
      <w:start w:val="9"/>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33857CE"/>
    <w:multiLevelType w:val="hybridMultilevel"/>
    <w:tmpl w:val="EC5AE150"/>
    <w:lvl w:ilvl="0" w:tplc="60B097FC">
      <w:start w:val="1"/>
      <w:numFmt w:val="bullet"/>
      <w:lvlText w:val="-"/>
      <w:lvlJc w:val="left"/>
      <w:pPr>
        <w:tabs>
          <w:tab w:val="num" w:pos="720"/>
        </w:tabs>
        <w:ind w:left="720" w:hanging="360"/>
      </w:pPr>
      <w:rPr>
        <w:rFonts w:ascii="Times New Roman" w:hAnsi="Times New Roman" w:hint="default"/>
      </w:rPr>
    </w:lvl>
    <w:lvl w:ilvl="1" w:tplc="15025AB4">
      <w:start w:val="1"/>
      <w:numFmt w:val="decimal"/>
      <w:lvlText w:val="%2."/>
      <w:lvlJc w:val="left"/>
      <w:pPr>
        <w:tabs>
          <w:tab w:val="num" w:pos="1440"/>
        </w:tabs>
        <w:ind w:left="1440" w:hanging="360"/>
      </w:pPr>
      <w:rPr>
        <w:rFonts w:cs="Times New Roman"/>
      </w:rPr>
    </w:lvl>
    <w:lvl w:ilvl="2" w:tplc="41B07100">
      <w:start w:val="1"/>
      <w:numFmt w:val="decimal"/>
      <w:lvlText w:val="%3."/>
      <w:lvlJc w:val="left"/>
      <w:pPr>
        <w:tabs>
          <w:tab w:val="num" w:pos="2160"/>
        </w:tabs>
        <w:ind w:left="2160" w:hanging="360"/>
      </w:pPr>
      <w:rPr>
        <w:rFonts w:cs="Times New Roman"/>
      </w:rPr>
    </w:lvl>
    <w:lvl w:ilvl="3" w:tplc="AF8C01AC">
      <w:start w:val="1"/>
      <w:numFmt w:val="decimal"/>
      <w:lvlText w:val="%4."/>
      <w:lvlJc w:val="left"/>
      <w:pPr>
        <w:tabs>
          <w:tab w:val="num" w:pos="2880"/>
        </w:tabs>
        <w:ind w:left="2880" w:hanging="360"/>
      </w:pPr>
      <w:rPr>
        <w:rFonts w:cs="Times New Roman"/>
      </w:rPr>
    </w:lvl>
    <w:lvl w:ilvl="4" w:tplc="979EFE32">
      <w:start w:val="1"/>
      <w:numFmt w:val="decimal"/>
      <w:lvlText w:val="%5."/>
      <w:lvlJc w:val="left"/>
      <w:pPr>
        <w:tabs>
          <w:tab w:val="num" w:pos="3600"/>
        </w:tabs>
        <w:ind w:left="3600" w:hanging="360"/>
      </w:pPr>
      <w:rPr>
        <w:rFonts w:cs="Times New Roman"/>
      </w:rPr>
    </w:lvl>
    <w:lvl w:ilvl="5" w:tplc="7902B2A4">
      <w:start w:val="1"/>
      <w:numFmt w:val="decimal"/>
      <w:lvlText w:val="%6."/>
      <w:lvlJc w:val="left"/>
      <w:pPr>
        <w:tabs>
          <w:tab w:val="num" w:pos="4320"/>
        </w:tabs>
        <w:ind w:left="4320" w:hanging="360"/>
      </w:pPr>
      <w:rPr>
        <w:rFonts w:cs="Times New Roman"/>
      </w:rPr>
    </w:lvl>
    <w:lvl w:ilvl="6" w:tplc="BDF054D6">
      <w:start w:val="1"/>
      <w:numFmt w:val="decimal"/>
      <w:lvlText w:val="%7."/>
      <w:lvlJc w:val="left"/>
      <w:pPr>
        <w:tabs>
          <w:tab w:val="num" w:pos="5040"/>
        </w:tabs>
        <w:ind w:left="5040" w:hanging="360"/>
      </w:pPr>
      <w:rPr>
        <w:rFonts w:cs="Times New Roman"/>
      </w:rPr>
    </w:lvl>
    <w:lvl w:ilvl="7" w:tplc="09A67272">
      <w:start w:val="1"/>
      <w:numFmt w:val="decimal"/>
      <w:lvlText w:val="%8."/>
      <w:lvlJc w:val="left"/>
      <w:pPr>
        <w:tabs>
          <w:tab w:val="num" w:pos="5760"/>
        </w:tabs>
        <w:ind w:left="5760" w:hanging="360"/>
      </w:pPr>
      <w:rPr>
        <w:rFonts w:cs="Times New Roman"/>
      </w:rPr>
    </w:lvl>
    <w:lvl w:ilvl="8" w:tplc="0B7CDAEC">
      <w:start w:val="1"/>
      <w:numFmt w:val="decimal"/>
      <w:lvlText w:val="%9."/>
      <w:lvlJc w:val="left"/>
      <w:pPr>
        <w:tabs>
          <w:tab w:val="num" w:pos="6480"/>
        </w:tabs>
        <w:ind w:left="6480" w:hanging="360"/>
      </w:pPr>
      <w:rPr>
        <w:rFonts w:cs="Times New Roman"/>
      </w:rPr>
    </w:lvl>
  </w:abstractNum>
  <w:abstractNum w:abstractNumId="29">
    <w:nsid w:val="58586E1B"/>
    <w:multiLevelType w:val="hybridMultilevel"/>
    <w:tmpl w:val="4BDCC600"/>
    <w:lvl w:ilvl="0" w:tplc="B8F41356">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FE09EC"/>
    <w:multiLevelType w:val="hybridMultilevel"/>
    <w:tmpl w:val="6586214A"/>
    <w:lvl w:ilvl="0" w:tplc="86BA15E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D775E42"/>
    <w:multiLevelType w:val="hybridMultilevel"/>
    <w:tmpl w:val="64AC968C"/>
    <w:lvl w:ilvl="0" w:tplc="A8FEAE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E292742"/>
    <w:multiLevelType w:val="hybridMultilevel"/>
    <w:tmpl w:val="77C072A4"/>
    <w:lvl w:ilvl="0" w:tplc="061226E4">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A26751"/>
    <w:multiLevelType w:val="hybridMultilevel"/>
    <w:tmpl w:val="36AA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A66F1D"/>
    <w:multiLevelType w:val="hybridMultilevel"/>
    <w:tmpl w:val="F7F2B3E2"/>
    <w:lvl w:ilvl="0" w:tplc="E6C0E626">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5CE2B40"/>
    <w:multiLevelType w:val="hybridMultilevel"/>
    <w:tmpl w:val="F38837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2"/>
  </w:num>
  <w:num w:numId="8">
    <w:abstractNumId w:val="0"/>
  </w:num>
  <w:num w:numId="9">
    <w:abstractNumId w:val="27"/>
  </w:num>
  <w:num w:numId="10">
    <w:abstractNumId w:val="4"/>
  </w:num>
  <w:num w:numId="11">
    <w:abstractNumId w:val="34"/>
  </w:num>
  <w:num w:numId="12">
    <w:abstractNumId w:val="22"/>
  </w:num>
  <w:num w:numId="13">
    <w:abstractNumId w:val="10"/>
  </w:num>
  <w:num w:numId="14">
    <w:abstractNumId w:val="2"/>
  </w:num>
  <w:num w:numId="15">
    <w:abstractNumId w:val="25"/>
  </w:num>
  <w:num w:numId="16">
    <w:abstractNumId w:val="26"/>
  </w:num>
  <w:num w:numId="17">
    <w:abstractNumId w:val="9"/>
  </w:num>
  <w:num w:numId="18">
    <w:abstractNumId w:val="3"/>
  </w:num>
  <w:num w:numId="19">
    <w:abstractNumId w:val="21"/>
  </w:num>
  <w:num w:numId="20">
    <w:abstractNumId w:val="5"/>
  </w:num>
  <w:num w:numId="21">
    <w:abstractNumId w:val="24"/>
  </w:num>
  <w:num w:numId="22">
    <w:abstractNumId w:val="8"/>
  </w:num>
  <w:num w:numId="23">
    <w:abstractNumId w:val="13"/>
  </w:num>
  <w:num w:numId="24">
    <w:abstractNumId w:val="30"/>
  </w:num>
  <w:num w:numId="25">
    <w:abstractNumId w:val="18"/>
  </w:num>
  <w:num w:numId="26">
    <w:abstractNumId w:val="29"/>
  </w:num>
  <w:num w:numId="27">
    <w:abstractNumId w:val="14"/>
  </w:num>
  <w:num w:numId="28">
    <w:abstractNumId w:val="15"/>
  </w:num>
  <w:num w:numId="29">
    <w:abstractNumId w:val="20"/>
  </w:num>
  <w:num w:numId="30">
    <w:abstractNumId w:val="35"/>
  </w:num>
  <w:num w:numId="31">
    <w:abstractNumId w:val="32"/>
  </w:num>
  <w:num w:numId="32">
    <w:abstractNumId w:val="11"/>
  </w:num>
  <w:num w:numId="33">
    <w:abstractNumId w:val="7"/>
  </w:num>
  <w:num w:numId="34">
    <w:abstractNumId w:val="31"/>
  </w:num>
  <w:num w:numId="35">
    <w:abstractNumId w:val="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6EA"/>
    <w:rsid w:val="00000918"/>
    <w:rsid w:val="0000353B"/>
    <w:rsid w:val="0000535B"/>
    <w:rsid w:val="00005952"/>
    <w:rsid w:val="00005F96"/>
    <w:rsid w:val="00010A70"/>
    <w:rsid w:val="0001111F"/>
    <w:rsid w:val="000112F2"/>
    <w:rsid w:val="00012540"/>
    <w:rsid w:val="000162F4"/>
    <w:rsid w:val="00017D17"/>
    <w:rsid w:val="000258D9"/>
    <w:rsid w:val="00030035"/>
    <w:rsid w:val="00030509"/>
    <w:rsid w:val="0003228E"/>
    <w:rsid w:val="00032310"/>
    <w:rsid w:val="000350F8"/>
    <w:rsid w:val="00036EC6"/>
    <w:rsid w:val="000372AF"/>
    <w:rsid w:val="000378C9"/>
    <w:rsid w:val="00042AC3"/>
    <w:rsid w:val="000533D9"/>
    <w:rsid w:val="000535E9"/>
    <w:rsid w:val="00061C47"/>
    <w:rsid w:val="00064F54"/>
    <w:rsid w:val="0007078F"/>
    <w:rsid w:val="00071726"/>
    <w:rsid w:val="00074B54"/>
    <w:rsid w:val="000816EA"/>
    <w:rsid w:val="00082FF1"/>
    <w:rsid w:val="00084781"/>
    <w:rsid w:val="00086B41"/>
    <w:rsid w:val="0009471E"/>
    <w:rsid w:val="0009747F"/>
    <w:rsid w:val="00097DAB"/>
    <w:rsid w:val="000A07DC"/>
    <w:rsid w:val="000A4D20"/>
    <w:rsid w:val="000B1683"/>
    <w:rsid w:val="000B29E2"/>
    <w:rsid w:val="000C0384"/>
    <w:rsid w:val="000C109C"/>
    <w:rsid w:val="000C148E"/>
    <w:rsid w:val="000D0018"/>
    <w:rsid w:val="000D1C0A"/>
    <w:rsid w:val="000D43BD"/>
    <w:rsid w:val="000D695D"/>
    <w:rsid w:val="000D7825"/>
    <w:rsid w:val="000F1836"/>
    <w:rsid w:val="000F391E"/>
    <w:rsid w:val="000F439C"/>
    <w:rsid w:val="000F7318"/>
    <w:rsid w:val="00102D22"/>
    <w:rsid w:val="00102E57"/>
    <w:rsid w:val="00103672"/>
    <w:rsid w:val="00105C95"/>
    <w:rsid w:val="00106370"/>
    <w:rsid w:val="00111586"/>
    <w:rsid w:val="00115356"/>
    <w:rsid w:val="00121E90"/>
    <w:rsid w:val="00122771"/>
    <w:rsid w:val="00123ED4"/>
    <w:rsid w:val="001270C3"/>
    <w:rsid w:val="0013182A"/>
    <w:rsid w:val="00133388"/>
    <w:rsid w:val="00134883"/>
    <w:rsid w:val="001379A5"/>
    <w:rsid w:val="00141072"/>
    <w:rsid w:val="00141F3C"/>
    <w:rsid w:val="00142299"/>
    <w:rsid w:val="0015190B"/>
    <w:rsid w:val="00154E5C"/>
    <w:rsid w:val="0015666D"/>
    <w:rsid w:val="00164936"/>
    <w:rsid w:val="00172393"/>
    <w:rsid w:val="00172897"/>
    <w:rsid w:val="00180AB1"/>
    <w:rsid w:val="001837C5"/>
    <w:rsid w:val="00186983"/>
    <w:rsid w:val="0019088E"/>
    <w:rsid w:val="001A292E"/>
    <w:rsid w:val="001B181A"/>
    <w:rsid w:val="001B6BE5"/>
    <w:rsid w:val="001C470F"/>
    <w:rsid w:val="001D0A25"/>
    <w:rsid w:val="001D0EEF"/>
    <w:rsid w:val="001D350D"/>
    <w:rsid w:val="001D5169"/>
    <w:rsid w:val="001E0301"/>
    <w:rsid w:val="001E1BDB"/>
    <w:rsid w:val="001E621B"/>
    <w:rsid w:val="001F3159"/>
    <w:rsid w:val="002024D5"/>
    <w:rsid w:val="0020708E"/>
    <w:rsid w:val="00213A48"/>
    <w:rsid w:val="0021584D"/>
    <w:rsid w:val="002326EC"/>
    <w:rsid w:val="0023370B"/>
    <w:rsid w:val="002346A4"/>
    <w:rsid w:val="002369A7"/>
    <w:rsid w:val="002372F8"/>
    <w:rsid w:val="00262A89"/>
    <w:rsid w:val="002705A9"/>
    <w:rsid w:val="00276725"/>
    <w:rsid w:val="00277AE4"/>
    <w:rsid w:val="00280100"/>
    <w:rsid w:val="002847FB"/>
    <w:rsid w:val="00285354"/>
    <w:rsid w:val="0029106B"/>
    <w:rsid w:val="00292A11"/>
    <w:rsid w:val="00294816"/>
    <w:rsid w:val="00294E6E"/>
    <w:rsid w:val="002A5A0F"/>
    <w:rsid w:val="002A711C"/>
    <w:rsid w:val="002B0688"/>
    <w:rsid w:val="002B22EE"/>
    <w:rsid w:val="002B537E"/>
    <w:rsid w:val="002B60DA"/>
    <w:rsid w:val="002D03AC"/>
    <w:rsid w:val="002D7269"/>
    <w:rsid w:val="002E2700"/>
    <w:rsid w:val="002E661C"/>
    <w:rsid w:val="002F12AF"/>
    <w:rsid w:val="00301C4B"/>
    <w:rsid w:val="0030281F"/>
    <w:rsid w:val="00307369"/>
    <w:rsid w:val="00312361"/>
    <w:rsid w:val="00312F38"/>
    <w:rsid w:val="0031781C"/>
    <w:rsid w:val="00322668"/>
    <w:rsid w:val="003262EA"/>
    <w:rsid w:val="00326A63"/>
    <w:rsid w:val="003317D4"/>
    <w:rsid w:val="00332C11"/>
    <w:rsid w:val="00351605"/>
    <w:rsid w:val="00360A0A"/>
    <w:rsid w:val="00362BFC"/>
    <w:rsid w:val="003827D7"/>
    <w:rsid w:val="0038288A"/>
    <w:rsid w:val="0039023D"/>
    <w:rsid w:val="00391D26"/>
    <w:rsid w:val="0039281E"/>
    <w:rsid w:val="003A2157"/>
    <w:rsid w:val="003A4586"/>
    <w:rsid w:val="003A4CF9"/>
    <w:rsid w:val="003B1A20"/>
    <w:rsid w:val="003B1B56"/>
    <w:rsid w:val="003C0006"/>
    <w:rsid w:val="003C0253"/>
    <w:rsid w:val="003C45E5"/>
    <w:rsid w:val="003D6093"/>
    <w:rsid w:val="003D75A5"/>
    <w:rsid w:val="003E1408"/>
    <w:rsid w:val="003E3F65"/>
    <w:rsid w:val="003E7524"/>
    <w:rsid w:val="004011DC"/>
    <w:rsid w:val="00401CC1"/>
    <w:rsid w:val="00404553"/>
    <w:rsid w:val="00406E88"/>
    <w:rsid w:val="00411A71"/>
    <w:rsid w:val="00414DD1"/>
    <w:rsid w:val="00431634"/>
    <w:rsid w:val="00433DAF"/>
    <w:rsid w:val="00437A54"/>
    <w:rsid w:val="00443452"/>
    <w:rsid w:val="00443AEC"/>
    <w:rsid w:val="00446E07"/>
    <w:rsid w:val="00450CFF"/>
    <w:rsid w:val="00452E5E"/>
    <w:rsid w:val="004649B7"/>
    <w:rsid w:val="00466BED"/>
    <w:rsid w:val="004731A2"/>
    <w:rsid w:val="00480C94"/>
    <w:rsid w:val="00481851"/>
    <w:rsid w:val="00490CDA"/>
    <w:rsid w:val="004B4E41"/>
    <w:rsid w:val="004B7A07"/>
    <w:rsid w:val="004B7B7E"/>
    <w:rsid w:val="004C03EE"/>
    <w:rsid w:val="004C4C95"/>
    <w:rsid w:val="004C6399"/>
    <w:rsid w:val="004D3780"/>
    <w:rsid w:val="004D5487"/>
    <w:rsid w:val="004D76D9"/>
    <w:rsid w:val="004F011C"/>
    <w:rsid w:val="004F0DD2"/>
    <w:rsid w:val="004F3000"/>
    <w:rsid w:val="004F3F14"/>
    <w:rsid w:val="00500A25"/>
    <w:rsid w:val="005050F1"/>
    <w:rsid w:val="005065E6"/>
    <w:rsid w:val="00513A01"/>
    <w:rsid w:val="00515E60"/>
    <w:rsid w:val="0052013D"/>
    <w:rsid w:val="00523FF9"/>
    <w:rsid w:val="00525A74"/>
    <w:rsid w:val="00532015"/>
    <w:rsid w:val="005329ED"/>
    <w:rsid w:val="005423B3"/>
    <w:rsid w:val="00545514"/>
    <w:rsid w:val="005512D1"/>
    <w:rsid w:val="0055419E"/>
    <w:rsid w:val="005562A1"/>
    <w:rsid w:val="00557BF5"/>
    <w:rsid w:val="005620C7"/>
    <w:rsid w:val="00566913"/>
    <w:rsid w:val="00567804"/>
    <w:rsid w:val="0057601C"/>
    <w:rsid w:val="00576C67"/>
    <w:rsid w:val="00581AF8"/>
    <w:rsid w:val="00583853"/>
    <w:rsid w:val="00585808"/>
    <w:rsid w:val="00586981"/>
    <w:rsid w:val="0059188D"/>
    <w:rsid w:val="005927D2"/>
    <w:rsid w:val="00595EE3"/>
    <w:rsid w:val="005B37DD"/>
    <w:rsid w:val="005C192A"/>
    <w:rsid w:val="005C3A84"/>
    <w:rsid w:val="005C70D0"/>
    <w:rsid w:val="005D0887"/>
    <w:rsid w:val="005D2CA1"/>
    <w:rsid w:val="005D4B24"/>
    <w:rsid w:val="005D55A3"/>
    <w:rsid w:val="005E0AE8"/>
    <w:rsid w:val="005E6A5E"/>
    <w:rsid w:val="005F1EFF"/>
    <w:rsid w:val="005F2C86"/>
    <w:rsid w:val="00602A66"/>
    <w:rsid w:val="00616ED8"/>
    <w:rsid w:val="00617EA0"/>
    <w:rsid w:val="006212D8"/>
    <w:rsid w:val="006222E6"/>
    <w:rsid w:val="00626FB6"/>
    <w:rsid w:val="006424F0"/>
    <w:rsid w:val="00646AD1"/>
    <w:rsid w:val="00656768"/>
    <w:rsid w:val="00657D2E"/>
    <w:rsid w:val="0066179D"/>
    <w:rsid w:val="006662C9"/>
    <w:rsid w:val="006731DB"/>
    <w:rsid w:val="00673BBE"/>
    <w:rsid w:val="00680762"/>
    <w:rsid w:val="00681D14"/>
    <w:rsid w:val="0068477F"/>
    <w:rsid w:val="006870CC"/>
    <w:rsid w:val="006909DC"/>
    <w:rsid w:val="006919AD"/>
    <w:rsid w:val="00691C9E"/>
    <w:rsid w:val="00696CB9"/>
    <w:rsid w:val="006A35CB"/>
    <w:rsid w:val="006B5214"/>
    <w:rsid w:val="006B605A"/>
    <w:rsid w:val="006B71C2"/>
    <w:rsid w:val="006B7D6C"/>
    <w:rsid w:val="006C0761"/>
    <w:rsid w:val="006D05DD"/>
    <w:rsid w:val="006D0792"/>
    <w:rsid w:val="006D37E4"/>
    <w:rsid w:val="006D58D5"/>
    <w:rsid w:val="006E53D7"/>
    <w:rsid w:val="006E5467"/>
    <w:rsid w:val="006F7A6C"/>
    <w:rsid w:val="007015FE"/>
    <w:rsid w:val="00704F15"/>
    <w:rsid w:val="00705EE1"/>
    <w:rsid w:val="00706525"/>
    <w:rsid w:val="00707363"/>
    <w:rsid w:val="007120D2"/>
    <w:rsid w:val="0071457B"/>
    <w:rsid w:val="00724E67"/>
    <w:rsid w:val="007264FE"/>
    <w:rsid w:val="00727E99"/>
    <w:rsid w:val="00732697"/>
    <w:rsid w:val="0074363E"/>
    <w:rsid w:val="007443C9"/>
    <w:rsid w:val="00745CE0"/>
    <w:rsid w:val="00746FC6"/>
    <w:rsid w:val="00751836"/>
    <w:rsid w:val="007541E3"/>
    <w:rsid w:val="00755706"/>
    <w:rsid w:val="0075726D"/>
    <w:rsid w:val="00760F68"/>
    <w:rsid w:val="00770BBB"/>
    <w:rsid w:val="00780DF7"/>
    <w:rsid w:val="007875BF"/>
    <w:rsid w:val="00794BD1"/>
    <w:rsid w:val="00795589"/>
    <w:rsid w:val="00797013"/>
    <w:rsid w:val="007A1478"/>
    <w:rsid w:val="007A3655"/>
    <w:rsid w:val="007A3AC8"/>
    <w:rsid w:val="007B0D71"/>
    <w:rsid w:val="007B7F46"/>
    <w:rsid w:val="007C2504"/>
    <w:rsid w:val="007C4CC2"/>
    <w:rsid w:val="007D12E9"/>
    <w:rsid w:val="007D691A"/>
    <w:rsid w:val="007E2C66"/>
    <w:rsid w:val="007E44F2"/>
    <w:rsid w:val="007F4354"/>
    <w:rsid w:val="007F4E61"/>
    <w:rsid w:val="008006B4"/>
    <w:rsid w:val="00802BC6"/>
    <w:rsid w:val="0080431B"/>
    <w:rsid w:val="00812986"/>
    <w:rsid w:val="00816C49"/>
    <w:rsid w:val="00817360"/>
    <w:rsid w:val="00821F5C"/>
    <w:rsid w:val="00822C5A"/>
    <w:rsid w:val="00823A6C"/>
    <w:rsid w:val="008250B6"/>
    <w:rsid w:val="00830EB9"/>
    <w:rsid w:val="00835714"/>
    <w:rsid w:val="008413CE"/>
    <w:rsid w:val="008427C5"/>
    <w:rsid w:val="008440AD"/>
    <w:rsid w:val="00847DE1"/>
    <w:rsid w:val="00850397"/>
    <w:rsid w:val="00855203"/>
    <w:rsid w:val="0085554B"/>
    <w:rsid w:val="00861150"/>
    <w:rsid w:val="00862A57"/>
    <w:rsid w:val="00865C40"/>
    <w:rsid w:val="00865CF8"/>
    <w:rsid w:val="008660A8"/>
    <w:rsid w:val="00871ABF"/>
    <w:rsid w:val="0087521C"/>
    <w:rsid w:val="008877C0"/>
    <w:rsid w:val="008928A4"/>
    <w:rsid w:val="008A49DB"/>
    <w:rsid w:val="008A4BB2"/>
    <w:rsid w:val="008B04AD"/>
    <w:rsid w:val="008B35D3"/>
    <w:rsid w:val="008B4396"/>
    <w:rsid w:val="008C0641"/>
    <w:rsid w:val="008C4651"/>
    <w:rsid w:val="008C520D"/>
    <w:rsid w:val="008D0D13"/>
    <w:rsid w:val="008F66E2"/>
    <w:rsid w:val="0090195A"/>
    <w:rsid w:val="00903E34"/>
    <w:rsid w:val="0091087D"/>
    <w:rsid w:val="009175B9"/>
    <w:rsid w:val="00920831"/>
    <w:rsid w:val="00927E2E"/>
    <w:rsid w:val="009323B6"/>
    <w:rsid w:val="00932A9C"/>
    <w:rsid w:val="00944D5E"/>
    <w:rsid w:val="0094540D"/>
    <w:rsid w:val="0094770B"/>
    <w:rsid w:val="00951565"/>
    <w:rsid w:val="00956C25"/>
    <w:rsid w:val="00973348"/>
    <w:rsid w:val="00975844"/>
    <w:rsid w:val="009803AA"/>
    <w:rsid w:val="009837BC"/>
    <w:rsid w:val="00990533"/>
    <w:rsid w:val="00990B10"/>
    <w:rsid w:val="00993BE5"/>
    <w:rsid w:val="00993C0A"/>
    <w:rsid w:val="0099713E"/>
    <w:rsid w:val="0099783A"/>
    <w:rsid w:val="009B43CE"/>
    <w:rsid w:val="009B65BC"/>
    <w:rsid w:val="009B67E5"/>
    <w:rsid w:val="009C15E3"/>
    <w:rsid w:val="009C1B4D"/>
    <w:rsid w:val="009D404E"/>
    <w:rsid w:val="009D7DDF"/>
    <w:rsid w:val="009E0DFE"/>
    <w:rsid w:val="009E661B"/>
    <w:rsid w:val="009F2673"/>
    <w:rsid w:val="00A03B07"/>
    <w:rsid w:val="00A12A70"/>
    <w:rsid w:val="00A16E35"/>
    <w:rsid w:val="00A22A28"/>
    <w:rsid w:val="00A34F4B"/>
    <w:rsid w:val="00A35877"/>
    <w:rsid w:val="00A37AB6"/>
    <w:rsid w:val="00A4249D"/>
    <w:rsid w:val="00A429C6"/>
    <w:rsid w:val="00A4555A"/>
    <w:rsid w:val="00A45848"/>
    <w:rsid w:val="00A45F76"/>
    <w:rsid w:val="00A50BA2"/>
    <w:rsid w:val="00A50EF5"/>
    <w:rsid w:val="00A54F25"/>
    <w:rsid w:val="00A57C42"/>
    <w:rsid w:val="00A57E56"/>
    <w:rsid w:val="00A64837"/>
    <w:rsid w:val="00A716FC"/>
    <w:rsid w:val="00A83761"/>
    <w:rsid w:val="00A950F0"/>
    <w:rsid w:val="00AA677C"/>
    <w:rsid w:val="00AC2A5C"/>
    <w:rsid w:val="00AC7D55"/>
    <w:rsid w:val="00AD029B"/>
    <w:rsid w:val="00AD1667"/>
    <w:rsid w:val="00AD1D27"/>
    <w:rsid w:val="00AD6293"/>
    <w:rsid w:val="00AF53C2"/>
    <w:rsid w:val="00B01263"/>
    <w:rsid w:val="00B0433F"/>
    <w:rsid w:val="00B10942"/>
    <w:rsid w:val="00B16C6A"/>
    <w:rsid w:val="00B21AB4"/>
    <w:rsid w:val="00B31179"/>
    <w:rsid w:val="00B5087D"/>
    <w:rsid w:val="00B522C6"/>
    <w:rsid w:val="00B57B28"/>
    <w:rsid w:val="00B601FA"/>
    <w:rsid w:val="00B632F9"/>
    <w:rsid w:val="00B6537B"/>
    <w:rsid w:val="00B831A1"/>
    <w:rsid w:val="00B84838"/>
    <w:rsid w:val="00B87403"/>
    <w:rsid w:val="00B91701"/>
    <w:rsid w:val="00B97E6F"/>
    <w:rsid w:val="00BA33B1"/>
    <w:rsid w:val="00BB2664"/>
    <w:rsid w:val="00BB5B1C"/>
    <w:rsid w:val="00BC254C"/>
    <w:rsid w:val="00BC6F8D"/>
    <w:rsid w:val="00BD69EE"/>
    <w:rsid w:val="00BE311D"/>
    <w:rsid w:val="00BE4731"/>
    <w:rsid w:val="00C003C1"/>
    <w:rsid w:val="00C04DEC"/>
    <w:rsid w:val="00C06F7B"/>
    <w:rsid w:val="00C13A82"/>
    <w:rsid w:val="00C15C0A"/>
    <w:rsid w:val="00C20B1B"/>
    <w:rsid w:val="00C2223E"/>
    <w:rsid w:val="00C3275E"/>
    <w:rsid w:val="00C35F75"/>
    <w:rsid w:val="00C37B10"/>
    <w:rsid w:val="00C37B1F"/>
    <w:rsid w:val="00C406EA"/>
    <w:rsid w:val="00C501AE"/>
    <w:rsid w:val="00C505A6"/>
    <w:rsid w:val="00C6100F"/>
    <w:rsid w:val="00C65A18"/>
    <w:rsid w:val="00C6627D"/>
    <w:rsid w:val="00C666CA"/>
    <w:rsid w:val="00C66821"/>
    <w:rsid w:val="00C717D7"/>
    <w:rsid w:val="00C72AE4"/>
    <w:rsid w:val="00C73638"/>
    <w:rsid w:val="00C77154"/>
    <w:rsid w:val="00C840FE"/>
    <w:rsid w:val="00C923B3"/>
    <w:rsid w:val="00C93B7B"/>
    <w:rsid w:val="00C94669"/>
    <w:rsid w:val="00C976EF"/>
    <w:rsid w:val="00CA34E3"/>
    <w:rsid w:val="00CA5FA5"/>
    <w:rsid w:val="00CB308E"/>
    <w:rsid w:val="00CC0FC7"/>
    <w:rsid w:val="00CC332B"/>
    <w:rsid w:val="00CD1D4D"/>
    <w:rsid w:val="00CD20EF"/>
    <w:rsid w:val="00CD7E5F"/>
    <w:rsid w:val="00CE5DE3"/>
    <w:rsid w:val="00CE7487"/>
    <w:rsid w:val="00D074F6"/>
    <w:rsid w:val="00D14155"/>
    <w:rsid w:val="00D26CD2"/>
    <w:rsid w:val="00D33172"/>
    <w:rsid w:val="00D363BC"/>
    <w:rsid w:val="00D37DCD"/>
    <w:rsid w:val="00D420DE"/>
    <w:rsid w:val="00D461A7"/>
    <w:rsid w:val="00D47E19"/>
    <w:rsid w:val="00D63541"/>
    <w:rsid w:val="00D66313"/>
    <w:rsid w:val="00D70078"/>
    <w:rsid w:val="00D70E01"/>
    <w:rsid w:val="00D72D2B"/>
    <w:rsid w:val="00D77C1F"/>
    <w:rsid w:val="00D834B7"/>
    <w:rsid w:val="00D90BFD"/>
    <w:rsid w:val="00D91C40"/>
    <w:rsid w:val="00D95F5A"/>
    <w:rsid w:val="00D96859"/>
    <w:rsid w:val="00DA2D69"/>
    <w:rsid w:val="00DB4D58"/>
    <w:rsid w:val="00DB67FE"/>
    <w:rsid w:val="00DC159F"/>
    <w:rsid w:val="00DC242B"/>
    <w:rsid w:val="00DD6632"/>
    <w:rsid w:val="00DE0613"/>
    <w:rsid w:val="00DE10C2"/>
    <w:rsid w:val="00DE24A3"/>
    <w:rsid w:val="00DE7508"/>
    <w:rsid w:val="00DF2C99"/>
    <w:rsid w:val="00E01861"/>
    <w:rsid w:val="00E1713E"/>
    <w:rsid w:val="00E17D2B"/>
    <w:rsid w:val="00E22253"/>
    <w:rsid w:val="00E23624"/>
    <w:rsid w:val="00E368AB"/>
    <w:rsid w:val="00E40607"/>
    <w:rsid w:val="00E40A0B"/>
    <w:rsid w:val="00E43864"/>
    <w:rsid w:val="00E55082"/>
    <w:rsid w:val="00E612DD"/>
    <w:rsid w:val="00E64708"/>
    <w:rsid w:val="00E70ADD"/>
    <w:rsid w:val="00E72E75"/>
    <w:rsid w:val="00E808B0"/>
    <w:rsid w:val="00E81D59"/>
    <w:rsid w:val="00E836A9"/>
    <w:rsid w:val="00E85E37"/>
    <w:rsid w:val="00E929A3"/>
    <w:rsid w:val="00E962B7"/>
    <w:rsid w:val="00EA0BC0"/>
    <w:rsid w:val="00EA59D3"/>
    <w:rsid w:val="00EA5BF1"/>
    <w:rsid w:val="00EA6520"/>
    <w:rsid w:val="00EB63FC"/>
    <w:rsid w:val="00EC2BF3"/>
    <w:rsid w:val="00ED15B8"/>
    <w:rsid w:val="00ED1BA8"/>
    <w:rsid w:val="00ED62B3"/>
    <w:rsid w:val="00ED6B01"/>
    <w:rsid w:val="00EE52CC"/>
    <w:rsid w:val="00EE672B"/>
    <w:rsid w:val="00EF3F3E"/>
    <w:rsid w:val="00F0564C"/>
    <w:rsid w:val="00F13CFE"/>
    <w:rsid w:val="00F1435D"/>
    <w:rsid w:val="00F23CAE"/>
    <w:rsid w:val="00F25513"/>
    <w:rsid w:val="00F27640"/>
    <w:rsid w:val="00F30ADB"/>
    <w:rsid w:val="00F36AD8"/>
    <w:rsid w:val="00F40035"/>
    <w:rsid w:val="00F425A7"/>
    <w:rsid w:val="00F46502"/>
    <w:rsid w:val="00F47C5F"/>
    <w:rsid w:val="00F523BF"/>
    <w:rsid w:val="00F53544"/>
    <w:rsid w:val="00F60DC5"/>
    <w:rsid w:val="00F756AE"/>
    <w:rsid w:val="00F813F7"/>
    <w:rsid w:val="00F8196C"/>
    <w:rsid w:val="00F97A54"/>
    <w:rsid w:val="00FA0DD1"/>
    <w:rsid w:val="00FA7B4C"/>
    <w:rsid w:val="00FB3B43"/>
    <w:rsid w:val="00FC3F98"/>
    <w:rsid w:val="00FC5050"/>
    <w:rsid w:val="00FC5E46"/>
    <w:rsid w:val="00FC6470"/>
    <w:rsid w:val="00FC722B"/>
    <w:rsid w:val="00FD00D5"/>
    <w:rsid w:val="00FD4E48"/>
    <w:rsid w:val="00FD4F01"/>
    <w:rsid w:val="00FE28AD"/>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A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DE3"/>
    <w:pPr>
      <w:spacing w:after="200" w:line="276" w:lineRule="auto"/>
    </w:pPr>
    <w:rPr>
      <w:sz w:val="22"/>
      <w:szCs w:val="22"/>
    </w:rPr>
  </w:style>
  <w:style w:type="paragraph" w:styleId="Heading1">
    <w:name w:val="heading 1"/>
    <w:basedOn w:val="Normal"/>
    <w:next w:val="Normal"/>
    <w:link w:val="Heading1Char"/>
    <w:uiPriority w:val="99"/>
    <w:qFormat/>
    <w:rsid w:val="00F756AE"/>
    <w:pPr>
      <w:keepNext/>
      <w:spacing w:after="0" w:line="240" w:lineRule="auto"/>
      <w:outlineLvl w:val="0"/>
    </w:pPr>
    <w:rPr>
      <w:rFonts w:ascii=".VnTimeH" w:hAnsi=".VnTimeH"/>
      <w:b/>
      <w:bCs/>
      <w:sz w:val="28"/>
      <w:szCs w:val="28"/>
    </w:rPr>
  </w:style>
  <w:style w:type="paragraph" w:styleId="Heading5">
    <w:name w:val="heading 5"/>
    <w:basedOn w:val="Normal"/>
    <w:next w:val="Normal"/>
    <w:link w:val="Heading5Char"/>
    <w:uiPriority w:val="99"/>
    <w:qFormat/>
    <w:rsid w:val="00F756AE"/>
    <w:pPr>
      <w:keepNext/>
      <w:spacing w:after="0" w:line="240" w:lineRule="auto"/>
      <w:outlineLvl w:val="4"/>
    </w:pPr>
    <w:rPr>
      <w:rFonts w:ascii=".VnTimeH" w:hAnsi=".VnTimeH"/>
      <w:b/>
      <w:bCs/>
      <w:sz w:val="26"/>
      <w:szCs w:val="28"/>
    </w:rPr>
  </w:style>
  <w:style w:type="paragraph" w:styleId="Heading6">
    <w:name w:val="heading 6"/>
    <w:basedOn w:val="Normal"/>
    <w:next w:val="Normal"/>
    <w:link w:val="Heading6Char"/>
    <w:semiHidden/>
    <w:unhideWhenUsed/>
    <w:qFormat/>
    <w:locked/>
    <w:rsid w:val="00D6631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56AE"/>
    <w:rPr>
      <w:rFonts w:ascii=".VnTimeH" w:hAnsi=".VnTimeH" w:cs="Times New Roman"/>
      <w:b/>
      <w:bCs/>
      <w:sz w:val="28"/>
      <w:szCs w:val="28"/>
    </w:rPr>
  </w:style>
  <w:style w:type="character" w:customStyle="1" w:styleId="Heading5Char">
    <w:name w:val="Heading 5 Char"/>
    <w:link w:val="Heading5"/>
    <w:uiPriority w:val="99"/>
    <w:semiHidden/>
    <w:locked/>
    <w:rsid w:val="00F756AE"/>
    <w:rPr>
      <w:rFonts w:ascii=".VnTimeH" w:hAnsi=".VnTimeH" w:cs="Times New Roman"/>
      <w:b/>
      <w:bCs/>
      <w:sz w:val="28"/>
      <w:szCs w:val="28"/>
    </w:rPr>
  </w:style>
  <w:style w:type="paragraph" w:styleId="NormalWeb">
    <w:name w:val="Normal (Web)"/>
    <w:basedOn w:val="Normal"/>
    <w:link w:val="NormalWebChar"/>
    <w:uiPriority w:val="99"/>
    <w:rsid w:val="000816EA"/>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0816EA"/>
    <w:rPr>
      <w:rFonts w:cs="Times New Roman"/>
      <w:i/>
      <w:iCs/>
    </w:rPr>
  </w:style>
  <w:style w:type="character" w:styleId="Hyperlink">
    <w:name w:val="Hyperlink"/>
    <w:uiPriority w:val="99"/>
    <w:rsid w:val="000816EA"/>
    <w:rPr>
      <w:rFonts w:cs="Times New Roman"/>
      <w:color w:val="0000FF"/>
      <w:u w:val="single"/>
    </w:rPr>
  </w:style>
  <w:style w:type="character" w:styleId="Strong">
    <w:name w:val="Strong"/>
    <w:uiPriority w:val="99"/>
    <w:qFormat/>
    <w:rsid w:val="000816EA"/>
    <w:rPr>
      <w:rFonts w:cs="Times New Roman"/>
      <w:b/>
      <w:bCs/>
    </w:rPr>
  </w:style>
  <w:style w:type="paragraph" w:styleId="BalloonText">
    <w:name w:val="Balloon Text"/>
    <w:basedOn w:val="Normal"/>
    <w:link w:val="BalloonTextChar"/>
    <w:uiPriority w:val="99"/>
    <w:semiHidden/>
    <w:rsid w:val="00081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16EA"/>
    <w:rPr>
      <w:rFonts w:ascii="Tahoma" w:hAnsi="Tahoma" w:cs="Tahoma"/>
      <w:sz w:val="16"/>
      <w:szCs w:val="16"/>
    </w:rPr>
  </w:style>
  <w:style w:type="paragraph" w:styleId="ListParagraph">
    <w:name w:val="List Paragraph"/>
    <w:basedOn w:val="Normal"/>
    <w:link w:val="ListParagraphChar"/>
    <w:uiPriority w:val="99"/>
    <w:qFormat/>
    <w:rsid w:val="000535E9"/>
    <w:pPr>
      <w:ind w:left="720"/>
      <w:contextualSpacing/>
    </w:pPr>
  </w:style>
  <w:style w:type="paragraph" w:styleId="BodyTextIndent2">
    <w:name w:val="Body Text Indent 2"/>
    <w:basedOn w:val="Normal"/>
    <w:link w:val="BodyTextIndent2Char"/>
    <w:uiPriority w:val="99"/>
    <w:rsid w:val="00956C25"/>
    <w:pPr>
      <w:spacing w:after="0" w:line="240" w:lineRule="auto"/>
      <w:ind w:firstLine="720"/>
      <w:jc w:val="both"/>
    </w:pPr>
    <w:rPr>
      <w:rFonts w:ascii=".VnTime" w:hAnsi=".VnTime"/>
      <w:b/>
      <w:i/>
      <w:sz w:val="28"/>
      <w:szCs w:val="20"/>
    </w:rPr>
  </w:style>
  <w:style w:type="character" w:customStyle="1" w:styleId="BodyTextIndent2Char">
    <w:name w:val="Body Text Indent 2 Char"/>
    <w:link w:val="BodyTextIndent2"/>
    <w:uiPriority w:val="99"/>
    <w:locked/>
    <w:rsid w:val="00956C25"/>
    <w:rPr>
      <w:rFonts w:ascii=".VnTime" w:hAnsi=".VnTime" w:cs="Times New Roman"/>
      <w:b/>
      <w:i/>
      <w:sz w:val="20"/>
      <w:szCs w:val="20"/>
    </w:rPr>
  </w:style>
  <w:style w:type="table" w:styleId="TableGrid">
    <w:name w:val="Table Grid"/>
    <w:basedOn w:val="TableNormal"/>
    <w:uiPriority w:val="99"/>
    <w:rsid w:val="000533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2">
    <w:name w:val="a2"/>
    <w:basedOn w:val="Normal"/>
    <w:uiPriority w:val="99"/>
    <w:rsid w:val="00E01861"/>
    <w:pPr>
      <w:spacing w:after="0" w:line="360" w:lineRule="auto"/>
      <w:jc w:val="both"/>
    </w:pPr>
    <w:rPr>
      <w:rFonts w:ascii="Times New Roman" w:hAnsi="Times New Roman"/>
      <w:b/>
      <w:sz w:val="28"/>
      <w:szCs w:val="28"/>
    </w:rPr>
  </w:style>
  <w:style w:type="paragraph" w:customStyle="1" w:styleId="a3">
    <w:name w:val="a3"/>
    <w:basedOn w:val="Normal"/>
    <w:uiPriority w:val="99"/>
    <w:rsid w:val="00E01861"/>
    <w:pPr>
      <w:spacing w:after="0" w:line="360" w:lineRule="auto"/>
      <w:jc w:val="both"/>
    </w:pPr>
    <w:rPr>
      <w:rFonts w:ascii="Times New Roman" w:hAnsi="Times New Roman"/>
      <w:b/>
      <w:i/>
      <w:sz w:val="28"/>
      <w:szCs w:val="28"/>
      <w:lang w:val="pt-BR"/>
    </w:rPr>
  </w:style>
  <w:style w:type="paragraph" w:styleId="Header">
    <w:name w:val="header"/>
    <w:basedOn w:val="Normal"/>
    <w:link w:val="HeaderChar"/>
    <w:uiPriority w:val="99"/>
    <w:rsid w:val="00BC254C"/>
    <w:pPr>
      <w:tabs>
        <w:tab w:val="center" w:pos="4680"/>
        <w:tab w:val="right" w:pos="9360"/>
      </w:tabs>
      <w:spacing w:after="0" w:line="240" w:lineRule="auto"/>
    </w:pPr>
  </w:style>
  <w:style w:type="character" w:customStyle="1" w:styleId="HeaderChar">
    <w:name w:val="Header Char"/>
    <w:link w:val="Header"/>
    <w:uiPriority w:val="99"/>
    <w:locked/>
    <w:rsid w:val="00BC254C"/>
    <w:rPr>
      <w:rFonts w:cs="Times New Roman"/>
    </w:rPr>
  </w:style>
  <w:style w:type="paragraph" w:styleId="Footer">
    <w:name w:val="footer"/>
    <w:basedOn w:val="Normal"/>
    <w:link w:val="FooterChar"/>
    <w:rsid w:val="00BC254C"/>
    <w:pPr>
      <w:tabs>
        <w:tab w:val="center" w:pos="4680"/>
        <w:tab w:val="right" w:pos="9360"/>
      </w:tabs>
      <w:spacing w:after="0" w:line="240" w:lineRule="auto"/>
    </w:pPr>
  </w:style>
  <w:style w:type="character" w:customStyle="1" w:styleId="FooterChar">
    <w:name w:val="Footer Char"/>
    <w:link w:val="Footer"/>
    <w:uiPriority w:val="99"/>
    <w:locked/>
    <w:rsid w:val="00BC254C"/>
    <w:rPr>
      <w:rFonts w:cs="Times New Roman"/>
    </w:rPr>
  </w:style>
  <w:style w:type="character" w:styleId="PageNumber">
    <w:name w:val="page number"/>
    <w:uiPriority w:val="99"/>
    <w:rsid w:val="00794BD1"/>
    <w:rPr>
      <w:rFonts w:cs="Times New Roman"/>
    </w:rPr>
  </w:style>
  <w:style w:type="paragraph" w:customStyle="1" w:styleId="CharChar2Char">
    <w:name w:val="Char Char2 Char"/>
    <w:basedOn w:val="Normal"/>
    <w:autoRedefine/>
    <w:rsid w:val="00FC722B"/>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paragraph" w:styleId="BodyText">
    <w:name w:val="Body Text"/>
    <w:basedOn w:val="Normal"/>
    <w:link w:val="BodyTextChar"/>
    <w:uiPriority w:val="99"/>
    <w:semiHidden/>
    <w:unhideWhenUsed/>
    <w:rsid w:val="00FC722B"/>
    <w:pPr>
      <w:spacing w:after="120"/>
    </w:pPr>
  </w:style>
  <w:style w:type="character" w:customStyle="1" w:styleId="BodyTextChar">
    <w:name w:val="Body Text Char"/>
    <w:basedOn w:val="DefaultParagraphFont"/>
    <w:link w:val="BodyText"/>
    <w:rsid w:val="00FC722B"/>
    <w:rPr>
      <w:sz w:val="22"/>
      <w:szCs w:val="22"/>
    </w:rPr>
  </w:style>
  <w:style w:type="paragraph" w:customStyle="1" w:styleId="CharCharCharCharCharCharChar">
    <w:name w:val="Char Char Char Char Char Char Char"/>
    <w:basedOn w:val="Normal"/>
    <w:autoRedefine/>
    <w:rsid w:val="00102E5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
    <w:name w:val="Char Char1 Char Char Char Char"/>
    <w:basedOn w:val="Normal"/>
    <w:autoRedefine/>
    <w:rsid w:val="00F0564C"/>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character" w:customStyle="1" w:styleId="Heading6Char">
    <w:name w:val="Heading 6 Char"/>
    <w:basedOn w:val="DefaultParagraphFont"/>
    <w:link w:val="Heading6"/>
    <w:semiHidden/>
    <w:rsid w:val="00D66313"/>
    <w:rPr>
      <w:rFonts w:asciiTheme="majorHAnsi" w:eastAsiaTheme="majorEastAsia" w:hAnsiTheme="majorHAnsi" w:cstheme="majorBidi"/>
      <w:color w:val="243F60" w:themeColor="accent1" w:themeShade="7F"/>
      <w:sz w:val="22"/>
      <w:szCs w:val="22"/>
    </w:rPr>
  </w:style>
  <w:style w:type="character" w:customStyle="1" w:styleId="ListParagraphChar">
    <w:name w:val="List Paragraph Char"/>
    <w:link w:val="ListParagraph"/>
    <w:uiPriority w:val="99"/>
    <w:locked/>
    <w:rsid w:val="00D66313"/>
    <w:rPr>
      <w:sz w:val="22"/>
      <w:szCs w:val="22"/>
    </w:rPr>
  </w:style>
  <w:style w:type="character" w:customStyle="1" w:styleId="NormalWebChar">
    <w:name w:val="Normal (Web) Char"/>
    <w:link w:val="NormalWeb"/>
    <w:uiPriority w:val="99"/>
    <w:locked/>
    <w:rsid w:val="007D691A"/>
    <w:rPr>
      <w:rFonts w:ascii="Times New Roman" w:hAnsi="Times New Roman"/>
      <w:sz w:val="24"/>
      <w:szCs w:val="24"/>
    </w:rPr>
  </w:style>
  <w:style w:type="character" w:customStyle="1" w:styleId="fontstyle01">
    <w:name w:val="fontstyle01"/>
    <w:rsid w:val="00D72D2B"/>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DE3"/>
    <w:pPr>
      <w:spacing w:after="200" w:line="276" w:lineRule="auto"/>
    </w:pPr>
    <w:rPr>
      <w:sz w:val="22"/>
      <w:szCs w:val="22"/>
    </w:rPr>
  </w:style>
  <w:style w:type="paragraph" w:styleId="Heading1">
    <w:name w:val="heading 1"/>
    <w:basedOn w:val="Normal"/>
    <w:next w:val="Normal"/>
    <w:link w:val="Heading1Char"/>
    <w:uiPriority w:val="99"/>
    <w:qFormat/>
    <w:rsid w:val="00F756AE"/>
    <w:pPr>
      <w:keepNext/>
      <w:spacing w:after="0" w:line="240" w:lineRule="auto"/>
      <w:outlineLvl w:val="0"/>
    </w:pPr>
    <w:rPr>
      <w:rFonts w:ascii=".VnTimeH" w:hAnsi=".VnTimeH"/>
      <w:b/>
      <w:bCs/>
      <w:sz w:val="28"/>
      <w:szCs w:val="28"/>
    </w:rPr>
  </w:style>
  <w:style w:type="paragraph" w:styleId="Heading5">
    <w:name w:val="heading 5"/>
    <w:basedOn w:val="Normal"/>
    <w:next w:val="Normal"/>
    <w:link w:val="Heading5Char"/>
    <w:uiPriority w:val="99"/>
    <w:qFormat/>
    <w:rsid w:val="00F756AE"/>
    <w:pPr>
      <w:keepNext/>
      <w:spacing w:after="0" w:line="240" w:lineRule="auto"/>
      <w:outlineLvl w:val="4"/>
    </w:pPr>
    <w:rPr>
      <w:rFonts w:ascii=".VnTimeH" w:hAnsi=".VnTimeH"/>
      <w:b/>
      <w:bCs/>
      <w:sz w:val="26"/>
      <w:szCs w:val="28"/>
    </w:rPr>
  </w:style>
  <w:style w:type="paragraph" w:styleId="Heading6">
    <w:name w:val="heading 6"/>
    <w:basedOn w:val="Normal"/>
    <w:next w:val="Normal"/>
    <w:link w:val="Heading6Char"/>
    <w:semiHidden/>
    <w:unhideWhenUsed/>
    <w:qFormat/>
    <w:locked/>
    <w:rsid w:val="00D6631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56AE"/>
    <w:rPr>
      <w:rFonts w:ascii=".VnTimeH" w:hAnsi=".VnTimeH" w:cs="Times New Roman"/>
      <w:b/>
      <w:bCs/>
      <w:sz w:val="28"/>
      <w:szCs w:val="28"/>
    </w:rPr>
  </w:style>
  <w:style w:type="character" w:customStyle="1" w:styleId="Heading5Char">
    <w:name w:val="Heading 5 Char"/>
    <w:link w:val="Heading5"/>
    <w:uiPriority w:val="99"/>
    <w:semiHidden/>
    <w:locked/>
    <w:rsid w:val="00F756AE"/>
    <w:rPr>
      <w:rFonts w:ascii=".VnTimeH" w:hAnsi=".VnTimeH" w:cs="Times New Roman"/>
      <w:b/>
      <w:bCs/>
      <w:sz w:val="28"/>
      <w:szCs w:val="28"/>
    </w:rPr>
  </w:style>
  <w:style w:type="paragraph" w:styleId="NormalWeb">
    <w:name w:val="Normal (Web)"/>
    <w:basedOn w:val="Normal"/>
    <w:link w:val="NormalWebChar"/>
    <w:uiPriority w:val="99"/>
    <w:rsid w:val="000816EA"/>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0816EA"/>
    <w:rPr>
      <w:rFonts w:cs="Times New Roman"/>
      <w:i/>
      <w:iCs/>
    </w:rPr>
  </w:style>
  <w:style w:type="character" w:styleId="Hyperlink">
    <w:name w:val="Hyperlink"/>
    <w:uiPriority w:val="99"/>
    <w:rsid w:val="000816EA"/>
    <w:rPr>
      <w:rFonts w:cs="Times New Roman"/>
      <w:color w:val="0000FF"/>
      <w:u w:val="single"/>
    </w:rPr>
  </w:style>
  <w:style w:type="character" w:styleId="Strong">
    <w:name w:val="Strong"/>
    <w:uiPriority w:val="99"/>
    <w:qFormat/>
    <w:rsid w:val="000816EA"/>
    <w:rPr>
      <w:rFonts w:cs="Times New Roman"/>
      <w:b/>
      <w:bCs/>
    </w:rPr>
  </w:style>
  <w:style w:type="paragraph" w:styleId="BalloonText">
    <w:name w:val="Balloon Text"/>
    <w:basedOn w:val="Normal"/>
    <w:link w:val="BalloonTextChar"/>
    <w:uiPriority w:val="99"/>
    <w:semiHidden/>
    <w:rsid w:val="00081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16EA"/>
    <w:rPr>
      <w:rFonts w:ascii="Tahoma" w:hAnsi="Tahoma" w:cs="Tahoma"/>
      <w:sz w:val="16"/>
      <w:szCs w:val="16"/>
    </w:rPr>
  </w:style>
  <w:style w:type="paragraph" w:styleId="ListParagraph">
    <w:name w:val="List Paragraph"/>
    <w:basedOn w:val="Normal"/>
    <w:link w:val="ListParagraphChar"/>
    <w:uiPriority w:val="99"/>
    <w:qFormat/>
    <w:rsid w:val="000535E9"/>
    <w:pPr>
      <w:ind w:left="720"/>
      <w:contextualSpacing/>
    </w:pPr>
  </w:style>
  <w:style w:type="paragraph" w:styleId="BodyTextIndent2">
    <w:name w:val="Body Text Indent 2"/>
    <w:basedOn w:val="Normal"/>
    <w:link w:val="BodyTextIndent2Char"/>
    <w:uiPriority w:val="99"/>
    <w:rsid w:val="00956C25"/>
    <w:pPr>
      <w:spacing w:after="0" w:line="240" w:lineRule="auto"/>
      <w:ind w:firstLine="720"/>
      <w:jc w:val="both"/>
    </w:pPr>
    <w:rPr>
      <w:rFonts w:ascii=".VnTime" w:hAnsi=".VnTime"/>
      <w:b/>
      <w:i/>
      <w:sz w:val="28"/>
      <w:szCs w:val="20"/>
    </w:rPr>
  </w:style>
  <w:style w:type="character" w:customStyle="1" w:styleId="BodyTextIndent2Char">
    <w:name w:val="Body Text Indent 2 Char"/>
    <w:link w:val="BodyTextIndent2"/>
    <w:uiPriority w:val="99"/>
    <w:locked/>
    <w:rsid w:val="00956C25"/>
    <w:rPr>
      <w:rFonts w:ascii=".VnTime" w:hAnsi=".VnTime" w:cs="Times New Roman"/>
      <w:b/>
      <w:i/>
      <w:sz w:val="20"/>
      <w:szCs w:val="20"/>
    </w:rPr>
  </w:style>
  <w:style w:type="table" w:styleId="TableGrid">
    <w:name w:val="Table Grid"/>
    <w:basedOn w:val="TableNormal"/>
    <w:uiPriority w:val="99"/>
    <w:rsid w:val="000533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2">
    <w:name w:val="a2"/>
    <w:basedOn w:val="Normal"/>
    <w:uiPriority w:val="99"/>
    <w:rsid w:val="00E01861"/>
    <w:pPr>
      <w:spacing w:after="0" w:line="360" w:lineRule="auto"/>
      <w:jc w:val="both"/>
    </w:pPr>
    <w:rPr>
      <w:rFonts w:ascii="Times New Roman" w:hAnsi="Times New Roman"/>
      <w:b/>
      <w:sz w:val="28"/>
      <w:szCs w:val="28"/>
    </w:rPr>
  </w:style>
  <w:style w:type="paragraph" w:customStyle="1" w:styleId="a3">
    <w:name w:val="a3"/>
    <w:basedOn w:val="Normal"/>
    <w:uiPriority w:val="99"/>
    <w:rsid w:val="00E01861"/>
    <w:pPr>
      <w:spacing w:after="0" w:line="360" w:lineRule="auto"/>
      <w:jc w:val="both"/>
    </w:pPr>
    <w:rPr>
      <w:rFonts w:ascii="Times New Roman" w:hAnsi="Times New Roman"/>
      <w:b/>
      <w:i/>
      <w:sz w:val="28"/>
      <w:szCs w:val="28"/>
      <w:lang w:val="pt-BR"/>
    </w:rPr>
  </w:style>
  <w:style w:type="paragraph" w:styleId="Header">
    <w:name w:val="header"/>
    <w:basedOn w:val="Normal"/>
    <w:link w:val="HeaderChar"/>
    <w:uiPriority w:val="99"/>
    <w:rsid w:val="00BC254C"/>
    <w:pPr>
      <w:tabs>
        <w:tab w:val="center" w:pos="4680"/>
        <w:tab w:val="right" w:pos="9360"/>
      </w:tabs>
      <w:spacing w:after="0" w:line="240" w:lineRule="auto"/>
    </w:pPr>
  </w:style>
  <w:style w:type="character" w:customStyle="1" w:styleId="HeaderChar">
    <w:name w:val="Header Char"/>
    <w:link w:val="Header"/>
    <w:uiPriority w:val="99"/>
    <w:locked/>
    <w:rsid w:val="00BC254C"/>
    <w:rPr>
      <w:rFonts w:cs="Times New Roman"/>
    </w:rPr>
  </w:style>
  <w:style w:type="paragraph" w:styleId="Footer">
    <w:name w:val="footer"/>
    <w:basedOn w:val="Normal"/>
    <w:link w:val="FooterChar"/>
    <w:rsid w:val="00BC254C"/>
    <w:pPr>
      <w:tabs>
        <w:tab w:val="center" w:pos="4680"/>
        <w:tab w:val="right" w:pos="9360"/>
      </w:tabs>
      <w:spacing w:after="0" w:line="240" w:lineRule="auto"/>
    </w:pPr>
  </w:style>
  <w:style w:type="character" w:customStyle="1" w:styleId="FooterChar">
    <w:name w:val="Footer Char"/>
    <w:link w:val="Footer"/>
    <w:uiPriority w:val="99"/>
    <w:locked/>
    <w:rsid w:val="00BC254C"/>
    <w:rPr>
      <w:rFonts w:cs="Times New Roman"/>
    </w:rPr>
  </w:style>
  <w:style w:type="character" w:styleId="PageNumber">
    <w:name w:val="page number"/>
    <w:uiPriority w:val="99"/>
    <w:rsid w:val="00794BD1"/>
    <w:rPr>
      <w:rFonts w:cs="Times New Roman"/>
    </w:rPr>
  </w:style>
  <w:style w:type="paragraph" w:customStyle="1" w:styleId="CharChar2Char">
    <w:name w:val="Char Char2 Char"/>
    <w:basedOn w:val="Normal"/>
    <w:autoRedefine/>
    <w:rsid w:val="00FC722B"/>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paragraph" w:styleId="BodyText">
    <w:name w:val="Body Text"/>
    <w:basedOn w:val="Normal"/>
    <w:link w:val="BodyTextChar"/>
    <w:uiPriority w:val="99"/>
    <w:semiHidden/>
    <w:unhideWhenUsed/>
    <w:rsid w:val="00FC722B"/>
    <w:pPr>
      <w:spacing w:after="120"/>
    </w:pPr>
  </w:style>
  <w:style w:type="character" w:customStyle="1" w:styleId="BodyTextChar">
    <w:name w:val="Body Text Char"/>
    <w:basedOn w:val="DefaultParagraphFont"/>
    <w:link w:val="BodyText"/>
    <w:rsid w:val="00FC722B"/>
    <w:rPr>
      <w:sz w:val="22"/>
      <w:szCs w:val="22"/>
    </w:rPr>
  </w:style>
  <w:style w:type="paragraph" w:customStyle="1" w:styleId="CharCharCharCharCharCharChar">
    <w:name w:val="Char Char Char Char Char Char Char"/>
    <w:basedOn w:val="Normal"/>
    <w:autoRedefine/>
    <w:rsid w:val="00102E5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
    <w:name w:val="Char Char1 Char Char Char Char"/>
    <w:basedOn w:val="Normal"/>
    <w:autoRedefine/>
    <w:rsid w:val="00F0564C"/>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character" w:customStyle="1" w:styleId="Heading6Char">
    <w:name w:val="Heading 6 Char"/>
    <w:basedOn w:val="DefaultParagraphFont"/>
    <w:link w:val="Heading6"/>
    <w:semiHidden/>
    <w:rsid w:val="00D66313"/>
    <w:rPr>
      <w:rFonts w:asciiTheme="majorHAnsi" w:eastAsiaTheme="majorEastAsia" w:hAnsiTheme="majorHAnsi" w:cstheme="majorBidi"/>
      <w:color w:val="243F60" w:themeColor="accent1" w:themeShade="7F"/>
      <w:sz w:val="22"/>
      <w:szCs w:val="22"/>
    </w:rPr>
  </w:style>
  <w:style w:type="character" w:customStyle="1" w:styleId="ListParagraphChar">
    <w:name w:val="List Paragraph Char"/>
    <w:link w:val="ListParagraph"/>
    <w:uiPriority w:val="99"/>
    <w:locked/>
    <w:rsid w:val="00D66313"/>
    <w:rPr>
      <w:sz w:val="22"/>
      <w:szCs w:val="22"/>
    </w:rPr>
  </w:style>
  <w:style w:type="character" w:customStyle="1" w:styleId="NormalWebChar">
    <w:name w:val="Normal (Web) Char"/>
    <w:link w:val="NormalWeb"/>
    <w:uiPriority w:val="99"/>
    <w:locked/>
    <w:rsid w:val="007D691A"/>
    <w:rPr>
      <w:rFonts w:ascii="Times New Roman" w:hAnsi="Times New Roman"/>
      <w:sz w:val="24"/>
      <w:szCs w:val="24"/>
    </w:rPr>
  </w:style>
  <w:style w:type="character" w:customStyle="1" w:styleId="fontstyle01">
    <w:name w:val="fontstyle01"/>
    <w:rsid w:val="00D72D2B"/>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856">
      <w:bodyDiv w:val="1"/>
      <w:marLeft w:val="0"/>
      <w:marRight w:val="0"/>
      <w:marTop w:val="0"/>
      <w:marBottom w:val="0"/>
      <w:divBdr>
        <w:top w:val="none" w:sz="0" w:space="0" w:color="auto"/>
        <w:left w:val="none" w:sz="0" w:space="0" w:color="auto"/>
        <w:bottom w:val="none" w:sz="0" w:space="0" w:color="auto"/>
        <w:right w:val="none" w:sz="0" w:space="0" w:color="auto"/>
      </w:divBdr>
    </w:div>
    <w:div w:id="108285282">
      <w:bodyDiv w:val="1"/>
      <w:marLeft w:val="0"/>
      <w:marRight w:val="0"/>
      <w:marTop w:val="0"/>
      <w:marBottom w:val="0"/>
      <w:divBdr>
        <w:top w:val="none" w:sz="0" w:space="0" w:color="auto"/>
        <w:left w:val="none" w:sz="0" w:space="0" w:color="auto"/>
        <w:bottom w:val="none" w:sz="0" w:space="0" w:color="auto"/>
        <w:right w:val="none" w:sz="0" w:space="0" w:color="auto"/>
      </w:divBdr>
    </w:div>
    <w:div w:id="113915014">
      <w:bodyDiv w:val="1"/>
      <w:marLeft w:val="0"/>
      <w:marRight w:val="0"/>
      <w:marTop w:val="0"/>
      <w:marBottom w:val="0"/>
      <w:divBdr>
        <w:top w:val="none" w:sz="0" w:space="0" w:color="auto"/>
        <w:left w:val="none" w:sz="0" w:space="0" w:color="auto"/>
        <w:bottom w:val="none" w:sz="0" w:space="0" w:color="auto"/>
        <w:right w:val="none" w:sz="0" w:space="0" w:color="auto"/>
      </w:divBdr>
    </w:div>
    <w:div w:id="209347388">
      <w:bodyDiv w:val="1"/>
      <w:marLeft w:val="0"/>
      <w:marRight w:val="0"/>
      <w:marTop w:val="0"/>
      <w:marBottom w:val="0"/>
      <w:divBdr>
        <w:top w:val="none" w:sz="0" w:space="0" w:color="auto"/>
        <w:left w:val="none" w:sz="0" w:space="0" w:color="auto"/>
        <w:bottom w:val="none" w:sz="0" w:space="0" w:color="auto"/>
        <w:right w:val="none" w:sz="0" w:space="0" w:color="auto"/>
      </w:divBdr>
    </w:div>
    <w:div w:id="233200905">
      <w:bodyDiv w:val="1"/>
      <w:marLeft w:val="0"/>
      <w:marRight w:val="0"/>
      <w:marTop w:val="0"/>
      <w:marBottom w:val="0"/>
      <w:divBdr>
        <w:top w:val="none" w:sz="0" w:space="0" w:color="auto"/>
        <w:left w:val="none" w:sz="0" w:space="0" w:color="auto"/>
        <w:bottom w:val="none" w:sz="0" w:space="0" w:color="auto"/>
        <w:right w:val="none" w:sz="0" w:space="0" w:color="auto"/>
      </w:divBdr>
    </w:div>
    <w:div w:id="252588450">
      <w:bodyDiv w:val="1"/>
      <w:marLeft w:val="0"/>
      <w:marRight w:val="0"/>
      <w:marTop w:val="0"/>
      <w:marBottom w:val="0"/>
      <w:divBdr>
        <w:top w:val="none" w:sz="0" w:space="0" w:color="auto"/>
        <w:left w:val="none" w:sz="0" w:space="0" w:color="auto"/>
        <w:bottom w:val="none" w:sz="0" w:space="0" w:color="auto"/>
        <w:right w:val="none" w:sz="0" w:space="0" w:color="auto"/>
      </w:divBdr>
    </w:div>
    <w:div w:id="319693111">
      <w:bodyDiv w:val="1"/>
      <w:marLeft w:val="0"/>
      <w:marRight w:val="0"/>
      <w:marTop w:val="0"/>
      <w:marBottom w:val="0"/>
      <w:divBdr>
        <w:top w:val="none" w:sz="0" w:space="0" w:color="auto"/>
        <w:left w:val="none" w:sz="0" w:space="0" w:color="auto"/>
        <w:bottom w:val="none" w:sz="0" w:space="0" w:color="auto"/>
        <w:right w:val="none" w:sz="0" w:space="0" w:color="auto"/>
      </w:divBdr>
    </w:div>
    <w:div w:id="324088281">
      <w:bodyDiv w:val="1"/>
      <w:marLeft w:val="0"/>
      <w:marRight w:val="0"/>
      <w:marTop w:val="0"/>
      <w:marBottom w:val="0"/>
      <w:divBdr>
        <w:top w:val="none" w:sz="0" w:space="0" w:color="auto"/>
        <w:left w:val="none" w:sz="0" w:space="0" w:color="auto"/>
        <w:bottom w:val="none" w:sz="0" w:space="0" w:color="auto"/>
        <w:right w:val="none" w:sz="0" w:space="0" w:color="auto"/>
      </w:divBdr>
    </w:div>
    <w:div w:id="531647257">
      <w:bodyDiv w:val="1"/>
      <w:marLeft w:val="0"/>
      <w:marRight w:val="0"/>
      <w:marTop w:val="0"/>
      <w:marBottom w:val="0"/>
      <w:divBdr>
        <w:top w:val="none" w:sz="0" w:space="0" w:color="auto"/>
        <w:left w:val="none" w:sz="0" w:space="0" w:color="auto"/>
        <w:bottom w:val="none" w:sz="0" w:space="0" w:color="auto"/>
        <w:right w:val="none" w:sz="0" w:space="0" w:color="auto"/>
      </w:divBdr>
    </w:div>
    <w:div w:id="586036347">
      <w:bodyDiv w:val="1"/>
      <w:marLeft w:val="0"/>
      <w:marRight w:val="0"/>
      <w:marTop w:val="0"/>
      <w:marBottom w:val="0"/>
      <w:divBdr>
        <w:top w:val="none" w:sz="0" w:space="0" w:color="auto"/>
        <w:left w:val="none" w:sz="0" w:space="0" w:color="auto"/>
        <w:bottom w:val="none" w:sz="0" w:space="0" w:color="auto"/>
        <w:right w:val="none" w:sz="0" w:space="0" w:color="auto"/>
      </w:divBdr>
    </w:div>
    <w:div w:id="657654489">
      <w:bodyDiv w:val="1"/>
      <w:marLeft w:val="0"/>
      <w:marRight w:val="0"/>
      <w:marTop w:val="0"/>
      <w:marBottom w:val="0"/>
      <w:divBdr>
        <w:top w:val="none" w:sz="0" w:space="0" w:color="auto"/>
        <w:left w:val="none" w:sz="0" w:space="0" w:color="auto"/>
        <w:bottom w:val="none" w:sz="0" w:space="0" w:color="auto"/>
        <w:right w:val="none" w:sz="0" w:space="0" w:color="auto"/>
      </w:divBdr>
    </w:div>
    <w:div w:id="682829934">
      <w:bodyDiv w:val="1"/>
      <w:marLeft w:val="0"/>
      <w:marRight w:val="0"/>
      <w:marTop w:val="0"/>
      <w:marBottom w:val="0"/>
      <w:divBdr>
        <w:top w:val="none" w:sz="0" w:space="0" w:color="auto"/>
        <w:left w:val="none" w:sz="0" w:space="0" w:color="auto"/>
        <w:bottom w:val="none" w:sz="0" w:space="0" w:color="auto"/>
        <w:right w:val="none" w:sz="0" w:space="0" w:color="auto"/>
      </w:divBdr>
    </w:div>
    <w:div w:id="805320006">
      <w:bodyDiv w:val="1"/>
      <w:marLeft w:val="0"/>
      <w:marRight w:val="0"/>
      <w:marTop w:val="0"/>
      <w:marBottom w:val="0"/>
      <w:divBdr>
        <w:top w:val="none" w:sz="0" w:space="0" w:color="auto"/>
        <w:left w:val="none" w:sz="0" w:space="0" w:color="auto"/>
        <w:bottom w:val="none" w:sz="0" w:space="0" w:color="auto"/>
        <w:right w:val="none" w:sz="0" w:space="0" w:color="auto"/>
      </w:divBdr>
    </w:div>
    <w:div w:id="822743113">
      <w:bodyDiv w:val="1"/>
      <w:marLeft w:val="0"/>
      <w:marRight w:val="0"/>
      <w:marTop w:val="0"/>
      <w:marBottom w:val="0"/>
      <w:divBdr>
        <w:top w:val="none" w:sz="0" w:space="0" w:color="auto"/>
        <w:left w:val="none" w:sz="0" w:space="0" w:color="auto"/>
        <w:bottom w:val="none" w:sz="0" w:space="0" w:color="auto"/>
        <w:right w:val="none" w:sz="0" w:space="0" w:color="auto"/>
      </w:divBdr>
    </w:div>
    <w:div w:id="890575239">
      <w:bodyDiv w:val="1"/>
      <w:marLeft w:val="0"/>
      <w:marRight w:val="0"/>
      <w:marTop w:val="0"/>
      <w:marBottom w:val="0"/>
      <w:divBdr>
        <w:top w:val="none" w:sz="0" w:space="0" w:color="auto"/>
        <w:left w:val="none" w:sz="0" w:space="0" w:color="auto"/>
        <w:bottom w:val="none" w:sz="0" w:space="0" w:color="auto"/>
        <w:right w:val="none" w:sz="0" w:space="0" w:color="auto"/>
      </w:divBdr>
    </w:div>
    <w:div w:id="925265949">
      <w:marLeft w:val="0"/>
      <w:marRight w:val="0"/>
      <w:marTop w:val="0"/>
      <w:marBottom w:val="0"/>
      <w:divBdr>
        <w:top w:val="none" w:sz="0" w:space="0" w:color="auto"/>
        <w:left w:val="none" w:sz="0" w:space="0" w:color="auto"/>
        <w:bottom w:val="none" w:sz="0" w:space="0" w:color="auto"/>
        <w:right w:val="none" w:sz="0" w:space="0" w:color="auto"/>
      </w:divBdr>
    </w:div>
    <w:div w:id="925265950">
      <w:marLeft w:val="0"/>
      <w:marRight w:val="0"/>
      <w:marTop w:val="0"/>
      <w:marBottom w:val="0"/>
      <w:divBdr>
        <w:top w:val="none" w:sz="0" w:space="0" w:color="auto"/>
        <w:left w:val="none" w:sz="0" w:space="0" w:color="auto"/>
        <w:bottom w:val="none" w:sz="0" w:space="0" w:color="auto"/>
        <w:right w:val="none" w:sz="0" w:space="0" w:color="auto"/>
      </w:divBdr>
    </w:div>
    <w:div w:id="925265951">
      <w:marLeft w:val="0"/>
      <w:marRight w:val="0"/>
      <w:marTop w:val="0"/>
      <w:marBottom w:val="0"/>
      <w:divBdr>
        <w:top w:val="none" w:sz="0" w:space="0" w:color="auto"/>
        <w:left w:val="none" w:sz="0" w:space="0" w:color="auto"/>
        <w:bottom w:val="none" w:sz="0" w:space="0" w:color="auto"/>
        <w:right w:val="none" w:sz="0" w:space="0" w:color="auto"/>
      </w:divBdr>
    </w:div>
    <w:div w:id="925265952">
      <w:marLeft w:val="0"/>
      <w:marRight w:val="0"/>
      <w:marTop w:val="0"/>
      <w:marBottom w:val="0"/>
      <w:divBdr>
        <w:top w:val="none" w:sz="0" w:space="0" w:color="auto"/>
        <w:left w:val="none" w:sz="0" w:space="0" w:color="auto"/>
        <w:bottom w:val="none" w:sz="0" w:space="0" w:color="auto"/>
        <w:right w:val="none" w:sz="0" w:space="0" w:color="auto"/>
      </w:divBdr>
    </w:div>
    <w:div w:id="925265953">
      <w:marLeft w:val="0"/>
      <w:marRight w:val="0"/>
      <w:marTop w:val="0"/>
      <w:marBottom w:val="0"/>
      <w:divBdr>
        <w:top w:val="none" w:sz="0" w:space="0" w:color="auto"/>
        <w:left w:val="none" w:sz="0" w:space="0" w:color="auto"/>
        <w:bottom w:val="none" w:sz="0" w:space="0" w:color="auto"/>
        <w:right w:val="none" w:sz="0" w:space="0" w:color="auto"/>
      </w:divBdr>
    </w:div>
    <w:div w:id="925265954">
      <w:marLeft w:val="0"/>
      <w:marRight w:val="0"/>
      <w:marTop w:val="0"/>
      <w:marBottom w:val="0"/>
      <w:divBdr>
        <w:top w:val="none" w:sz="0" w:space="0" w:color="auto"/>
        <w:left w:val="none" w:sz="0" w:space="0" w:color="auto"/>
        <w:bottom w:val="none" w:sz="0" w:space="0" w:color="auto"/>
        <w:right w:val="none" w:sz="0" w:space="0" w:color="auto"/>
      </w:divBdr>
    </w:div>
    <w:div w:id="925265955">
      <w:marLeft w:val="0"/>
      <w:marRight w:val="0"/>
      <w:marTop w:val="0"/>
      <w:marBottom w:val="0"/>
      <w:divBdr>
        <w:top w:val="none" w:sz="0" w:space="0" w:color="auto"/>
        <w:left w:val="none" w:sz="0" w:space="0" w:color="auto"/>
        <w:bottom w:val="none" w:sz="0" w:space="0" w:color="auto"/>
        <w:right w:val="none" w:sz="0" w:space="0" w:color="auto"/>
      </w:divBdr>
    </w:div>
    <w:div w:id="925265956">
      <w:marLeft w:val="0"/>
      <w:marRight w:val="0"/>
      <w:marTop w:val="0"/>
      <w:marBottom w:val="0"/>
      <w:divBdr>
        <w:top w:val="none" w:sz="0" w:space="0" w:color="auto"/>
        <w:left w:val="none" w:sz="0" w:space="0" w:color="auto"/>
        <w:bottom w:val="none" w:sz="0" w:space="0" w:color="auto"/>
        <w:right w:val="none" w:sz="0" w:space="0" w:color="auto"/>
      </w:divBdr>
    </w:div>
    <w:div w:id="925265957">
      <w:marLeft w:val="0"/>
      <w:marRight w:val="0"/>
      <w:marTop w:val="0"/>
      <w:marBottom w:val="0"/>
      <w:divBdr>
        <w:top w:val="none" w:sz="0" w:space="0" w:color="auto"/>
        <w:left w:val="none" w:sz="0" w:space="0" w:color="auto"/>
        <w:bottom w:val="none" w:sz="0" w:space="0" w:color="auto"/>
        <w:right w:val="none" w:sz="0" w:space="0" w:color="auto"/>
      </w:divBdr>
    </w:div>
    <w:div w:id="925265958">
      <w:marLeft w:val="0"/>
      <w:marRight w:val="0"/>
      <w:marTop w:val="0"/>
      <w:marBottom w:val="0"/>
      <w:divBdr>
        <w:top w:val="none" w:sz="0" w:space="0" w:color="auto"/>
        <w:left w:val="none" w:sz="0" w:space="0" w:color="auto"/>
        <w:bottom w:val="none" w:sz="0" w:space="0" w:color="auto"/>
        <w:right w:val="none" w:sz="0" w:space="0" w:color="auto"/>
      </w:divBdr>
    </w:div>
    <w:div w:id="925265959">
      <w:marLeft w:val="0"/>
      <w:marRight w:val="0"/>
      <w:marTop w:val="0"/>
      <w:marBottom w:val="0"/>
      <w:divBdr>
        <w:top w:val="none" w:sz="0" w:space="0" w:color="auto"/>
        <w:left w:val="none" w:sz="0" w:space="0" w:color="auto"/>
        <w:bottom w:val="none" w:sz="0" w:space="0" w:color="auto"/>
        <w:right w:val="none" w:sz="0" w:space="0" w:color="auto"/>
      </w:divBdr>
    </w:div>
    <w:div w:id="925265960">
      <w:marLeft w:val="0"/>
      <w:marRight w:val="0"/>
      <w:marTop w:val="0"/>
      <w:marBottom w:val="0"/>
      <w:divBdr>
        <w:top w:val="none" w:sz="0" w:space="0" w:color="auto"/>
        <w:left w:val="none" w:sz="0" w:space="0" w:color="auto"/>
        <w:bottom w:val="none" w:sz="0" w:space="0" w:color="auto"/>
        <w:right w:val="none" w:sz="0" w:space="0" w:color="auto"/>
      </w:divBdr>
    </w:div>
    <w:div w:id="925265961">
      <w:marLeft w:val="0"/>
      <w:marRight w:val="0"/>
      <w:marTop w:val="0"/>
      <w:marBottom w:val="0"/>
      <w:divBdr>
        <w:top w:val="none" w:sz="0" w:space="0" w:color="auto"/>
        <w:left w:val="none" w:sz="0" w:space="0" w:color="auto"/>
        <w:bottom w:val="none" w:sz="0" w:space="0" w:color="auto"/>
        <w:right w:val="none" w:sz="0" w:space="0" w:color="auto"/>
      </w:divBdr>
    </w:div>
    <w:div w:id="925265962">
      <w:marLeft w:val="0"/>
      <w:marRight w:val="0"/>
      <w:marTop w:val="0"/>
      <w:marBottom w:val="0"/>
      <w:divBdr>
        <w:top w:val="none" w:sz="0" w:space="0" w:color="auto"/>
        <w:left w:val="none" w:sz="0" w:space="0" w:color="auto"/>
        <w:bottom w:val="none" w:sz="0" w:space="0" w:color="auto"/>
        <w:right w:val="none" w:sz="0" w:space="0" w:color="auto"/>
      </w:divBdr>
    </w:div>
    <w:div w:id="925265963">
      <w:marLeft w:val="0"/>
      <w:marRight w:val="0"/>
      <w:marTop w:val="0"/>
      <w:marBottom w:val="0"/>
      <w:divBdr>
        <w:top w:val="none" w:sz="0" w:space="0" w:color="auto"/>
        <w:left w:val="none" w:sz="0" w:space="0" w:color="auto"/>
        <w:bottom w:val="none" w:sz="0" w:space="0" w:color="auto"/>
        <w:right w:val="none" w:sz="0" w:space="0" w:color="auto"/>
      </w:divBdr>
    </w:div>
    <w:div w:id="925265964">
      <w:marLeft w:val="0"/>
      <w:marRight w:val="0"/>
      <w:marTop w:val="0"/>
      <w:marBottom w:val="0"/>
      <w:divBdr>
        <w:top w:val="none" w:sz="0" w:space="0" w:color="auto"/>
        <w:left w:val="none" w:sz="0" w:space="0" w:color="auto"/>
        <w:bottom w:val="none" w:sz="0" w:space="0" w:color="auto"/>
        <w:right w:val="none" w:sz="0" w:space="0" w:color="auto"/>
      </w:divBdr>
    </w:div>
    <w:div w:id="925265965">
      <w:marLeft w:val="0"/>
      <w:marRight w:val="0"/>
      <w:marTop w:val="0"/>
      <w:marBottom w:val="0"/>
      <w:divBdr>
        <w:top w:val="none" w:sz="0" w:space="0" w:color="auto"/>
        <w:left w:val="none" w:sz="0" w:space="0" w:color="auto"/>
        <w:bottom w:val="none" w:sz="0" w:space="0" w:color="auto"/>
        <w:right w:val="none" w:sz="0" w:space="0" w:color="auto"/>
      </w:divBdr>
    </w:div>
    <w:div w:id="925265966">
      <w:marLeft w:val="0"/>
      <w:marRight w:val="0"/>
      <w:marTop w:val="0"/>
      <w:marBottom w:val="0"/>
      <w:divBdr>
        <w:top w:val="none" w:sz="0" w:space="0" w:color="auto"/>
        <w:left w:val="none" w:sz="0" w:space="0" w:color="auto"/>
        <w:bottom w:val="none" w:sz="0" w:space="0" w:color="auto"/>
        <w:right w:val="none" w:sz="0" w:space="0" w:color="auto"/>
      </w:divBdr>
    </w:div>
    <w:div w:id="925265967">
      <w:marLeft w:val="0"/>
      <w:marRight w:val="0"/>
      <w:marTop w:val="0"/>
      <w:marBottom w:val="0"/>
      <w:divBdr>
        <w:top w:val="none" w:sz="0" w:space="0" w:color="auto"/>
        <w:left w:val="none" w:sz="0" w:space="0" w:color="auto"/>
        <w:bottom w:val="none" w:sz="0" w:space="0" w:color="auto"/>
        <w:right w:val="none" w:sz="0" w:space="0" w:color="auto"/>
      </w:divBdr>
    </w:div>
    <w:div w:id="925265968">
      <w:marLeft w:val="0"/>
      <w:marRight w:val="0"/>
      <w:marTop w:val="0"/>
      <w:marBottom w:val="0"/>
      <w:divBdr>
        <w:top w:val="none" w:sz="0" w:space="0" w:color="auto"/>
        <w:left w:val="none" w:sz="0" w:space="0" w:color="auto"/>
        <w:bottom w:val="none" w:sz="0" w:space="0" w:color="auto"/>
        <w:right w:val="none" w:sz="0" w:space="0" w:color="auto"/>
      </w:divBdr>
    </w:div>
    <w:div w:id="925265969">
      <w:marLeft w:val="0"/>
      <w:marRight w:val="0"/>
      <w:marTop w:val="0"/>
      <w:marBottom w:val="0"/>
      <w:divBdr>
        <w:top w:val="none" w:sz="0" w:space="0" w:color="auto"/>
        <w:left w:val="none" w:sz="0" w:space="0" w:color="auto"/>
        <w:bottom w:val="none" w:sz="0" w:space="0" w:color="auto"/>
        <w:right w:val="none" w:sz="0" w:space="0" w:color="auto"/>
      </w:divBdr>
    </w:div>
    <w:div w:id="925265970">
      <w:marLeft w:val="0"/>
      <w:marRight w:val="0"/>
      <w:marTop w:val="0"/>
      <w:marBottom w:val="0"/>
      <w:divBdr>
        <w:top w:val="none" w:sz="0" w:space="0" w:color="auto"/>
        <w:left w:val="none" w:sz="0" w:space="0" w:color="auto"/>
        <w:bottom w:val="none" w:sz="0" w:space="0" w:color="auto"/>
        <w:right w:val="none" w:sz="0" w:space="0" w:color="auto"/>
      </w:divBdr>
    </w:div>
    <w:div w:id="925265971">
      <w:marLeft w:val="0"/>
      <w:marRight w:val="0"/>
      <w:marTop w:val="0"/>
      <w:marBottom w:val="0"/>
      <w:divBdr>
        <w:top w:val="none" w:sz="0" w:space="0" w:color="auto"/>
        <w:left w:val="none" w:sz="0" w:space="0" w:color="auto"/>
        <w:bottom w:val="none" w:sz="0" w:space="0" w:color="auto"/>
        <w:right w:val="none" w:sz="0" w:space="0" w:color="auto"/>
      </w:divBdr>
    </w:div>
    <w:div w:id="925265972">
      <w:marLeft w:val="0"/>
      <w:marRight w:val="0"/>
      <w:marTop w:val="0"/>
      <w:marBottom w:val="0"/>
      <w:divBdr>
        <w:top w:val="none" w:sz="0" w:space="0" w:color="auto"/>
        <w:left w:val="none" w:sz="0" w:space="0" w:color="auto"/>
        <w:bottom w:val="none" w:sz="0" w:space="0" w:color="auto"/>
        <w:right w:val="none" w:sz="0" w:space="0" w:color="auto"/>
      </w:divBdr>
    </w:div>
    <w:div w:id="925265973">
      <w:marLeft w:val="0"/>
      <w:marRight w:val="0"/>
      <w:marTop w:val="0"/>
      <w:marBottom w:val="0"/>
      <w:divBdr>
        <w:top w:val="none" w:sz="0" w:space="0" w:color="auto"/>
        <w:left w:val="none" w:sz="0" w:space="0" w:color="auto"/>
        <w:bottom w:val="none" w:sz="0" w:space="0" w:color="auto"/>
        <w:right w:val="none" w:sz="0" w:space="0" w:color="auto"/>
      </w:divBdr>
    </w:div>
    <w:div w:id="925265974">
      <w:marLeft w:val="0"/>
      <w:marRight w:val="0"/>
      <w:marTop w:val="0"/>
      <w:marBottom w:val="0"/>
      <w:divBdr>
        <w:top w:val="none" w:sz="0" w:space="0" w:color="auto"/>
        <w:left w:val="none" w:sz="0" w:space="0" w:color="auto"/>
        <w:bottom w:val="none" w:sz="0" w:space="0" w:color="auto"/>
        <w:right w:val="none" w:sz="0" w:space="0" w:color="auto"/>
      </w:divBdr>
    </w:div>
    <w:div w:id="925265975">
      <w:marLeft w:val="0"/>
      <w:marRight w:val="0"/>
      <w:marTop w:val="0"/>
      <w:marBottom w:val="0"/>
      <w:divBdr>
        <w:top w:val="none" w:sz="0" w:space="0" w:color="auto"/>
        <w:left w:val="none" w:sz="0" w:space="0" w:color="auto"/>
        <w:bottom w:val="none" w:sz="0" w:space="0" w:color="auto"/>
        <w:right w:val="none" w:sz="0" w:space="0" w:color="auto"/>
      </w:divBdr>
    </w:div>
    <w:div w:id="925265976">
      <w:marLeft w:val="0"/>
      <w:marRight w:val="0"/>
      <w:marTop w:val="0"/>
      <w:marBottom w:val="0"/>
      <w:divBdr>
        <w:top w:val="none" w:sz="0" w:space="0" w:color="auto"/>
        <w:left w:val="none" w:sz="0" w:space="0" w:color="auto"/>
        <w:bottom w:val="none" w:sz="0" w:space="0" w:color="auto"/>
        <w:right w:val="none" w:sz="0" w:space="0" w:color="auto"/>
      </w:divBdr>
    </w:div>
    <w:div w:id="925265977">
      <w:marLeft w:val="0"/>
      <w:marRight w:val="0"/>
      <w:marTop w:val="0"/>
      <w:marBottom w:val="0"/>
      <w:divBdr>
        <w:top w:val="none" w:sz="0" w:space="0" w:color="auto"/>
        <w:left w:val="none" w:sz="0" w:space="0" w:color="auto"/>
        <w:bottom w:val="none" w:sz="0" w:space="0" w:color="auto"/>
        <w:right w:val="none" w:sz="0" w:space="0" w:color="auto"/>
      </w:divBdr>
    </w:div>
    <w:div w:id="925265978">
      <w:marLeft w:val="0"/>
      <w:marRight w:val="0"/>
      <w:marTop w:val="0"/>
      <w:marBottom w:val="0"/>
      <w:divBdr>
        <w:top w:val="none" w:sz="0" w:space="0" w:color="auto"/>
        <w:left w:val="none" w:sz="0" w:space="0" w:color="auto"/>
        <w:bottom w:val="none" w:sz="0" w:space="0" w:color="auto"/>
        <w:right w:val="none" w:sz="0" w:space="0" w:color="auto"/>
      </w:divBdr>
    </w:div>
    <w:div w:id="1043940341">
      <w:bodyDiv w:val="1"/>
      <w:marLeft w:val="0"/>
      <w:marRight w:val="0"/>
      <w:marTop w:val="0"/>
      <w:marBottom w:val="0"/>
      <w:divBdr>
        <w:top w:val="none" w:sz="0" w:space="0" w:color="auto"/>
        <w:left w:val="none" w:sz="0" w:space="0" w:color="auto"/>
        <w:bottom w:val="none" w:sz="0" w:space="0" w:color="auto"/>
        <w:right w:val="none" w:sz="0" w:space="0" w:color="auto"/>
      </w:divBdr>
    </w:div>
    <w:div w:id="1157841557">
      <w:bodyDiv w:val="1"/>
      <w:marLeft w:val="0"/>
      <w:marRight w:val="0"/>
      <w:marTop w:val="0"/>
      <w:marBottom w:val="0"/>
      <w:divBdr>
        <w:top w:val="none" w:sz="0" w:space="0" w:color="auto"/>
        <w:left w:val="none" w:sz="0" w:space="0" w:color="auto"/>
        <w:bottom w:val="none" w:sz="0" w:space="0" w:color="auto"/>
        <w:right w:val="none" w:sz="0" w:space="0" w:color="auto"/>
      </w:divBdr>
    </w:div>
    <w:div w:id="1233084439">
      <w:bodyDiv w:val="1"/>
      <w:marLeft w:val="0"/>
      <w:marRight w:val="0"/>
      <w:marTop w:val="0"/>
      <w:marBottom w:val="0"/>
      <w:divBdr>
        <w:top w:val="none" w:sz="0" w:space="0" w:color="auto"/>
        <w:left w:val="none" w:sz="0" w:space="0" w:color="auto"/>
        <w:bottom w:val="none" w:sz="0" w:space="0" w:color="auto"/>
        <w:right w:val="none" w:sz="0" w:space="0" w:color="auto"/>
      </w:divBdr>
    </w:div>
    <w:div w:id="1404794093">
      <w:bodyDiv w:val="1"/>
      <w:marLeft w:val="0"/>
      <w:marRight w:val="0"/>
      <w:marTop w:val="0"/>
      <w:marBottom w:val="0"/>
      <w:divBdr>
        <w:top w:val="none" w:sz="0" w:space="0" w:color="auto"/>
        <w:left w:val="none" w:sz="0" w:space="0" w:color="auto"/>
        <w:bottom w:val="none" w:sz="0" w:space="0" w:color="auto"/>
        <w:right w:val="none" w:sz="0" w:space="0" w:color="auto"/>
      </w:divBdr>
    </w:div>
    <w:div w:id="1464082253">
      <w:bodyDiv w:val="1"/>
      <w:marLeft w:val="0"/>
      <w:marRight w:val="0"/>
      <w:marTop w:val="0"/>
      <w:marBottom w:val="0"/>
      <w:divBdr>
        <w:top w:val="none" w:sz="0" w:space="0" w:color="auto"/>
        <w:left w:val="none" w:sz="0" w:space="0" w:color="auto"/>
        <w:bottom w:val="none" w:sz="0" w:space="0" w:color="auto"/>
        <w:right w:val="none" w:sz="0" w:space="0" w:color="auto"/>
      </w:divBdr>
    </w:div>
    <w:div w:id="1516116582">
      <w:bodyDiv w:val="1"/>
      <w:marLeft w:val="0"/>
      <w:marRight w:val="0"/>
      <w:marTop w:val="0"/>
      <w:marBottom w:val="0"/>
      <w:divBdr>
        <w:top w:val="none" w:sz="0" w:space="0" w:color="auto"/>
        <w:left w:val="none" w:sz="0" w:space="0" w:color="auto"/>
        <w:bottom w:val="none" w:sz="0" w:space="0" w:color="auto"/>
        <w:right w:val="none" w:sz="0" w:space="0" w:color="auto"/>
      </w:divBdr>
    </w:div>
    <w:div w:id="1516309105">
      <w:bodyDiv w:val="1"/>
      <w:marLeft w:val="0"/>
      <w:marRight w:val="0"/>
      <w:marTop w:val="0"/>
      <w:marBottom w:val="0"/>
      <w:divBdr>
        <w:top w:val="none" w:sz="0" w:space="0" w:color="auto"/>
        <w:left w:val="none" w:sz="0" w:space="0" w:color="auto"/>
        <w:bottom w:val="none" w:sz="0" w:space="0" w:color="auto"/>
        <w:right w:val="none" w:sz="0" w:space="0" w:color="auto"/>
      </w:divBdr>
    </w:div>
    <w:div w:id="1699817019">
      <w:bodyDiv w:val="1"/>
      <w:marLeft w:val="0"/>
      <w:marRight w:val="0"/>
      <w:marTop w:val="0"/>
      <w:marBottom w:val="0"/>
      <w:divBdr>
        <w:top w:val="none" w:sz="0" w:space="0" w:color="auto"/>
        <w:left w:val="none" w:sz="0" w:space="0" w:color="auto"/>
        <w:bottom w:val="none" w:sz="0" w:space="0" w:color="auto"/>
        <w:right w:val="none" w:sz="0" w:space="0" w:color="auto"/>
      </w:divBdr>
    </w:div>
    <w:div w:id="1731077646">
      <w:bodyDiv w:val="1"/>
      <w:marLeft w:val="0"/>
      <w:marRight w:val="0"/>
      <w:marTop w:val="0"/>
      <w:marBottom w:val="0"/>
      <w:divBdr>
        <w:top w:val="none" w:sz="0" w:space="0" w:color="auto"/>
        <w:left w:val="none" w:sz="0" w:space="0" w:color="auto"/>
        <w:bottom w:val="none" w:sz="0" w:space="0" w:color="auto"/>
        <w:right w:val="none" w:sz="0" w:space="0" w:color="auto"/>
      </w:divBdr>
    </w:div>
    <w:div w:id="1809664049">
      <w:bodyDiv w:val="1"/>
      <w:marLeft w:val="0"/>
      <w:marRight w:val="0"/>
      <w:marTop w:val="0"/>
      <w:marBottom w:val="0"/>
      <w:divBdr>
        <w:top w:val="none" w:sz="0" w:space="0" w:color="auto"/>
        <w:left w:val="none" w:sz="0" w:space="0" w:color="auto"/>
        <w:bottom w:val="none" w:sz="0" w:space="0" w:color="auto"/>
        <w:right w:val="none" w:sz="0" w:space="0" w:color="auto"/>
      </w:divBdr>
    </w:div>
    <w:div w:id="1924561305">
      <w:bodyDiv w:val="1"/>
      <w:marLeft w:val="0"/>
      <w:marRight w:val="0"/>
      <w:marTop w:val="0"/>
      <w:marBottom w:val="0"/>
      <w:divBdr>
        <w:top w:val="none" w:sz="0" w:space="0" w:color="auto"/>
        <w:left w:val="none" w:sz="0" w:space="0" w:color="auto"/>
        <w:bottom w:val="none" w:sz="0" w:space="0" w:color="auto"/>
        <w:right w:val="none" w:sz="0" w:space="0" w:color="auto"/>
      </w:divBdr>
    </w:div>
    <w:div w:id="2005552286">
      <w:bodyDiv w:val="1"/>
      <w:marLeft w:val="0"/>
      <w:marRight w:val="0"/>
      <w:marTop w:val="0"/>
      <w:marBottom w:val="0"/>
      <w:divBdr>
        <w:top w:val="none" w:sz="0" w:space="0" w:color="auto"/>
        <w:left w:val="none" w:sz="0" w:space="0" w:color="auto"/>
        <w:bottom w:val="none" w:sz="0" w:space="0" w:color="auto"/>
        <w:right w:val="none" w:sz="0" w:space="0" w:color="auto"/>
      </w:divBdr>
    </w:div>
    <w:div w:id="2018192613">
      <w:bodyDiv w:val="1"/>
      <w:marLeft w:val="0"/>
      <w:marRight w:val="0"/>
      <w:marTop w:val="0"/>
      <w:marBottom w:val="0"/>
      <w:divBdr>
        <w:top w:val="none" w:sz="0" w:space="0" w:color="auto"/>
        <w:left w:val="none" w:sz="0" w:space="0" w:color="auto"/>
        <w:bottom w:val="none" w:sz="0" w:space="0" w:color="auto"/>
        <w:right w:val="none" w:sz="0" w:space="0" w:color="auto"/>
      </w:divBdr>
    </w:div>
    <w:div w:id="20682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C326D-E3DC-44B1-95D5-E72042F2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16</Pages>
  <Words>4486</Words>
  <Characters>25574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PHÒNG GIÁO DỤC VÀ ĐÀO TẠO</vt:lpstr>
    </vt:vector>
  </TitlesOfParts>
  <Company>Truong</Company>
  <LinksUpToDate>false</LinksUpToDate>
  <CharactersWithSpaces>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dc:title>
  <dc:creator>Home</dc:creator>
  <cp:lastModifiedBy>ADMIN</cp:lastModifiedBy>
  <cp:revision>119</cp:revision>
  <cp:lastPrinted>2023-01-14T08:50:00Z</cp:lastPrinted>
  <dcterms:created xsi:type="dcterms:W3CDTF">2021-01-13T04:53:00Z</dcterms:created>
  <dcterms:modified xsi:type="dcterms:W3CDTF">2024-01-12T03:13:00Z</dcterms:modified>
</cp:coreProperties>
</file>